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69" w:rsidRPr="00382EFB" w:rsidRDefault="008E6E69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Pr="00A4682C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8E6E69" w:rsidRDefault="008E6E69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8E6E69" w:rsidRDefault="008E6E69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8E6E69" w:rsidRDefault="008E6E69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8E6E69" w:rsidRDefault="008E6E69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8E6E69" w:rsidRDefault="008E6E69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E6E69" w:rsidRPr="00C10ABC" w:rsidRDefault="008E6E69" w:rsidP="00C10ABC">
      <w:pPr>
        <w:jc w:val="center"/>
        <w:rPr>
          <w:sz w:val="28"/>
          <w:szCs w:val="28"/>
          <w:lang w:val="uk-UA"/>
        </w:rPr>
      </w:pPr>
    </w:p>
    <w:p w:rsidR="008E6E69" w:rsidRDefault="008E6E69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8E6E69" w:rsidRDefault="008E6E69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69331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15.01.2019  № 9(о)</w:t>
      </w:r>
    </w:p>
    <w:p w:rsidR="008E6E69" w:rsidRPr="00BE75CA" w:rsidRDefault="008E6E69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</w:tblGrid>
      <w:tr w:rsidR="008E6E69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6E69" w:rsidRPr="003948CE" w:rsidRDefault="008E6E69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проведення масового заходу</w:t>
            </w:r>
          </w:p>
        </w:tc>
      </w:tr>
      <w:tr w:rsidR="008E6E69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6E69" w:rsidRDefault="008E6E69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8E6E69" w:rsidRDefault="008E6E69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E6E69" w:rsidRPr="00F91BDA" w:rsidRDefault="008E6E69" w:rsidP="00F91BDA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1BD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F91BDA">
        <w:rPr>
          <w:sz w:val="28"/>
          <w:szCs w:val="28"/>
          <w:lang w:val="uk-UA"/>
        </w:rPr>
        <w:t xml:space="preserve">Керуючись статтею 39 Конституції України, </w:t>
      </w:r>
      <w:r>
        <w:rPr>
          <w:sz w:val="28"/>
          <w:szCs w:val="28"/>
          <w:lang w:val="uk-UA"/>
        </w:rPr>
        <w:t xml:space="preserve"> </w:t>
      </w:r>
      <w:r w:rsidRPr="00F91BDA">
        <w:rPr>
          <w:sz w:val="28"/>
          <w:szCs w:val="28"/>
          <w:lang w:val="uk-UA"/>
        </w:rPr>
        <w:t>пунктом 19 частини четвертої статті 42 Закону України ,,Про місцеве самоврядування в Україні“, рішенням виконавчого комітету міської ради від 11.01.</w:t>
      </w:r>
      <w:r>
        <w:rPr>
          <w:sz w:val="28"/>
          <w:szCs w:val="28"/>
          <w:lang w:val="uk-UA"/>
        </w:rPr>
        <w:t>20</w:t>
      </w:r>
      <w:r w:rsidRPr="00F91BDA">
        <w:rPr>
          <w:sz w:val="28"/>
          <w:szCs w:val="28"/>
          <w:lang w:val="uk-UA"/>
        </w:rPr>
        <w:t xml:space="preserve">17 № 329 ,,Про Порядок організації та проведення мирних зібрань у місті Новограді-Волинському“, </w:t>
      </w:r>
      <w:r>
        <w:rPr>
          <w:sz w:val="28"/>
          <w:szCs w:val="28"/>
          <w:lang w:val="uk-UA"/>
        </w:rPr>
        <w:t xml:space="preserve">                           </w:t>
      </w:r>
      <w:r w:rsidRPr="00F91BDA">
        <w:rPr>
          <w:sz w:val="28"/>
          <w:szCs w:val="28"/>
          <w:lang w:val="uk-UA"/>
        </w:rPr>
        <w:t>розглянувши звер</w:t>
      </w:r>
      <w:r>
        <w:rPr>
          <w:sz w:val="28"/>
          <w:szCs w:val="28"/>
          <w:lang w:val="uk-UA"/>
        </w:rPr>
        <w:t>нення Новоград-Волинського осередку Всеукраїнського Братства ОУН-УПА ім. Романа Шухевича</w:t>
      </w:r>
      <w:r w:rsidRPr="00F91BDA">
        <w:rPr>
          <w:sz w:val="28"/>
          <w:szCs w:val="28"/>
          <w:lang w:val="uk-UA"/>
        </w:rPr>
        <w:t>:</w:t>
      </w:r>
    </w:p>
    <w:p w:rsidR="008E6E69" w:rsidRDefault="008E6E69" w:rsidP="001127D3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8E6E69" w:rsidRPr="00F91BDA" w:rsidRDefault="008E6E69" w:rsidP="001127D3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1. </w:t>
      </w:r>
      <w:r w:rsidRPr="00930D2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зяти до уваги звернення Новоград-Волинського осередку Всеукраїнського Братства ОУН-УПА ім. Романа Шухевича  </w:t>
      </w:r>
      <w:r w:rsidRPr="00930D2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організацію та проведення свята Водохреща, яке відбудеться в районі рятувальної станції  у місті </w:t>
      </w:r>
      <w:r w:rsidRPr="00930D2A">
        <w:rPr>
          <w:sz w:val="28"/>
          <w:szCs w:val="28"/>
          <w:lang w:val="uk-UA"/>
        </w:rPr>
        <w:t xml:space="preserve"> Новограді-Волинському</w:t>
      </w:r>
      <w:r>
        <w:rPr>
          <w:sz w:val="28"/>
          <w:szCs w:val="28"/>
          <w:lang w:val="uk-UA"/>
        </w:rPr>
        <w:t xml:space="preserve"> ( далі – масовий захід)</w:t>
      </w:r>
      <w:r w:rsidRPr="00930D2A">
        <w:rPr>
          <w:sz w:val="28"/>
          <w:szCs w:val="28"/>
          <w:lang w:val="uk-UA"/>
        </w:rPr>
        <w:t xml:space="preserve">.  </w:t>
      </w:r>
    </w:p>
    <w:p w:rsidR="008E6E69" w:rsidRDefault="008E6E69" w:rsidP="00C66E7E">
      <w:pPr>
        <w:pStyle w:val="BlockText"/>
        <w:ind w:left="0" w:right="32"/>
        <w:jc w:val="both"/>
        <w:rPr>
          <w:szCs w:val="28"/>
          <w:lang w:val="ru-RU"/>
        </w:rPr>
      </w:pPr>
      <w:r w:rsidRPr="00F91BDA">
        <w:rPr>
          <w:szCs w:val="28"/>
        </w:rPr>
        <w:t xml:space="preserve">       Дата та </w:t>
      </w:r>
      <w:r>
        <w:rPr>
          <w:szCs w:val="28"/>
        </w:rPr>
        <w:t>час проведення масового заходу: 19 січня</w:t>
      </w:r>
      <w:r w:rsidRPr="00F91BDA">
        <w:rPr>
          <w:szCs w:val="28"/>
        </w:rPr>
        <w:t xml:space="preserve"> </w:t>
      </w:r>
      <w:r>
        <w:rPr>
          <w:szCs w:val="28"/>
          <w:lang w:val="ru-RU"/>
        </w:rPr>
        <w:t>2019 року  з 12:00 год. до                  15:00 год.</w:t>
      </w:r>
    </w:p>
    <w:p w:rsidR="008E6E69" w:rsidRDefault="008E6E69" w:rsidP="004B6D69">
      <w:pPr>
        <w:pStyle w:val="BlockText"/>
        <w:ind w:left="426" w:right="32" w:hanging="426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Місце проведення </w:t>
      </w:r>
      <w:r>
        <w:rPr>
          <w:szCs w:val="28"/>
        </w:rPr>
        <w:t xml:space="preserve">масового </w:t>
      </w:r>
      <w:r>
        <w:rPr>
          <w:szCs w:val="28"/>
          <w:lang w:val="ru-RU"/>
        </w:rPr>
        <w:t xml:space="preserve">заходу: в районі </w:t>
      </w:r>
      <w:r>
        <w:rPr>
          <w:szCs w:val="28"/>
        </w:rPr>
        <w:t>рятувальної станції</w:t>
      </w:r>
      <w:r>
        <w:rPr>
          <w:szCs w:val="28"/>
          <w:lang w:val="ru-RU"/>
        </w:rPr>
        <w:t>.</w:t>
      </w:r>
    </w:p>
    <w:p w:rsidR="008E6E69" w:rsidRDefault="008E6E69" w:rsidP="00D9327A">
      <w:pPr>
        <w:pStyle w:val="BlockText"/>
        <w:ind w:left="0" w:right="32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>Орієнтовна кількість учасників: 1000 осіб.</w:t>
      </w:r>
    </w:p>
    <w:p w:rsidR="008E6E69" w:rsidRDefault="008E6E69" w:rsidP="00D9327A">
      <w:pPr>
        <w:pStyle w:val="BlockText"/>
        <w:ind w:left="0" w:right="32"/>
        <w:jc w:val="both"/>
        <w:rPr>
          <w:szCs w:val="28"/>
          <w:lang w:val="ru-RU"/>
        </w:rPr>
      </w:pP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 У</w:t>
      </w:r>
      <w:r w:rsidRPr="00EC36EB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EC36EB">
        <w:rPr>
          <w:sz w:val="28"/>
          <w:szCs w:val="28"/>
          <w:lang w:val="uk-UA"/>
        </w:rPr>
        <w:t xml:space="preserve"> житлово-комунального господарства, енергозбереження та комунальної власності міської ради</w:t>
      </w:r>
      <w:r>
        <w:rPr>
          <w:sz w:val="28"/>
          <w:szCs w:val="28"/>
          <w:lang w:val="uk-UA"/>
        </w:rPr>
        <w:t xml:space="preserve"> (Богданчук  О.В.) забезпечити благоустрій  території місця загального користування під час проведення масового заходу.</w:t>
      </w: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 Відділу культури та туризму міської ради (Заєць Л.В.) сприяти в  організації проведення культурної програми</w:t>
      </w:r>
      <w:r w:rsidRPr="00B83E08">
        <w:rPr>
          <w:sz w:val="28"/>
          <w:szCs w:val="28"/>
          <w:lang w:val="uk-UA"/>
        </w:rPr>
        <w:t xml:space="preserve"> </w:t>
      </w:r>
      <w:r w:rsidRPr="00507ABD">
        <w:rPr>
          <w:sz w:val="28"/>
          <w:szCs w:val="28"/>
          <w:lang w:val="uk-UA"/>
        </w:rPr>
        <w:t xml:space="preserve">під час  проведення </w:t>
      </w:r>
      <w:r>
        <w:rPr>
          <w:sz w:val="28"/>
          <w:szCs w:val="28"/>
          <w:lang w:val="uk-UA"/>
        </w:rPr>
        <w:t xml:space="preserve"> масового заходу</w:t>
      </w:r>
      <w:r w:rsidRPr="00507ABD">
        <w:rPr>
          <w:sz w:val="28"/>
          <w:szCs w:val="28"/>
          <w:lang w:val="uk-UA"/>
        </w:rPr>
        <w:t>.</w:t>
      </w: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 Новоград-Волинській міській комунально - рятувальній станції </w:t>
      </w:r>
      <w:r w:rsidRPr="00EC36EB">
        <w:rPr>
          <w:sz w:val="28"/>
          <w:szCs w:val="28"/>
          <w:lang w:val="uk-UA"/>
        </w:rPr>
        <w:t>на воді</w:t>
      </w:r>
      <w:r>
        <w:rPr>
          <w:sz w:val="28"/>
          <w:szCs w:val="28"/>
          <w:lang w:val="uk-UA"/>
        </w:rPr>
        <w:t xml:space="preserve"> (Колесник А.В.) забезпечити чергування рятувальників  під час проведення масового заходу.</w:t>
      </w: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8E6E69" w:rsidRPr="00F6049B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en-US"/>
        </w:rPr>
        <w:t> </w:t>
      </w:r>
      <w:r w:rsidRPr="00E74734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 xml:space="preserve">з питань </w:t>
      </w:r>
      <w:r w:rsidRPr="00E74734">
        <w:rPr>
          <w:sz w:val="28"/>
          <w:lang w:val="uk-UA"/>
        </w:rPr>
        <w:t>охорони здоров’я</w:t>
      </w:r>
      <w:r>
        <w:rPr>
          <w:sz w:val="28"/>
          <w:lang w:val="uk-UA"/>
        </w:rPr>
        <w:t xml:space="preserve"> та медичного забезпечення</w:t>
      </w:r>
      <w:r w:rsidRPr="00E74734">
        <w:rPr>
          <w:sz w:val="28"/>
          <w:lang w:val="uk-UA"/>
        </w:rPr>
        <w:t xml:space="preserve"> міської ради (Дутчак</w:t>
      </w:r>
      <w:r w:rsidRPr="00CD2D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Л.Р.) </w:t>
      </w:r>
      <w:r w:rsidRPr="00E74734">
        <w:rPr>
          <w:sz w:val="28"/>
          <w:lang w:val="uk-UA"/>
        </w:rPr>
        <w:t>за</w:t>
      </w:r>
      <w:r>
        <w:rPr>
          <w:sz w:val="28"/>
          <w:lang w:val="uk-UA"/>
        </w:rPr>
        <w:t xml:space="preserve">безпечити </w:t>
      </w:r>
      <w:r w:rsidRPr="00397FCB">
        <w:rPr>
          <w:sz w:val="28"/>
          <w:szCs w:val="28"/>
          <w:lang w:val="uk-UA"/>
        </w:rPr>
        <w:t>чергування карети швидкої допомоги</w:t>
      </w:r>
      <w:r>
        <w:rPr>
          <w:sz w:val="28"/>
          <w:szCs w:val="28"/>
          <w:lang w:val="uk-UA"/>
        </w:rPr>
        <w:t xml:space="preserve"> </w:t>
      </w:r>
      <w:r w:rsidRPr="00596F48">
        <w:rPr>
          <w:sz w:val="28"/>
          <w:szCs w:val="28"/>
        </w:rPr>
        <w:t xml:space="preserve">                      </w:t>
      </w:r>
      <w:r w:rsidRPr="00F6049B">
        <w:rPr>
          <w:sz w:val="28"/>
          <w:szCs w:val="28"/>
          <w:lang w:val="uk-UA"/>
        </w:rPr>
        <w:t>під час проведення  масового заходу.</w:t>
      </w:r>
    </w:p>
    <w:p w:rsidR="008E6E69" w:rsidRDefault="008E6E69" w:rsidP="00715581">
      <w:pPr>
        <w:ind w:right="-7" w:firstLine="284"/>
        <w:jc w:val="both"/>
        <w:rPr>
          <w:sz w:val="28"/>
          <w:lang w:val="uk-UA"/>
        </w:rPr>
      </w:pP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6. Рекомендувати:</w:t>
      </w: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6.1.Новоград-Волинському в</w:t>
      </w:r>
      <w:r w:rsidRPr="00507ABD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поліції Головного управління Національної  поліції </w:t>
      </w:r>
      <w:r w:rsidRPr="00507ABD">
        <w:rPr>
          <w:sz w:val="28"/>
          <w:szCs w:val="28"/>
          <w:lang w:val="uk-UA"/>
        </w:rPr>
        <w:t xml:space="preserve"> в Житом</w:t>
      </w:r>
      <w:r>
        <w:rPr>
          <w:sz w:val="28"/>
          <w:szCs w:val="28"/>
          <w:lang w:val="uk-UA"/>
        </w:rPr>
        <w:t>ирській області (Кононенко Ю.М.</w:t>
      </w:r>
      <w:r w:rsidRPr="00507ABD">
        <w:rPr>
          <w:sz w:val="28"/>
          <w:szCs w:val="28"/>
          <w:lang w:val="uk-UA"/>
        </w:rPr>
        <w:t>) забезпечити охорону громадського порядку</w:t>
      </w:r>
      <w:r>
        <w:rPr>
          <w:sz w:val="28"/>
          <w:szCs w:val="28"/>
          <w:lang w:val="uk-UA"/>
        </w:rPr>
        <w:t xml:space="preserve"> </w:t>
      </w:r>
      <w:r w:rsidRPr="00507ABD">
        <w:rPr>
          <w:sz w:val="28"/>
          <w:szCs w:val="28"/>
          <w:lang w:val="uk-UA"/>
        </w:rPr>
        <w:t xml:space="preserve">під час  проведення </w:t>
      </w:r>
      <w:r>
        <w:rPr>
          <w:sz w:val="28"/>
          <w:szCs w:val="28"/>
          <w:lang w:val="uk-UA"/>
        </w:rPr>
        <w:t xml:space="preserve"> масового заходу</w:t>
      </w:r>
      <w:r w:rsidRPr="00507ABD">
        <w:rPr>
          <w:sz w:val="28"/>
          <w:szCs w:val="28"/>
          <w:lang w:val="uk-UA"/>
        </w:rPr>
        <w:t>.</w:t>
      </w:r>
    </w:p>
    <w:p w:rsidR="008E6E69" w:rsidRDefault="008E6E69" w:rsidP="00A67E5D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6.2. 10-й ДПРЧ Новоград -</w:t>
      </w:r>
      <w:r w:rsidRPr="00A67E5D">
        <w:rPr>
          <w:sz w:val="28"/>
          <w:szCs w:val="28"/>
          <w:lang w:val="uk-UA"/>
        </w:rPr>
        <w:t xml:space="preserve"> </w:t>
      </w:r>
      <w:r w:rsidRPr="00EC36EB">
        <w:rPr>
          <w:sz w:val="28"/>
          <w:szCs w:val="28"/>
          <w:lang w:val="uk-UA"/>
        </w:rPr>
        <w:t xml:space="preserve">Волинського міськрайонного відділу УДСУ </w:t>
      </w:r>
      <w:r>
        <w:rPr>
          <w:sz w:val="28"/>
          <w:szCs w:val="28"/>
          <w:lang w:val="uk-UA"/>
        </w:rPr>
        <w:t xml:space="preserve">               </w:t>
      </w:r>
      <w:r w:rsidRPr="00EC36EB">
        <w:rPr>
          <w:sz w:val="28"/>
          <w:szCs w:val="28"/>
          <w:lang w:val="uk-UA"/>
        </w:rPr>
        <w:t xml:space="preserve">з надзвичайних  ситуацій </w:t>
      </w:r>
      <w:r>
        <w:rPr>
          <w:sz w:val="28"/>
          <w:szCs w:val="28"/>
          <w:lang w:val="uk-UA"/>
        </w:rPr>
        <w:t>у Жи</w:t>
      </w:r>
      <w:r w:rsidRPr="00EC36EB">
        <w:rPr>
          <w:sz w:val="28"/>
          <w:szCs w:val="28"/>
          <w:lang w:val="uk-UA"/>
        </w:rPr>
        <w:t>томирській області</w:t>
      </w:r>
      <w:r>
        <w:rPr>
          <w:sz w:val="28"/>
          <w:szCs w:val="28"/>
          <w:lang w:val="uk-UA"/>
        </w:rPr>
        <w:t xml:space="preserve"> (Бойко О.І.) забезпечити чергування пожежно-рятувального відділення</w:t>
      </w:r>
      <w:r w:rsidRPr="00A67E5D">
        <w:rPr>
          <w:sz w:val="28"/>
          <w:szCs w:val="28"/>
          <w:lang w:val="uk-UA"/>
        </w:rPr>
        <w:t xml:space="preserve"> </w:t>
      </w:r>
      <w:r w:rsidRPr="00507ABD">
        <w:rPr>
          <w:sz w:val="28"/>
          <w:szCs w:val="28"/>
          <w:lang w:val="uk-UA"/>
        </w:rPr>
        <w:t xml:space="preserve">під час  проведення </w:t>
      </w:r>
      <w:r>
        <w:rPr>
          <w:sz w:val="28"/>
          <w:szCs w:val="28"/>
          <w:lang w:val="uk-UA"/>
        </w:rPr>
        <w:t xml:space="preserve"> масового заходу</w:t>
      </w:r>
      <w:r w:rsidRPr="00507ABD">
        <w:rPr>
          <w:sz w:val="28"/>
          <w:szCs w:val="28"/>
          <w:lang w:val="uk-UA"/>
        </w:rPr>
        <w:t>.</w:t>
      </w:r>
    </w:p>
    <w:p w:rsidR="008E6E69" w:rsidRDefault="008E6E69" w:rsidP="00715581">
      <w:pPr>
        <w:ind w:right="-7" w:firstLine="284"/>
        <w:jc w:val="both"/>
        <w:rPr>
          <w:sz w:val="28"/>
          <w:szCs w:val="28"/>
          <w:lang w:val="uk-UA"/>
        </w:rPr>
      </w:pPr>
    </w:p>
    <w:p w:rsidR="008E6E69" w:rsidRPr="008D501B" w:rsidRDefault="008E6E69" w:rsidP="008D501B">
      <w:pPr>
        <w:ind w:right="-7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7</w:t>
      </w:r>
      <w:r w:rsidRPr="008D50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8D501B">
        <w:rPr>
          <w:sz w:val="28"/>
          <w:szCs w:val="28"/>
        </w:rPr>
        <w:t xml:space="preserve">Відповідальність за дотриманням громадського порядку під час проведення заходу покласти на голову Новоград-Волинського осередку Всеукраїнського Братства ОУН-УПА ім. Романа Шухевича  </w:t>
      </w:r>
      <w:r>
        <w:rPr>
          <w:sz w:val="28"/>
          <w:szCs w:val="28"/>
          <w:lang w:val="uk-UA"/>
        </w:rPr>
        <w:t xml:space="preserve">Бусленка Віктора Тарасовича </w:t>
      </w:r>
      <w:r w:rsidRPr="008D501B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моб.тел.</w:t>
      </w:r>
      <w:r w:rsidRPr="008D501B">
        <w:rPr>
          <w:sz w:val="28"/>
          <w:szCs w:val="28"/>
        </w:rPr>
        <w:t xml:space="preserve"> 097 911 73 82).</w:t>
      </w:r>
    </w:p>
    <w:p w:rsidR="008E6E69" w:rsidRPr="00930D2A" w:rsidRDefault="008E6E69" w:rsidP="009640CA">
      <w:pPr>
        <w:pStyle w:val="BlockText"/>
        <w:ind w:left="0" w:right="32"/>
        <w:jc w:val="both"/>
        <w:rPr>
          <w:szCs w:val="28"/>
        </w:rPr>
      </w:pPr>
    </w:p>
    <w:p w:rsidR="008E6E69" w:rsidRDefault="008E6E69" w:rsidP="00B83E08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Контроль за виконанням цього</w:t>
      </w:r>
      <w:r>
        <w:rPr>
          <w:sz w:val="28"/>
          <w:szCs w:val="28"/>
          <w:lang w:val="uk-UA"/>
        </w:rPr>
        <w:t xml:space="preserve"> </w:t>
      </w:r>
      <w:r w:rsidRPr="00272CF1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розпорядження</w:t>
      </w:r>
      <w:r w:rsidRPr="00272CF1">
        <w:rPr>
          <w:sz w:val="28"/>
          <w:szCs w:val="28"/>
        </w:rPr>
        <w:t xml:space="preserve"> </w:t>
      </w:r>
      <w:r>
        <w:rPr>
          <w:sz w:val="28"/>
          <w:szCs w:val="28"/>
        </w:rPr>
        <w:t>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голови</w:t>
      </w:r>
      <w:r>
        <w:rPr>
          <w:sz w:val="28"/>
          <w:szCs w:val="28"/>
          <w:lang w:val="uk-UA"/>
        </w:rPr>
        <w:t xml:space="preserve"> Легенчука А.В.</w:t>
      </w:r>
    </w:p>
    <w:p w:rsidR="008E6E69" w:rsidRDefault="008E6E69" w:rsidP="00B83E08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</w:p>
    <w:p w:rsidR="008E6E69" w:rsidRDefault="008E6E69" w:rsidP="00131A4A">
      <w:pPr>
        <w:ind w:right="-7"/>
        <w:jc w:val="both"/>
        <w:rPr>
          <w:sz w:val="28"/>
          <w:szCs w:val="28"/>
          <w:lang w:val="uk-UA"/>
        </w:rPr>
      </w:pPr>
    </w:p>
    <w:p w:rsidR="008E6E69" w:rsidRDefault="008E6E69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В.Л.Весельський</w:t>
      </w:r>
    </w:p>
    <w:p w:rsidR="008E6E69" w:rsidRDefault="008E6E69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sectPr w:rsidR="008E6E69" w:rsidSect="00C10AB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3FF8"/>
    <w:multiLevelType w:val="hybridMultilevel"/>
    <w:tmpl w:val="2A92967A"/>
    <w:lvl w:ilvl="0" w:tplc="296C8F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4A"/>
    <w:rsid w:val="00016141"/>
    <w:rsid w:val="00016378"/>
    <w:rsid w:val="0002357F"/>
    <w:rsid w:val="0003277F"/>
    <w:rsid w:val="000518E0"/>
    <w:rsid w:val="00081455"/>
    <w:rsid w:val="000970BD"/>
    <w:rsid w:val="00106907"/>
    <w:rsid w:val="001127D3"/>
    <w:rsid w:val="0012713C"/>
    <w:rsid w:val="00131A4A"/>
    <w:rsid w:val="00165018"/>
    <w:rsid w:val="00185A87"/>
    <w:rsid w:val="00185F97"/>
    <w:rsid w:val="00194778"/>
    <w:rsid w:val="00200743"/>
    <w:rsid w:val="0020656E"/>
    <w:rsid w:val="002275CB"/>
    <w:rsid w:val="0025311A"/>
    <w:rsid w:val="00272CF1"/>
    <w:rsid w:val="0028398E"/>
    <w:rsid w:val="002B4FA0"/>
    <w:rsid w:val="002B6227"/>
    <w:rsid w:val="002F3B6F"/>
    <w:rsid w:val="0032166C"/>
    <w:rsid w:val="00325C43"/>
    <w:rsid w:val="00330753"/>
    <w:rsid w:val="00373612"/>
    <w:rsid w:val="00382EFB"/>
    <w:rsid w:val="0039115A"/>
    <w:rsid w:val="003948CE"/>
    <w:rsid w:val="00397FCB"/>
    <w:rsid w:val="003B2A45"/>
    <w:rsid w:val="003B592C"/>
    <w:rsid w:val="003D0EDA"/>
    <w:rsid w:val="004871B9"/>
    <w:rsid w:val="00492E5E"/>
    <w:rsid w:val="004B2ABF"/>
    <w:rsid w:val="004B653C"/>
    <w:rsid w:val="004B6D69"/>
    <w:rsid w:val="004D0B1B"/>
    <w:rsid w:val="00507ABD"/>
    <w:rsid w:val="005167C7"/>
    <w:rsid w:val="00527698"/>
    <w:rsid w:val="005519D5"/>
    <w:rsid w:val="0056077C"/>
    <w:rsid w:val="00580ABA"/>
    <w:rsid w:val="00592378"/>
    <w:rsid w:val="00596F48"/>
    <w:rsid w:val="006018AF"/>
    <w:rsid w:val="00613407"/>
    <w:rsid w:val="00630501"/>
    <w:rsid w:val="00671516"/>
    <w:rsid w:val="00693310"/>
    <w:rsid w:val="00693D1B"/>
    <w:rsid w:val="006E5976"/>
    <w:rsid w:val="007063A1"/>
    <w:rsid w:val="00715581"/>
    <w:rsid w:val="00726BD9"/>
    <w:rsid w:val="00734DC3"/>
    <w:rsid w:val="0073782E"/>
    <w:rsid w:val="007510CC"/>
    <w:rsid w:val="007B6F40"/>
    <w:rsid w:val="007C10CF"/>
    <w:rsid w:val="007D4FEB"/>
    <w:rsid w:val="0082215F"/>
    <w:rsid w:val="0086154E"/>
    <w:rsid w:val="00862A97"/>
    <w:rsid w:val="0086425A"/>
    <w:rsid w:val="0089148E"/>
    <w:rsid w:val="00897C01"/>
    <w:rsid w:val="008D501B"/>
    <w:rsid w:val="008E6E69"/>
    <w:rsid w:val="00907FD7"/>
    <w:rsid w:val="00930D2A"/>
    <w:rsid w:val="009342D6"/>
    <w:rsid w:val="009602DB"/>
    <w:rsid w:val="009640CA"/>
    <w:rsid w:val="00986BC2"/>
    <w:rsid w:val="009B6AF8"/>
    <w:rsid w:val="009D2257"/>
    <w:rsid w:val="009E35BB"/>
    <w:rsid w:val="00A15EAD"/>
    <w:rsid w:val="00A4682C"/>
    <w:rsid w:val="00A506A2"/>
    <w:rsid w:val="00A67E5D"/>
    <w:rsid w:val="00B305D5"/>
    <w:rsid w:val="00B67197"/>
    <w:rsid w:val="00B83E08"/>
    <w:rsid w:val="00BA349E"/>
    <w:rsid w:val="00BB4DFE"/>
    <w:rsid w:val="00BE75CA"/>
    <w:rsid w:val="00C02C5E"/>
    <w:rsid w:val="00C06DA6"/>
    <w:rsid w:val="00C10ABC"/>
    <w:rsid w:val="00C1618F"/>
    <w:rsid w:val="00C240ED"/>
    <w:rsid w:val="00C30E79"/>
    <w:rsid w:val="00C373BF"/>
    <w:rsid w:val="00C537C8"/>
    <w:rsid w:val="00C66E7E"/>
    <w:rsid w:val="00C813A7"/>
    <w:rsid w:val="00C87909"/>
    <w:rsid w:val="00CC6629"/>
    <w:rsid w:val="00CD2D30"/>
    <w:rsid w:val="00D41559"/>
    <w:rsid w:val="00D9327A"/>
    <w:rsid w:val="00DD4F94"/>
    <w:rsid w:val="00E323FD"/>
    <w:rsid w:val="00E74734"/>
    <w:rsid w:val="00E94E59"/>
    <w:rsid w:val="00EC36EB"/>
    <w:rsid w:val="00EF67B1"/>
    <w:rsid w:val="00F203B6"/>
    <w:rsid w:val="00F20B28"/>
    <w:rsid w:val="00F30E7E"/>
    <w:rsid w:val="00F36DCD"/>
    <w:rsid w:val="00F6049B"/>
    <w:rsid w:val="00F7073D"/>
    <w:rsid w:val="00F91BDA"/>
    <w:rsid w:val="00FB3DB2"/>
    <w:rsid w:val="00FE76E4"/>
    <w:rsid w:val="00FE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BlockText">
    <w:name w:val="Block Text"/>
    <w:basedOn w:val="Normal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locked/>
    <w:rsid w:val="00BE75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2</Pages>
  <Words>411</Words>
  <Characters>2344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55</cp:revision>
  <cp:lastPrinted>2019-01-15T08:32:00Z</cp:lastPrinted>
  <dcterms:created xsi:type="dcterms:W3CDTF">2017-04-19T11:52:00Z</dcterms:created>
  <dcterms:modified xsi:type="dcterms:W3CDTF">2019-01-17T09:21:00Z</dcterms:modified>
</cp:coreProperties>
</file>