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E3" w:rsidRDefault="007651E3" w:rsidP="007651E3">
      <w:pPr>
        <w:tabs>
          <w:tab w:val="left" w:pos="708"/>
          <w:tab w:val="left" w:pos="1416"/>
          <w:tab w:val="left" w:pos="2124"/>
          <w:tab w:val="left" w:pos="6900"/>
        </w:tabs>
        <w:spacing w:after="0" w:line="240" w:lineRule="auto"/>
        <w:jc w:val="both"/>
        <w:rPr>
          <w:rFonts w:ascii="Times New Roman" w:eastAsia="Times New Roman" w:hAnsi="Times New Roman" w:cs="Times New Roman"/>
          <w:sz w:val="28"/>
          <w:szCs w:val="28"/>
          <w:lang w:val="uk-UA" w:eastAsia="ru-RU"/>
        </w:rPr>
      </w:pPr>
    </w:p>
    <w:p w:rsidR="007651E3" w:rsidRDefault="007651E3" w:rsidP="007651E3">
      <w:pPr>
        <w:keepNext/>
        <w:spacing w:before="240" w:after="0" w:line="240" w:lineRule="auto"/>
        <w:outlineLvl w:val="0"/>
        <w:rPr>
          <w:rFonts w:ascii="Times New Roman" w:eastAsia="Times New Roman" w:hAnsi="Times New Roman" w:cs="Times New Roman"/>
          <w:bCs/>
          <w:kern w:val="2"/>
          <w:sz w:val="28"/>
          <w:szCs w:val="28"/>
          <w:lang w:val="uk-UA" w:eastAsia="ru-RU"/>
        </w:rPr>
      </w:pPr>
      <w:r>
        <w:rPr>
          <w:rFonts w:ascii="Times New Roman" w:eastAsia="Times New Roman" w:hAnsi="Times New Roman" w:cs="Times New Roman"/>
          <w:bCs/>
          <w:noProof/>
          <w:kern w:val="2"/>
          <w:sz w:val="28"/>
          <w:szCs w:val="28"/>
          <w:lang w:eastAsia="ru-RU"/>
        </w:rPr>
        <w:drawing>
          <wp:anchor distT="0" distB="0" distL="114300" distR="114300" simplePos="0" relativeHeight="251659264" behindDoc="0" locked="0" layoutInCell="1" allowOverlap="1" wp14:anchorId="3364A282" wp14:editId="36BB1823">
            <wp:simplePos x="0" y="0"/>
            <wp:positionH relativeFrom="column">
              <wp:posOffset>2743200</wp:posOffset>
            </wp:positionH>
            <wp:positionV relativeFrom="paragraph">
              <wp:posOffset>120650</wp:posOffset>
            </wp:positionV>
            <wp:extent cx="448945" cy="612140"/>
            <wp:effectExtent l="0" t="0" r="0" b="0"/>
            <wp:wrapSquare wrapText="larges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7"/>
                    <a:stretch>
                      <a:fillRect/>
                    </a:stretch>
                  </pic:blipFill>
                  <pic:spPr bwMode="auto">
                    <a:xfrm>
                      <a:off x="0" y="0"/>
                      <a:ext cx="448945" cy="612140"/>
                    </a:xfrm>
                    <a:prstGeom prst="rect">
                      <a:avLst/>
                    </a:prstGeom>
                  </pic:spPr>
                </pic:pic>
              </a:graphicData>
            </a:graphic>
          </wp:anchor>
        </w:drawing>
      </w:r>
    </w:p>
    <w:p w:rsidR="007651E3" w:rsidRDefault="007651E3" w:rsidP="007651E3">
      <w:pPr>
        <w:keepNext/>
        <w:spacing w:before="240" w:after="60" w:line="240" w:lineRule="auto"/>
        <w:outlineLvl w:val="0"/>
        <w:rPr>
          <w:rFonts w:ascii="Times New Roman" w:eastAsia="Times New Roman" w:hAnsi="Times New Roman" w:cs="Times New Roman"/>
          <w:bCs/>
          <w:kern w:val="2"/>
          <w:sz w:val="28"/>
          <w:szCs w:val="28"/>
          <w:lang w:val="uk-UA" w:eastAsia="ru-RU"/>
        </w:rPr>
      </w:pPr>
    </w:p>
    <w:p w:rsidR="007651E3" w:rsidRDefault="007651E3" w:rsidP="007651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УКРАЇНА</w:t>
      </w:r>
    </w:p>
    <w:p w:rsidR="007651E3" w:rsidRDefault="007651E3" w:rsidP="007651E3">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ЖИТОМИРСЬКА  ОБЛАСТЬ</w:t>
      </w:r>
    </w:p>
    <w:p w:rsidR="007651E3" w:rsidRDefault="007651E3" w:rsidP="007651E3">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НОВОГРАД-ВОЛИНСЬКА МІСЬКА РАДА</w:t>
      </w:r>
    </w:p>
    <w:p w:rsidR="007651E3" w:rsidRDefault="007651E3" w:rsidP="007651E3">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w:t>
      </w:r>
    </w:p>
    <w:p w:rsidR="007651E3" w:rsidRDefault="007651E3" w:rsidP="007651E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w:t>
      </w:r>
    </w:p>
    <w:p w:rsidR="007651E3" w:rsidRDefault="007651E3" w:rsidP="007651E3">
      <w:pPr>
        <w:widowControl w:val="0"/>
        <w:spacing w:after="0" w:line="240" w:lineRule="auto"/>
        <w:ind w:right="-58"/>
        <w:jc w:val="center"/>
        <w:rPr>
          <w:rFonts w:ascii="Times New Roman" w:eastAsia="Times New Roman" w:hAnsi="Times New Roman" w:cs="Times New Roman"/>
          <w:sz w:val="28"/>
          <w:szCs w:val="28"/>
          <w:lang w:val="uk-UA" w:eastAsia="ru-RU"/>
        </w:rPr>
      </w:pPr>
    </w:p>
    <w:p w:rsidR="007651E3" w:rsidRDefault="007651E3" w:rsidP="007651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 </w:t>
      </w:r>
      <w:r w:rsidR="00F41CE2">
        <w:rPr>
          <w:rFonts w:ascii="Times New Roman" w:eastAsia="Times New Roman" w:hAnsi="Times New Roman" w:cs="Times New Roman"/>
          <w:sz w:val="28"/>
          <w:szCs w:val="28"/>
          <w:lang w:val="uk-UA" w:eastAsia="ru-RU"/>
        </w:rPr>
        <w:t xml:space="preserve">25.08.2022 </w:t>
      </w:r>
      <w:r>
        <w:rPr>
          <w:rFonts w:ascii="Times New Roman" w:eastAsia="Times New Roman" w:hAnsi="Times New Roman" w:cs="Times New Roman"/>
          <w:sz w:val="28"/>
          <w:szCs w:val="28"/>
          <w:lang w:val="uk-UA" w:eastAsia="ru-RU"/>
        </w:rPr>
        <w:t xml:space="preserve">   №</w:t>
      </w:r>
      <w:r w:rsidR="00F41CE2">
        <w:rPr>
          <w:rFonts w:ascii="Times New Roman" w:eastAsia="Times New Roman" w:hAnsi="Times New Roman" w:cs="Times New Roman"/>
          <w:sz w:val="28"/>
          <w:szCs w:val="28"/>
          <w:lang w:val="uk-UA" w:eastAsia="ru-RU"/>
        </w:rPr>
        <w:t>503</w:t>
      </w:r>
    </w:p>
    <w:p w:rsidR="007651E3" w:rsidRDefault="007651E3" w:rsidP="007651E3">
      <w:pPr>
        <w:keepNext/>
        <w:keepLines/>
        <w:spacing w:after="0" w:line="240" w:lineRule="auto"/>
        <w:outlineLvl w:val="1"/>
        <w:rPr>
          <w:rFonts w:ascii="Times New Roman" w:eastAsia="Times New Roman" w:hAnsi="Times New Roman" w:cs="Times New Roman"/>
          <w:sz w:val="28"/>
          <w:szCs w:val="28"/>
          <w:lang w:val="uk-UA" w:eastAsia="ru-RU"/>
        </w:rPr>
      </w:pPr>
    </w:p>
    <w:p w:rsidR="007651E3" w:rsidRDefault="007651E3" w:rsidP="007651E3">
      <w:pPr>
        <w:keepNext/>
        <w:keepLines/>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Про організацію роботи закладів</w:t>
      </w:r>
    </w:p>
    <w:p w:rsidR="007651E3" w:rsidRDefault="007651E3" w:rsidP="007651E3">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загальної     середньої     освіти </w:t>
      </w:r>
    </w:p>
    <w:p w:rsidR="007651E3" w:rsidRDefault="007651E3" w:rsidP="007651E3">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у 2022-2023 навчальному році</w:t>
      </w:r>
    </w:p>
    <w:p w:rsidR="007651E3" w:rsidRDefault="007651E3" w:rsidP="007651E3">
      <w:pPr>
        <w:keepNext/>
        <w:keepLines/>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7651E3" w:rsidRDefault="007651E3" w:rsidP="007651E3">
      <w:pPr>
        <w:spacing w:after="0" w:line="240" w:lineRule="auto"/>
        <w:ind w:right="5102"/>
        <w:jc w:val="both"/>
        <w:rPr>
          <w:rFonts w:ascii="Times New Roman" w:eastAsia="Calibri" w:hAnsi="Times New Roman" w:cs="Times New Roman"/>
          <w:color w:val="000000"/>
          <w:sz w:val="28"/>
          <w:szCs w:val="28"/>
          <w:lang w:val="uk-UA"/>
        </w:rPr>
      </w:pPr>
    </w:p>
    <w:p w:rsidR="007651E3" w:rsidRDefault="007651E3" w:rsidP="007651E3">
      <w:pPr>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підпунктами  1, 6 пункту а статті  32,  пунктом 2  статті 64  Закону  України «Про місцеве  самоврядування  в  Україні»,  Законом України «Про правовий режим воєнного стану», Постановою КМУ від 24.06.2022 №711 «</w:t>
      </w:r>
      <w:r w:rsidRPr="001D75C9">
        <w:rPr>
          <w:rFonts w:ascii="Times New Roman" w:hAnsi="Times New Roman" w:cs="Times New Roman"/>
          <w:bCs/>
          <w:sz w:val="28"/>
          <w:szCs w:val="28"/>
          <w:shd w:val="clear" w:color="auto" w:fill="FFFFFF"/>
          <w:lang w:val="uk-UA"/>
        </w:rPr>
        <w:t>Про початок навчального року під час дії правового режиму воєнного стану в Україні»</w:t>
      </w:r>
      <w:r w:rsidRPr="001D75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указами Президента України від 24.02.2022 №64/2022 «Про введення воєнного стану в Україні», від 14.03.2022 №133/2022 «Про продовження строку дії воєнного стану в Україні», від 18.04.2022 № 259/2022 «Про продовження строку дії воєнного стану в Україні», від 17.05.2022 №341/2022 «Про продовження строку дії воєнного стану в Україні», Кодексом цивільного захисту, наказів МВС України від 30.12.2014 №1417 «Про затвердження правил Пожежної безпеки в Україні» (зі змінами), від 09.07.2018 №579 «Про затвердження вимог з питань використання та обліку фонду захисних споруд цивільного захисту» (зі змінами), на виконання доручення Прем`єр-міністра України від 10.06.2022   №14529/0/1-22 щодо підготовки закладів освіти до 2022-2023 навчального року, проходження ними осінньо-зимового періоду 2022-2023 року, враховуючи листи МОН України від 30.06.2022 №1/7322-22 «Про організацію 2022-2023 навчального року», від 11.07.2022 №1/7707-22 «Про підготовку закладів освіти до нового навчального року та опалювального сезону в умовах воєнного стану» та  з метою створення безпечних умов для перебування у закладах освіти учнів  і працівників Новоград-Волинської міської територіальної громади у 2022-2023 навчальному році</w:t>
      </w:r>
      <w:r>
        <w:rPr>
          <w:rFonts w:ascii="Times New Roman" w:eastAsia="Calibri" w:hAnsi="Times New Roman" w:cs="Times New Roman"/>
          <w:sz w:val="28"/>
          <w:szCs w:val="28"/>
          <w:lang w:val="uk-UA"/>
        </w:rPr>
        <w:t>,</w:t>
      </w:r>
      <w:r>
        <w:rPr>
          <w:rFonts w:ascii="Times New Roman" w:eastAsia="Times New Roman" w:hAnsi="Times New Roman" w:cs="Times New Roman"/>
          <w:sz w:val="28"/>
          <w:szCs w:val="28"/>
          <w:lang w:val="uk-UA" w:eastAsia="ru-RU"/>
        </w:rPr>
        <w:t xml:space="preserve"> виконавчий комітет міської ради </w:t>
      </w:r>
    </w:p>
    <w:p w:rsidR="007651E3" w:rsidRDefault="007651E3" w:rsidP="007651E3">
      <w:pPr>
        <w:suppressAutoHyphens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651E3" w:rsidRDefault="007651E3" w:rsidP="007651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ВИРІШИВ:</w:t>
      </w:r>
    </w:p>
    <w:p w:rsidR="007651E3" w:rsidRDefault="007651E3" w:rsidP="007651E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Погодити з 01.09.2022 на  період дії воєнного стану для закладів загальної середньої освіти громади  з урахуванням безпечних умов навчання та наявних  захисних укриттів:</w:t>
      </w:r>
    </w:p>
    <w:p w:rsidR="007651E3" w:rsidRDefault="007651E3" w:rsidP="007651E3">
      <w:pPr>
        <w:spacing w:after="0" w:line="240" w:lineRule="auto"/>
        <w:jc w:val="both"/>
        <w:rPr>
          <w:rFonts w:ascii="Times New Roman" w:eastAsia="Times New Roman" w:hAnsi="Times New Roman" w:cs="Times New Roman"/>
          <w:sz w:val="28"/>
          <w:szCs w:val="28"/>
          <w:lang w:val="uk-UA" w:eastAsia="ru-RU"/>
        </w:rPr>
      </w:pPr>
    </w:p>
    <w:p w:rsidR="007651E3" w:rsidRDefault="007651E3" w:rsidP="007651E3">
      <w:pPr>
        <w:spacing w:after="0" w:line="240" w:lineRule="auto"/>
        <w:jc w:val="both"/>
        <w:rPr>
          <w:rFonts w:ascii="Times New Roman" w:eastAsia="Times New Roman" w:hAnsi="Times New Roman" w:cs="Times New Roman"/>
          <w:sz w:val="28"/>
          <w:szCs w:val="28"/>
          <w:lang w:val="uk-UA" w:eastAsia="ru-RU"/>
        </w:rPr>
      </w:pPr>
    </w:p>
    <w:p w:rsidR="007651E3" w:rsidRDefault="007651E3" w:rsidP="007651E3">
      <w:pPr>
        <w:spacing w:after="0" w:line="240" w:lineRule="auto"/>
        <w:jc w:val="both"/>
        <w:rPr>
          <w:rFonts w:ascii="Times New Roman" w:eastAsia="Times New Roman" w:hAnsi="Times New Roman" w:cs="Times New Roman"/>
          <w:sz w:val="28"/>
          <w:szCs w:val="28"/>
          <w:lang w:val="uk-UA" w:eastAsia="ru-RU"/>
        </w:rPr>
      </w:pPr>
    </w:p>
    <w:p w:rsidR="00F41CE2" w:rsidRDefault="00F41CE2" w:rsidP="007651E3">
      <w:pPr>
        <w:spacing w:after="0" w:line="240" w:lineRule="auto"/>
        <w:ind w:firstLine="708"/>
        <w:jc w:val="both"/>
        <w:rPr>
          <w:rFonts w:ascii="Times New Roman" w:eastAsia="Times New Roman" w:hAnsi="Times New Roman" w:cs="Times New Roman"/>
          <w:sz w:val="28"/>
          <w:szCs w:val="28"/>
          <w:lang w:val="uk-UA" w:eastAsia="ru-RU"/>
        </w:rPr>
      </w:pPr>
    </w:p>
    <w:p w:rsidR="007651E3" w:rsidRPr="00F8734F"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r w:rsidRPr="00F8734F">
        <w:rPr>
          <w:rFonts w:ascii="Times New Roman" w:eastAsia="Times New Roman" w:hAnsi="Times New Roman" w:cs="Times New Roman"/>
          <w:sz w:val="28"/>
          <w:szCs w:val="28"/>
          <w:lang w:val="uk-UA" w:eastAsia="ru-RU"/>
        </w:rPr>
        <w:t>Організацію освітнього процесу в очному, змішаному або дистанційному форматі, враховуючи побажання батьків щодо вибору форми здобуття  освіти учнями.</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1.2.Розміщення </w:t>
      </w:r>
      <w:r w:rsidRPr="00CF13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випадку відсутності  захисного укриття </w:t>
      </w:r>
      <w:r w:rsidRPr="001E15DB">
        <w:rPr>
          <w:rFonts w:ascii="Times New Roman" w:eastAsia="Times New Roman" w:hAnsi="Times New Roman" w:cs="Times New Roman"/>
          <w:color w:val="000000" w:themeColor="text1"/>
          <w:sz w:val="28"/>
          <w:szCs w:val="28"/>
          <w:lang w:val="uk-UA" w:eastAsia="ru-RU"/>
        </w:rPr>
        <w:t>початкових класів  на базі закладів дошкільної освіти</w:t>
      </w:r>
      <w:r>
        <w:rPr>
          <w:rFonts w:ascii="Times New Roman" w:eastAsia="Times New Roman" w:hAnsi="Times New Roman" w:cs="Times New Roman"/>
          <w:color w:val="000000" w:themeColor="text1"/>
          <w:sz w:val="28"/>
          <w:szCs w:val="28"/>
          <w:lang w:val="uk-UA" w:eastAsia="ru-RU"/>
        </w:rPr>
        <w:t xml:space="preserve"> </w:t>
      </w:r>
    </w:p>
    <w:p w:rsidR="007651E3" w:rsidRPr="00ED6F0D"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sidRPr="00ED6F0D">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3</w:t>
      </w:r>
      <w:r w:rsidRPr="00ED6F0D">
        <w:rPr>
          <w:rFonts w:ascii="Times New Roman" w:eastAsia="Times New Roman" w:hAnsi="Times New Roman" w:cs="Times New Roman"/>
          <w:sz w:val="28"/>
          <w:szCs w:val="28"/>
          <w:lang w:val="uk-UA" w:eastAsia="ru-RU"/>
        </w:rPr>
        <w:t>. Організацію  харчування  для учнів закладів  загальної середньої освіти буфетною продукцією з розрахунку вартості</w:t>
      </w:r>
      <w:r>
        <w:rPr>
          <w:rFonts w:ascii="Times New Roman" w:eastAsia="Times New Roman" w:hAnsi="Times New Roman" w:cs="Times New Roman"/>
          <w:sz w:val="28"/>
          <w:szCs w:val="28"/>
          <w:lang w:val="uk-UA" w:eastAsia="ru-RU"/>
        </w:rPr>
        <w:t xml:space="preserve"> продуктів у розмірі </w:t>
      </w:r>
      <w:r w:rsidRPr="00ED6F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60490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ED6F0D">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val="uk-UA" w:eastAsia="ru-RU"/>
        </w:rPr>
        <w:t xml:space="preserve"> грн із застосуванням  </w:t>
      </w:r>
      <w:r w:rsidRPr="00ED6F0D">
        <w:rPr>
          <w:rFonts w:ascii="Times New Roman" w:eastAsia="Times New Roman" w:hAnsi="Times New Roman" w:cs="Times New Roman"/>
          <w:sz w:val="28"/>
          <w:szCs w:val="28"/>
          <w:lang w:val="uk-UA" w:eastAsia="ru-RU"/>
        </w:rPr>
        <w:t>торговель</w:t>
      </w:r>
      <w:r>
        <w:rPr>
          <w:rFonts w:ascii="Times New Roman" w:eastAsia="Times New Roman" w:hAnsi="Times New Roman" w:cs="Times New Roman"/>
          <w:sz w:val="28"/>
          <w:szCs w:val="28"/>
          <w:lang w:val="uk-UA" w:eastAsia="ru-RU"/>
        </w:rPr>
        <w:t>ної націнки  вартості продуктів</w:t>
      </w:r>
      <w:r w:rsidRPr="00ED6F0D">
        <w:rPr>
          <w:rFonts w:ascii="Times New Roman" w:eastAsia="Times New Roman" w:hAnsi="Times New Roman" w:cs="Times New Roman"/>
          <w:sz w:val="28"/>
          <w:szCs w:val="28"/>
          <w:lang w:val="uk-UA" w:eastAsia="ru-RU"/>
        </w:rPr>
        <w:t xml:space="preserve"> 15%.</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Форму заяви – згоди батьків на перебування  дитини у  закладі загальної середньої освіти та в захисному укритті у разі повітряної тривоги згідно з  додатком 1.</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Рекомендувати розпочати  освітній процес з 01.09.2022 для учнів    </w:t>
      </w:r>
      <w:r w:rsidR="0060490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1-5 класів в очному форматі, для учнів 6-11 класів у змішаному форматі  з 15.09.2022.</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Управлінню освіти  і  науки  Новоград-Волинської міської ради (Ващук Т.В.)  та керівникам  закладів загальної середньої освіти забезпечити  до 01.09.2022.</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 Проведення  роз’яснювальної  роботи з батьками учнів  щодо створених умов  безпеки на  базі  закладів загальної середньої освіти,  у яких є  захисні укриття або інші укриття,  які    будуть використовуватися.</w:t>
      </w:r>
    </w:p>
    <w:p w:rsidR="007651E3" w:rsidRPr="00D83B89" w:rsidRDefault="007651E3" w:rsidP="007651E3">
      <w:pPr>
        <w:spacing w:after="0" w:line="240" w:lineRule="auto"/>
        <w:ind w:firstLine="708"/>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3.2. Укладання угод з перевізниками для  забезпечення  підвезення учнів шкіл  сільської місцевості громади до  закладів  освіти, які  мають захисні  укриття, </w:t>
      </w:r>
      <w:r w:rsidRPr="001E15DB">
        <w:rPr>
          <w:rFonts w:ascii="Times New Roman" w:eastAsia="Times New Roman" w:hAnsi="Times New Roman" w:cs="Times New Roman"/>
          <w:color w:val="000000" w:themeColor="text1"/>
          <w:sz w:val="28"/>
          <w:szCs w:val="28"/>
          <w:lang w:val="uk-UA" w:eastAsia="ru-RU"/>
        </w:rPr>
        <w:t>згідно  з цим рішенням.</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3.3. Готовність  захисних  укриттів, в яких будуть  розміщуватися  учні   та працівники закладу, </w:t>
      </w:r>
      <w:r w:rsidRPr="001E15DB">
        <w:rPr>
          <w:rFonts w:ascii="Times New Roman" w:eastAsia="Times New Roman" w:hAnsi="Times New Roman" w:cs="Times New Roman"/>
          <w:color w:val="000000" w:themeColor="text1"/>
          <w:sz w:val="28"/>
          <w:szCs w:val="28"/>
          <w:lang w:val="uk-UA" w:eastAsia="ru-RU"/>
        </w:rPr>
        <w:t xml:space="preserve">до </w:t>
      </w:r>
      <w:r>
        <w:rPr>
          <w:rFonts w:ascii="Times New Roman" w:eastAsia="Times New Roman" w:hAnsi="Times New Roman" w:cs="Times New Roman"/>
          <w:sz w:val="28"/>
          <w:szCs w:val="28"/>
          <w:lang w:val="uk-UA" w:eastAsia="ru-RU"/>
        </w:rPr>
        <w:t>роботи  офлайн відповідно до вимог чинного законодавства.</w:t>
      </w:r>
    </w:p>
    <w:p w:rsidR="007651E3" w:rsidRDefault="007651E3" w:rsidP="007651E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Погодити рекомендації щодо створення безпечного освітнього середовища у закладі освіти згідно з додатком 2.</w:t>
      </w:r>
    </w:p>
    <w:p w:rsidR="007651E3" w:rsidRDefault="007651E3" w:rsidP="007651E3">
      <w:pPr>
        <w:spacing w:after="0" w:line="240" w:lineRule="auto"/>
        <w:jc w:val="both"/>
        <w:rPr>
          <w:color w:val="000000"/>
          <w:lang w:val="uk-UA"/>
        </w:rPr>
      </w:pPr>
      <w:r>
        <w:rPr>
          <w:color w:val="000000"/>
          <w:lang w:val="uk-UA"/>
        </w:rPr>
        <w:t xml:space="preserve">             </w:t>
      </w:r>
      <w:r>
        <w:rPr>
          <w:rFonts w:ascii="Times New Roman" w:hAnsi="Times New Roman"/>
          <w:color w:val="000000"/>
          <w:sz w:val="28"/>
          <w:szCs w:val="28"/>
          <w:lang w:val="uk-UA"/>
        </w:rPr>
        <w:t xml:space="preserve"> 5. Контроль за виконанням рішення покласти на заступника міського голови Борис Н.П.</w:t>
      </w:r>
    </w:p>
    <w:p w:rsidR="007651E3" w:rsidRDefault="007651E3" w:rsidP="007651E3">
      <w:pPr>
        <w:rPr>
          <w:rFonts w:ascii="Times New Roman" w:hAnsi="Times New Roman"/>
          <w:sz w:val="28"/>
          <w:szCs w:val="28"/>
          <w:lang w:val="uk-UA"/>
        </w:rPr>
      </w:pPr>
    </w:p>
    <w:p w:rsidR="007651E3" w:rsidRDefault="007651E3" w:rsidP="007651E3">
      <w:pPr>
        <w:rPr>
          <w:lang w:val="uk-UA"/>
        </w:rPr>
      </w:pP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Микола  БОРОВЕЦЬ</w:t>
      </w: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p>
    <w:p w:rsidR="007651E3" w:rsidRDefault="007651E3" w:rsidP="007651E3">
      <w:pPr>
        <w:rPr>
          <w:rFonts w:ascii="Times New Roman" w:hAnsi="Times New Roman" w:cs="Times New Roman"/>
          <w:sz w:val="28"/>
          <w:szCs w:val="28"/>
          <w:lang w:val="uk-UA"/>
        </w:rPr>
      </w:pPr>
    </w:p>
    <w:p w:rsidR="007651E3" w:rsidRDefault="007651E3" w:rsidP="007651E3">
      <w:pPr>
        <w:spacing w:after="0" w:line="240" w:lineRule="auto"/>
        <w:rPr>
          <w:rFonts w:ascii="Times New Roman" w:eastAsia="Calibri" w:hAnsi="Times New Roman" w:cs="Times New Roman"/>
          <w:sz w:val="28"/>
          <w:szCs w:val="28"/>
          <w:lang w:val="uk-UA"/>
        </w:rPr>
      </w:pP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1</w:t>
      </w: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до рішення виконавчого комітету</w:t>
      </w: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міської ради</w:t>
      </w:r>
    </w:p>
    <w:p w:rsidR="007651E3"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 xml:space="preserve">від   </w:t>
      </w:r>
      <w:r w:rsidR="008113EB">
        <w:rPr>
          <w:rFonts w:ascii="Times New Roman" w:eastAsia="Calibri" w:hAnsi="Times New Roman" w:cs="Times New Roman"/>
          <w:sz w:val="28"/>
          <w:szCs w:val="28"/>
          <w:lang w:val="uk-UA"/>
        </w:rPr>
        <w:t xml:space="preserve">25.08.2022  </w:t>
      </w:r>
      <w:r w:rsidRPr="002003F4">
        <w:rPr>
          <w:rFonts w:ascii="Times New Roman" w:eastAsia="Calibri" w:hAnsi="Times New Roman" w:cs="Times New Roman"/>
          <w:sz w:val="28"/>
          <w:szCs w:val="28"/>
          <w:lang w:val="uk-UA"/>
        </w:rPr>
        <w:t xml:space="preserve">  №</w:t>
      </w:r>
      <w:r w:rsidR="008113EB">
        <w:rPr>
          <w:rFonts w:ascii="Times New Roman" w:eastAsia="Calibri" w:hAnsi="Times New Roman" w:cs="Times New Roman"/>
          <w:sz w:val="28"/>
          <w:szCs w:val="28"/>
          <w:lang w:val="uk-UA"/>
        </w:rPr>
        <w:t>503</w:t>
      </w:r>
    </w:p>
    <w:p w:rsidR="007651E3" w:rsidRDefault="007651E3" w:rsidP="007651E3">
      <w:pPr>
        <w:spacing w:after="0" w:line="240" w:lineRule="auto"/>
        <w:ind w:firstLine="5245"/>
        <w:rPr>
          <w:rFonts w:ascii="Times New Roman" w:eastAsia="Calibri" w:hAnsi="Times New Roman" w:cs="Times New Roman"/>
          <w:sz w:val="28"/>
          <w:szCs w:val="28"/>
          <w:lang w:val="uk-UA"/>
        </w:rPr>
      </w:pPr>
    </w:p>
    <w:p w:rsidR="007651E3" w:rsidRPr="002003F4" w:rsidRDefault="007651E3" w:rsidP="007651E3">
      <w:pPr>
        <w:spacing w:after="0" w:line="240" w:lineRule="auto"/>
        <w:ind w:firstLine="5103"/>
        <w:rPr>
          <w:rFonts w:ascii="Times New Roman" w:eastAsia="Calibri" w:hAnsi="Times New Roman" w:cs="Times New Roman"/>
          <w:sz w:val="28"/>
          <w:szCs w:val="28"/>
          <w:lang w:val="uk-UA"/>
        </w:rPr>
      </w:pPr>
    </w:p>
    <w:p w:rsidR="007651E3" w:rsidRPr="002003F4" w:rsidRDefault="007651E3" w:rsidP="007651E3">
      <w:pPr>
        <w:suppressAutoHyphens w:val="0"/>
        <w:spacing w:after="0" w:line="240" w:lineRule="auto"/>
        <w:jc w:val="center"/>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Згода на перебування дитини  у закладі та в  захисному укритті у разі </w:t>
      </w:r>
      <w:r>
        <w:rPr>
          <w:rFonts w:ascii="Times New Roman" w:hAnsi="Times New Roman" w:cs="Times New Roman"/>
          <w:sz w:val="28"/>
          <w:szCs w:val="28"/>
          <w:lang w:val="uk-UA"/>
        </w:rPr>
        <w:t xml:space="preserve">        </w:t>
      </w:r>
      <w:r w:rsidRPr="002003F4">
        <w:rPr>
          <w:rFonts w:ascii="Times New Roman" w:hAnsi="Times New Roman" w:cs="Times New Roman"/>
          <w:sz w:val="28"/>
          <w:szCs w:val="28"/>
          <w:lang w:val="uk-UA"/>
        </w:rPr>
        <w:t>повітряної тривоги</w:t>
      </w:r>
    </w:p>
    <w:p w:rsidR="007651E3" w:rsidRPr="002003F4" w:rsidRDefault="007651E3" w:rsidP="007651E3">
      <w:pPr>
        <w:suppressAutoHyphens w:val="0"/>
        <w:spacing w:after="0" w:line="240" w:lineRule="auto"/>
        <w:jc w:val="center"/>
        <w:rPr>
          <w:rFonts w:ascii="Times New Roman" w:hAnsi="Times New Roman" w:cs="Times New Roman"/>
          <w:b/>
          <w:sz w:val="28"/>
          <w:szCs w:val="28"/>
          <w:lang w:val="uk-UA"/>
        </w:rPr>
      </w:pPr>
    </w:p>
    <w:p w:rsidR="007651E3" w:rsidRPr="002003F4" w:rsidRDefault="007651E3" w:rsidP="007651E3">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b/>
          <w:sz w:val="28"/>
          <w:szCs w:val="28"/>
          <w:lang w:val="uk-UA"/>
        </w:rPr>
        <w:t>Я,_______________________________________</w:t>
      </w:r>
      <w:r>
        <w:rPr>
          <w:rFonts w:ascii="Times New Roman" w:hAnsi="Times New Roman" w:cs="Times New Roman"/>
          <w:b/>
          <w:sz w:val="28"/>
          <w:szCs w:val="28"/>
          <w:lang w:val="uk-UA"/>
        </w:rPr>
        <w:t>_________________________,</w:t>
      </w:r>
    </w:p>
    <w:p w:rsidR="007651E3" w:rsidRPr="002003F4" w:rsidRDefault="007651E3" w:rsidP="007651E3">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sz w:val="28"/>
          <w:szCs w:val="28"/>
          <w:lang w:val="uk-UA"/>
        </w:rPr>
        <w:t>надаю згоду на перебування моєї дитини в</w:t>
      </w:r>
      <w:r>
        <w:rPr>
          <w:rFonts w:ascii="Times New Roman" w:hAnsi="Times New Roman" w:cs="Times New Roman"/>
          <w:sz w:val="28"/>
          <w:szCs w:val="28"/>
          <w:lang w:val="uk-UA"/>
        </w:rPr>
        <w:t xml:space="preserve"> (назва школи) </w:t>
      </w:r>
      <w:r w:rsidRPr="002003F4">
        <w:rPr>
          <w:rFonts w:ascii="Times New Roman" w:hAnsi="Times New Roman" w:cs="Times New Roman"/>
          <w:sz w:val="28"/>
          <w:szCs w:val="28"/>
          <w:lang w:val="uk-UA"/>
        </w:rPr>
        <w:t xml:space="preserve">. З режимом роботи закладу та </w:t>
      </w:r>
      <w:r>
        <w:rPr>
          <w:rFonts w:ascii="Times New Roman" w:hAnsi="Times New Roman" w:cs="Times New Roman"/>
          <w:sz w:val="28"/>
          <w:szCs w:val="28"/>
          <w:lang w:val="uk-UA"/>
        </w:rPr>
        <w:t xml:space="preserve">його </w:t>
      </w:r>
      <w:r w:rsidRPr="002003F4">
        <w:rPr>
          <w:rFonts w:ascii="Times New Roman" w:hAnsi="Times New Roman" w:cs="Times New Roman"/>
          <w:sz w:val="28"/>
          <w:szCs w:val="28"/>
          <w:lang w:val="uk-UA"/>
        </w:rPr>
        <w:t xml:space="preserve">умовами функціонування під час воєнного стану </w:t>
      </w:r>
      <w:r>
        <w:rPr>
          <w:rFonts w:ascii="Times New Roman" w:hAnsi="Times New Roman" w:cs="Times New Roman"/>
          <w:sz w:val="28"/>
          <w:szCs w:val="28"/>
          <w:lang w:val="uk-UA"/>
        </w:rPr>
        <w:t xml:space="preserve">              </w:t>
      </w:r>
      <w:r w:rsidRPr="002003F4">
        <w:rPr>
          <w:rFonts w:ascii="Times New Roman" w:hAnsi="Times New Roman" w:cs="Times New Roman"/>
          <w:b/>
          <w:sz w:val="28"/>
          <w:szCs w:val="28"/>
          <w:lang w:val="uk-UA"/>
        </w:rPr>
        <w:t>ознайомлена(ний):</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w:t>
      </w:r>
      <w:r>
        <w:rPr>
          <w:rFonts w:ascii="Times New Roman" w:hAnsi="Times New Roman" w:cs="Times New Roman"/>
          <w:sz w:val="28"/>
          <w:szCs w:val="28"/>
          <w:lang w:val="uk-UA"/>
        </w:rPr>
        <w:t>ф</w:t>
      </w:r>
      <w:r w:rsidRPr="00F45813">
        <w:rPr>
          <w:rFonts w:ascii="Times New Roman" w:hAnsi="Times New Roman" w:cs="Times New Roman"/>
          <w:sz w:val="28"/>
          <w:szCs w:val="28"/>
          <w:lang w:val="uk-UA"/>
        </w:rPr>
        <w:t>ормат роботи  закладу (очний,  змішаний, дистанційний)</w:t>
      </w:r>
      <w:r>
        <w:rPr>
          <w:rFonts w:ascii="Times New Roman" w:hAnsi="Times New Roman" w:cs="Times New Roman"/>
          <w:sz w:val="28"/>
          <w:szCs w:val="28"/>
          <w:lang w:val="uk-UA"/>
        </w:rPr>
        <w:t xml:space="preserve"> (потрібне підкреслити);</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перебування </w:t>
      </w:r>
      <w:r>
        <w:rPr>
          <w:rFonts w:ascii="Times New Roman" w:hAnsi="Times New Roman" w:cs="Times New Roman"/>
          <w:sz w:val="28"/>
          <w:szCs w:val="28"/>
          <w:lang w:val="uk-UA"/>
        </w:rPr>
        <w:t>моєї дитини в укритті під час повітряної тривоги</w:t>
      </w:r>
      <w:r w:rsidRPr="002003F4">
        <w:rPr>
          <w:rFonts w:ascii="Times New Roman" w:hAnsi="Times New Roman" w:cs="Times New Roman"/>
          <w:sz w:val="28"/>
          <w:szCs w:val="28"/>
          <w:lang w:val="uk-UA"/>
        </w:rPr>
        <w:t>.</w:t>
      </w:r>
    </w:p>
    <w:p w:rsidR="007651E3" w:rsidRPr="002003F4" w:rsidRDefault="007651E3" w:rsidP="007651E3">
      <w:pPr>
        <w:suppressAutoHyphens w:val="0"/>
        <w:spacing w:after="0" w:line="240" w:lineRule="auto"/>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можливі ризики, які можуть виникнути під час перебування дитини у закладі в умовах </w:t>
      </w:r>
      <w:r>
        <w:rPr>
          <w:rFonts w:ascii="Times New Roman" w:hAnsi="Times New Roman" w:cs="Times New Roman"/>
          <w:sz w:val="28"/>
          <w:szCs w:val="28"/>
          <w:lang w:val="uk-UA"/>
        </w:rPr>
        <w:t xml:space="preserve">воєнного стану </w:t>
      </w:r>
      <w:r w:rsidRPr="002003F4">
        <w:rPr>
          <w:rFonts w:ascii="Times New Roman" w:hAnsi="Times New Roman" w:cs="Times New Roman"/>
          <w:sz w:val="28"/>
          <w:szCs w:val="28"/>
          <w:lang w:val="uk-UA"/>
        </w:rPr>
        <w:t xml:space="preserve"> попереджена(ний).</w:t>
      </w:r>
    </w:p>
    <w:p w:rsidR="007651E3" w:rsidRPr="002003F4" w:rsidRDefault="007651E3" w:rsidP="007651E3">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b/>
          <w:sz w:val="28"/>
          <w:szCs w:val="28"/>
          <w:lang w:val="uk-UA"/>
        </w:rPr>
        <w:t xml:space="preserve">Зобов’язуюсь: </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надавати достовірну інформацію про стан здоров’я моєї дитини;</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постійно  перебувати в зоні мобільного зв’язку;</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забезпечити  свою дитину «Черговою валізкою» на випадок перебування в укритті більше 3-х годин (герметично упаковане печиво галетне; пляшечка негазованої  води, незаборонені солодощі</w:t>
      </w:r>
      <w:r>
        <w:rPr>
          <w:rFonts w:ascii="Times New Roman" w:hAnsi="Times New Roman" w:cs="Times New Roman"/>
          <w:sz w:val="28"/>
          <w:szCs w:val="28"/>
          <w:lang w:val="uk-UA"/>
        </w:rPr>
        <w:t xml:space="preserve">, </w:t>
      </w:r>
      <w:r w:rsidRPr="002003F4">
        <w:rPr>
          <w:rFonts w:ascii="Times New Roman" w:hAnsi="Times New Roman" w:cs="Times New Roman"/>
          <w:sz w:val="28"/>
          <w:szCs w:val="28"/>
          <w:lang w:val="uk-UA"/>
        </w:rPr>
        <w:t>які не викликают</w:t>
      </w:r>
      <w:r>
        <w:rPr>
          <w:rFonts w:ascii="Times New Roman" w:hAnsi="Times New Roman" w:cs="Times New Roman"/>
          <w:sz w:val="28"/>
          <w:szCs w:val="28"/>
          <w:lang w:val="uk-UA"/>
        </w:rPr>
        <w:t>ь алергічної реакції, ліхтарик на батарейках</w:t>
      </w:r>
      <w:r w:rsidRPr="002003F4">
        <w:rPr>
          <w:rFonts w:ascii="Times New Roman" w:hAnsi="Times New Roman" w:cs="Times New Roman"/>
          <w:sz w:val="28"/>
          <w:szCs w:val="28"/>
          <w:lang w:val="uk-UA"/>
        </w:rPr>
        <w:t>;</w:t>
      </w:r>
    </w:p>
    <w:p w:rsidR="007651E3" w:rsidRPr="002003F4" w:rsidRDefault="007651E3" w:rsidP="007651E3">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вчасно повідомляти </w:t>
      </w:r>
      <w:r>
        <w:rPr>
          <w:rFonts w:ascii="Times New Roman" w:hAnsi="Times New Roman" w:cs="Times New Roman"/>
          <w:sz w:val="28"/>
          <w:szCs w:val="28"/>
          <w:lang w:val="uk-UA"/>
        </w:rPr>
        <w:t xml:space="preserve"> класного керівника  </w:t>
      </w:r>
      <w:r w:rsidRPr="002003F4">
        <w:rPr>
          <w:rFonts w:ascii="Times New Roman" w:hAnsi="Times New Roman" w:cs="Times New Roman"/>
          <w:sz w:val="28"/>
          <w:szCs w:val="28"/>
          <w:lang w:val="uk-UA"/>
        </w:rPr>
        <w:t>про  можливу відсутність або хворобу моєї дитини.</w:t>
      </w:r>
    </w:p>
    <w:p w:rsidR="007651E3" w:rsidRPr="002003F4" w:rsidRDefault="007651E3" w:rsidP="007651E3">
      <w:pPr>
        <w:suppressAutoHyphens w:val="0"/>
        <w:spacing w:after="0" w:line="240" w:lineRule="auto"/>
        <w:ind w:left="720"/>
        <w:contextualSpacing/>
        <w:jc w:val="both"/>
        <w:rPr>
          <w:rFonts w:ascii="Times New Roman" w:hAnsi="Times New Roman" w:cs="Times New Roman"/>
          <w:sz w:val="28"/>
          <w:szCs w:val="28"/>
          <w:lang w:val="uk-UA"/>
        </w:rPr>
      </w:pPr>
    </w:p>
    <w:p w:rsidR="007651E3" w:rsidRPr="002003F4" w:rsidRDefault="007651E3" w:rsidP="007651E3">
      <w:pPr>
        <w:suppressAutoHyphens w:val="0"/>
        <w:spacing w:after="0" w:line="240" w:lineRule="auto"/>
        <w:ind w:left="-284"/>
        <w:contextualSpacing/>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w:t>
      </w:r>
      <w:r w:rsidRPr="002003F4">
        <w:rPr>
          <w:rFonts w:ascii="Times New Roman" w:hAnsi="Times New Roman" w:cs="Times New Roman"/>
          <w:sz w:val="28"/>
          <w:szCs w:val="28"/>
          <w:lang w:val="uk-UA"/>
        </w:rPr>
        <w:t xml:space="preserve">                                                                                _______________</w:t>
      </w:r>
    </w:p>
    <w:p w:rsidR="007651E3" w:rsidRPr="002003F4" w:rsidRDefault="007651E3" w:rsidP="007651E3">
      <w:pPr>
        <w:suppressAutoHyphens w:val="0"/>
        <w:spacing w:after="0" w:line="240" w:lineRule="auto"/>
        <w:ind w:left="-284"/>
        <w:contextualSpacing/>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             (дата)                                                                                              (підпис)</w:t>
      </w:r>
    </w:p>
    <w:p w:rsidR="007651E3" w:rsidRPr="002003F4" w:rsidRDefault="007651E3" w:rsidP="007651E3">
      <w:pPr>
        <w:suppressAutoHyphens w:val="0"/>
        <w:spacing w:after="0" w:line="240" w:lineRule="auto"/>
        <w:rPr>
          <w:rFonts w:ascii="Times New Roman" w:hAnsi="Times New Roman" w:cs="Times New Roman"/>
          <w:sz w:val="28"/>
          <w:szCs w:val="28"/>
          <w:lang w:val="uk-UA"/>
        </w:rPr>
      </w:pPr>
    </w:p>
    <w:p w:rsidR="007651E3" w:rsidRPr="002003F4" w:rsidRDefault="007651E3" w:rsidP="007651E3">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Додаткові відомості :</w:t>
      </w:r>
    </w:p>
    <w:p w:rsidR="007651E3" w:rsidRPr="002003F4" w:rsidRDefault="007651E3" w:rsidP="007651E3">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Мама ( ПІБ, контактний номер телефону): ____________________________________________________________________________________________________________________________________</w:t>
      </w:r>
    </w:p>
    <w:p w:rsidR="007651E3" w:rsidRPr="002003F4" w:rsidRDefault="007651E3" w:rsidP="007651E3">
      <w:pPr>
        <w:suppressAutoHyphens w:val="0"/>
        <w:spacing w:after="0" w:line="240" w:lineRule="auto"/>
        <w:rPr>
          <w:rFonts w:ascii="Times New Roman" w:hAnsi="Times New Roman" w:cs="Times New Roman"/>
          <w:sz w:val="28"/>
          <w:szCs w:val="28"/>
          <w:lang w:val="uk-UA"/>
        </w:rPr>
      </w:pPr>
    </w:p>
    <w:p w:rsidR="007651E3" w:rsidRDefault="007651E3" w:rsidP="007651E3">
      <w:pPr>
        <w:suppressAutoHyphens w:val="0"/>
        <w:spacing w:after="0" w:line="240" w:lineRule="auto"/>
        <w:rPr>
          <w:rFonts w:ascii="Times New Roman" w:hAnsi="Times New Roman" w:cs="Times New Roman"/>
          <w:sz w:val="28"/>
          <w:szCs w:val="28"/>
          <w:lang w:val="uk-UA"/>
        </w:rPr>
      </w:pPr>
    </w:p>
    <w:p w:rsidR="007651E3" w:rsidRPr="002003F4" w:rsidRDefault="007651E3" w:rsidP="007651E3">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Тато ( ПІБ, контактний номер телефону): ____________________________________________________________________________________________________________________________________</w:t>
      </w:r>
    </w:p>
    <w:p w:rsidR="007651E3" w:rsidRPr="002003F4" w:rsidRDefault="007651E3" w:rsidP="007651E3">
      <w:pPr>
        <w:suppressAutoHyphens w:val="0"/>
        <w:spacing w:after="0" w:line="240" w:lineRule="auto"/>
        <w:rPr>
          <w:rFonts w:ascii="Times New Roman" w:hAnsi="Times New Roman" w:cs="Times New Roman"/>
          <w:sz w:val="28"/>
          <w:szCs w:val="28"/>
          <w:lang w:val="uk-UA"/>
        </w:rPr>
      </w:pPr>
    </w:p>
    <w:p w:rsidR="007651E3" w:rsidRPr="002003F4" w:rsidRDefault="007651E3" w:rsidP="007651E3">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Адреса проживання дитини:</w:t>
      </w:r>
    </w:p>
    <w:p w:rsidR="007651E3" w:rsidRDefault="007651E3" w:rsidP="007651E3">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___________________________________</w:t>
      </w:r>
      <w:r>
        <w:rPr>
          <w:rFonts w:ascii="Times New Roman" w:hAnsi="Times New Roman" w:cs="Times New Roman"/>
          <w:sz w:val="28"/>
          <w:szCs w:val="28"/>
          <w:lang w:val="uk-UA"/>
        </w:rPr>
        <w:t>_______________________________</w:t>
      </w:r>
    </w:p>
    <w:p w:rsidR="007651E3" w:rsidRDefault="007651E3" w:rsidP="007651E3">
      <w:pPr>
        <w:spacing w:line="240" w:lineRule="auto"/>
        <w:rPr>
          <w:rFonts w:ascii="Times New Roman" w:hAnsi="Times New Roman" w:cs="Times New Roman"/>
          <w:sz w:val="28"/>
          <w:szCs w:val="28"/>
          <w:lang w:val="uk-UA"/>
        </w:rPr>
      </w:pPr>
    </w:p>
    <w:p w:rsidR="007651E3" w:rsidRDefault="007651E3" w:rsidP="007651E3">
      <w:pPr>
        <w:spacing w:after="0" w:line="240" w:lineRule="auto"/>
        <w:ind w:left="-99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Керуючий справами</w:t>
      </w:r>
    </w:p>
    <w:p w:rsidR="007651E3" w:rsidRDefault="007651E3" w:rsidP="005633C8">
      <w:pPr>
        <w:spacing w:after="160" w:line="259" w:lineRule="auto"/>
        <w:ind w:left="-99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виконавчого комітету </w:t>
      </w:r>
      <w:r w:rsidRPr="002003F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міської ради</w:t>
      </w:r>
      <w:r w:rsidRPr="002003F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Олександр ДОЛЯ</w:t>
      </w:r>
      <w:r w:rsidRPr="002003F4">
        <w:rPr>
          <w:rFonts w:ascii="Times New Roman" w:eastAsia="Calibri" w:hAnsi="Times New Roman" w:cs="Times New Roman"/>
          <w:sz w:val="28"/>
          <w:szCs w:val="28"/>
          <w:lang w:val="uk-UA"/>
        </w:rPr>
        <w:t xml:space="preserve">    </w:t>
      </w:r>
    </w:p>
    <w:p w:rsidR="007651E3" w:rsidRDefault="007651E3" w:rsidP="007651E3">
      <w:pPr>
        <w:spacing w:after="0" w:line="240" w:lineRule="auto"/>
        <w:ind w:firstLine="5245"/>
        <w:rPr>
          <w:rFonts w:ascii="Times New Roman" w:eastAsia="Calibri" w:hAnsi="Times New Roman" w:cs="Times New Roman"/>
          <w:sz w:val="28"/>
          <w:szCs w:val="28"/>
          <w:lang w:val="uk-UA"/>
        </w:rPr>
      </w:pPr>
    </w:p>
    <w:p w:rsidR="007651E3" w:rsidRDefault="007651E3" w:rsidP="007651E3">
      <w:pPr>
        <w:spacing w:after="0" w:line="240" w:lineRule="auto"/>
        <w:ind w:firstLine="5245"/>
        <w:rPr>
          <w:rFonts w:ascii="Times New Roman" w:eastAsia="Calibri" w:hAnsi="Times New Roman" w:cs="Times New Roman"/>
          <w:sz w:val="28"/>
          <w:szCs w:val="28"/>
          <w:lang w:val="uk-UA"/>
        </w:rPr>
      </w:pP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2</w:t>
      </w: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до рішення виконавчого комітету</w:t>
      </w:r>
    </w:p>
    <w:p w:rsidR="007651E3" w:rsidRPr="002003F4"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міської ради</w:t>
      </w:r>
    </w:p>
    <w:p w:rsidR="007651E3" w:rsidRDefault="007651E3" w:rsidP="007651E3">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 xml:space="preserve">від </w:t>
      </w:r>
      <w:r w:rsidR="008113EB">
        <w:rPr>
          <w:rFonts w:ascii="Times New Roman" w:eastAsia="Calibri" w:hAnsi="Times New Roman" w:cs="Times New Roman"/>
          <w:sz w:val="28"/>
          <w:szCs w:val="28"/>
          <w:lang w:val="uk-UA"/>
        </w:rPr>
        <w:t xml:space="preserve">25.08.2022 </w:t>
      </w:r>
      <w:r w:rsidRPr="002003F4">
        <w:rPr>
          <w:rFonts w:ascii="Times New Roman" w:eastAsia="Calibri" w:hAnsi="Times New Roman" w:cs="Times New Roman"/>
          <w:sz w:val="28"/>
          <w:szCs w:val="28"/>
          <w:lang w:val="uk-UA"/>
        </w:rPr>
        <w:t xml:space="preserve">    №</w:t>
      </w:r>
      <w:r w:rsidR="008113EB">
        <w:rPr>
          <w:rFonts w:ascii="Times New Roman" w:eastAsia="Calibri" w:hAnsi="Times New Roman" w:cs="Times New Roman"/>
          <w:sz w:val="28"/>
          <w:szCs w:val="28"/>
          <w:lang w:val="uk-UA"/>
        </w:rPr>
        <w:t>503</w:t>
      </w:r>
    </w:p>
    <w:p w:rsidR="007651E3" w:rsidRDefault="007651E3" w:rsidP="007651E3">
      <w:pPr>
        <w:spacing w:after="0" w:line="240" w:lineRule="auto"/>
        <w:ind w:firstLine="5245"/>
        <w:rPr>
          <w:rFonts w:ascii="Times New Roman" w:eastAsia="Calibri" w:hAnsi="Times New Roman" w:cs="Times New Roman"/>
          <w:sz w:val="28"/>
          <w:szCs w:val="28"/>
          <w:lang w:val="uk-UA"/>
        </w:rPr>
      </w:pPr>
    </w:p>
    <w:p w:rsidR="007651E3" w:rsidRDefault="007651E3" w:rsidP="007651E3">
      <w:pPr>
        <w:spacing w:after="0" w:line="240" w:lineRule="auto"/>
        <w:ind w:firstLine="5245"/>
        <w:rPr>
          <w:rFonts w:ascii="Times New Roman" w:eastAsia="Calibri" w:hAnsi="Times New Roman" w:cs="Times New Roman"/>
          <w:sz w:val="28"/>
          <w:szCs w:val="28"/>
          <w:lang w:val="uk-UA"/>
        </w:rPr>
      </w:pPr>
    </w:p>
    <w:p w:rsidR="007651E3" w:rsidRPr="007651E3" w:rsidRDefault="007651E3" w:rsidP="007651E3">
      <w:pPr>
        <w:jc w:val="center"/>
        <w:rPr>
          <w:rFonts w:ascii="Times New Roman" w:hAnsi="Times New Roman" w:cs="Times New Roman"/>
          <w:sz w:val="28"/>
          <w:szCs w:val="28"/>
        </w:rPr>
      </w:pPr>
      <w:r w:rsidRPr="007651E3">
        <w:rPr>
          <w:rFonts w:ascii="Times New Roman" w:hAnsi="Times New Roman" w:cs="Times New Roman"/>
          <w:sz w:val="28"/>
          <w:szCs w:val="28"/>
          <w:lang w:val="uk-UA"/>
        </w:rPr>
        <w:t>ПАМ</w:t>
      </w:r>
      <w:r w:rsidRPr="007651E3">
        <w:rPr>
          <w:rFonts w:ascii="Times New Roman" w:hAnsi="Times New Roman" w:cs="Times New Roman"/>
          <w:sz w:val="28"/>
          <w:szCs w:val="28"/>
        </w:rPr>
        <w:t>`</w:t>
      </w:r>
      <w:r w:rsidRPr="007651E3">
        <w:rPr>
          <w:rFonts w:ascii="Times New Roman" w:hAnsi="Times New Roman" w:cs="Times New Roman"/>
          <w:sz w:val="28"/>
          <w:szCs w:val="28"/>
          <w:lang w:val="uk-UA"/>
        </w:rPr>
        <w:t>ЯТКА</w:t>
      </w:r>
    </w:p>
    <w:p w:rsidR="007651E3" w:rsidRPr="007651E3" w:rsidRDefault="007651E3" w:rsidP="007651E3">
      <w:pPr>
        <w:jc w:val="center"/>
        <w:rPr>
          <w:rFonts w:ascii="Times New Roman" w:hAnsi="Times New Roman" w:cs="Times New Roman"/>
          <w:b/>
          <w:sz w:val="28"/>
          <w:szCs w:val="28"/>
          <w:lang w:val="uk-UA"/>
        </w:rPr>
      </w:pPr>
      <w:r w:rsidRPr="007651E3">
        <w:rPr>
          <w:rFonts w:ascii="Times New Roman" w:hAnsi="Times New Roman" w:cs="Times New Roman"/>
          <w:b/>
          <w:sz w:val="28"/>
          <w:szCs w:val="28"/>
          <w:lang w:val="uk-UA"/>
        </w:rPr>
        <w:t>Рекомендації щодо створення безпечного освітнього середовища у закладі освіти</w:t>
      </w:r>
    </w:p>
    <w:p w:rsidR="007651E3" w:rsidRPr="007651E3" w:rsidRDefault="007651E3" w:rsidP="007651E3">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ПЕРЕГЛЯНЬТЕ ОБЛАШТУВАННЯ НАВЧАЛЬНИХ КАБІНЕТІВ</w:t>
      </w:r>
    </w:p>
    <w:p w:rsidR="007651E3" w:rsidRPr="007651E3" w:rsidRDefault="007651E3" w:rsidP="007651E3">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Навчальні кабі</w:t>
      </w:r>
      <w:proofErr w:type="gramStart"/>
      <w:r w:rsidRPr="007651E3">
        <w:rPr>
          <w:rFonts w:ascii="Times New Roman" w:eastAsia="Times New Roman" w:hAnsi="Times New Roman" w:cs="Times New Roman"/>
          <w:bCs/>
          <w:color w:val="000000"/>
          <w:sz w:val="28"/>
          <w:szCs w:val="28"/>
          <w:lang w:eastAsia="ru-RU"/>
        </w:rPr>
        <w:t>нети варто максимально вив</w:t>
      </w:r>
      <w:proofErr w:type="gramEnd"/>
      <w:r w:rsidRPr="007651E3">
        <w:rPr>
          <w:rFonts w:ascii="Times New Roman" w:eastAsia="Times New Roman" w:hAnsi="Times New Roman" w:cs="Times New Roman"/>
          <w:bCs/>
          <w:color w:val="000000"/>
          <w:sz w:val="28"/>
          <w:szCs w:val="28"/>
          <w:lang w:eastAsia="ru-RU"/>
        </w:rPr>
        <w:t>ільнити від відкритих полиць, стендів тощо.</w:t>
      </w:r>
    </w:p>
    <w:p w:rsidR="007651E3" w:rsidRPr="007651E3" w:rsidRDefault="007651E3" w:rsidP="005633C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Варто пам’ятати: ніщо не повинно перешкоджати руху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 xml:space="preserve">ід час евакуації учнів. Таким чином, шафи, полички, мобільні полички та органайзери, безкаркасні меблі варто розташувати/згрупувати у приміщенні так, щоб вони не перешкоджали руху дітей між рядами. Заздалегідь необхідно згорнути та прибрати килимки, щоб уникнути спотикання, падіння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евакуації.</w:t>
      </w:r>
    </w:p>
    <w:p w:rsidR="007651E3" w:rsidRDefault="007651E3" w:rsidP="007651E3">
      <w:pPr>
        <w:shd w:val="clear" w:color="auto" w:fill="FFFFFF"/>
        <w:spacing w:after="0" w:line="240" w:lineRule="auto"/>
        <w:ind w:left="720"/>
        <w:jc w:val="both"/>
        <w:rPr>
          <w:rFonts w:ascii="Times New Roman" w:eastAsia="Times New Roman" w:hAnsi="Times New Roman" w:cs="Times New Roman"/>
          <w:bCs/>
          <w:color w:val="000000"/>
          <w:sz w:val="28"/>
          <w:szCs w:val="28"/>
          <w:lang w:val="uk-UA" w:eastAsia="ru-RU"/>
        </w:rPr>
      </w:pPr>
    </w:p>
    <w:p w:rsidR="00261F0D" w:rsidRDefault="007651E3" w:rsidP="007651E3">
      <w:pPr>
        <w:shd w:val="clear" w:color="auto" w:fill="FFFFFF"/>
        <w:spacing w:after="0" w:line="240" w:lineRule="auto"/>
        <w:ind w:left="720"/>
        <w:jc w:val="center"/>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 xml:space="preserve">ОРГАНІЗУЙТЕ БЕЗПЕЧНЕ ТА БЕЗПЕРЕШКОДНЕ </w:t>
      </w:r>
    </w:p>
    <w:p w:rsidR="007651E3" w:rsidRPr="007651E3" w:rsidRDefault="007651E3" w:rsidP="007651E3">
      <w:pPr>
        <w:shd w:val="clear" w:color="auto" w:fill="FFFFFF"/>
        <w:spacing w:after="0" w:line="240" w:lineRule="auto"/>
        <w:ind w:left="720"/>
        <w:jc w:val="center"/>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ПЕРЕСУВАННЯ </w:t>
      </w:r>
      <w:proofErr w:type="gramStart"/>
      <w:r w:rsidRPr="007651E3">
        <w:rPr>
          <w:rFonts w:ascii="Times New Roman" w:eastAsia="Times New Roman" w:hAnsi="Times New Roman" w:cs="Times New Roman"/>
          <w:bCs/>
          <w:color w:val="000000"/>
          <w:sz w:val="28"/>
          <w:szCs w:val="28"/>
          <w:lang w:eastAsia="ru-RU"/>
        </w:rPr>
        <w:t>ПО</w:t>
      </w:r>
      <w:proofErr w:type="gramEnd"/>
      <w:r w:rsidRPr="007651E3">
        <w:rPr>
          <w:rFonts w:ascii="Times New Roman" w:eastAsia="Times New Roman" w:hAnsi="Times New Roman" w:cs="Times New Roman"/>
          <w:bCs/>
          <w:color w:val="000000"/>
          <w:sz w:val="28"/>
          <w:szCs w:val="28"/>
          <w:lang w:eastAsia="ru-RU"/>
        </w:rPr>
        <w:t xml:space="preserve"> ШКОЛІ</w:t>
      </w:r>
    </w:p>
    <w:p w:rsidR="007651E3" w:rsidRPr="007651E3" w:rsidRDefault="007651E3" w:rsidP="007651E3">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Варто додатково оглянути коридори на предмет розташування там кімнатних рослин та інших об’єктів, що можуть стати перешкодою при евакуації. Слід максимально звільнити коридори та просторові осередки (рекреації) від речей, що можуть заважати екстреній евакуації та бути джерелом травмування.</w:t>
      </w:r>
    </w:p>
    <w:p w:rsidR="007651E3" w:rsidRPr="007651E3" w:rsidRDefault="007651E3" w:rsidP="005633C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На сходових клітинах слід нанести маркування на першій та останній сходинці, а також на перилах.</w:t>
      </w:r>
    </w:p>
    <w:p w:rsidR="007651E3" w:rsidRPr="007651E3" w:rsidRDefault="007651E3" w:rsidP="007651E3">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Проходи до всіх запасних виходів мають бути вільними та доступними. Варто це додатково оглянути </w:t>
      </w:r>
      <w:proofErr w:type="gramStart"/>
      <w:r w:rsidRPr="007651E3">
        <w:rPr>
          <w:rFonts w:ascii="Times New Roman" w:eastAsia="Times New Roman" w:hAnsi="Times New Roman" w:cs="Times New Roman"/>
          <w:bCs/>
          <w:color w:val="000000"/>
          <w:sz w:val="28"/>
          <w:szCs w:val="28"/>
          <w:lang w:eastAsia="ru-RU"/>
        </w:rPr>
        <w:t>та</w:t>
      </w:r>
      <w:proofErr w:type="gramEnd"/>
      <w:r w:rsidRPr="007651E3">
        <w:rPr>
          <w:rFonts w:ascii="Times New Roman" w:eastAsia="Times New Roman" w:hAnsi="Times New Roman" w:cs="Times New Roman"/>
          <w:bCs/>
          <w:color w:val="000000"/>
          <w:sz w:val="28"/>
          <w:szCs w:val="28"/>
          <w:lang w:eastAsia="ru-RU"/>
        </w:rPr>
        <w:t xml:space="preserve"> перевірити.</w:t>
      </w:r>
    </w:p>
    <w:p w:rsidR="007651E3" w:rsidRPr="005633C8" w:rsidRDefault="007651E3" w:rsidP="007651E3">
      <w:pPr>
        <w:shd w:val="clear" w:color="auto" w:fill="FFFFFF"/>
        <w:spacing w:after="0" w:line="240" w:lineRule="auto"/>
        <w:jc w:val="center"/>
        <w:outlineLvl w:val="1"/>
        <w:rPr>
          <w:rFonts w:ascii="Times New Roman" w:eastAsia="Times New Roman" w:hAnsi="Times New Roman" w:cs="Times New Roman"/>
          <w:color w:val="959595"/>
          <w:sz w:val="28"/>
          <w:szCs w:val="28"/>
          <w:lang w:eastAsia="ru-RU"/>
        </w:rPr>
      </w:pPr>
      <w:r w:rsidRPr="005633C8">
        <w:rPr>
          <w:rFonts w:ascii="Times New Roman" w:eastAsia="Times New Roman" w:hAnsi="Times New Roman" w:cs="Times New Roman"/>
          <w:color w:val="000000"/>
          <w:sz w:val="28"/>
          <w:szCs w:val="28"/>
          <w:lang w:eastAsia="ru-RU"/>
        </w:rPr>
        <w:t>БЕЗПЕЧНЕ ОСВІТНЄ СЕРЕДОВИЩЕ</w:t>
      </w:r>
    </w:p>
    <w:p w:rsidR="007651E3" w:rsidRPr="007651E3" w:rsidRDefault="007651E3" w:rsidP="005633C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Розробіть та запровадьте у школі </w:t>
      </w:r>
      <w:proofErr w:type="gramStart"/>
      <w:r w:rsidRPr="007651E3">
        <w:rPr>
          <w:rFonts w:ascii="Times New Roman" w:eastAsia="Times New Roman" w:hAnsi="Times New Roman" w:cs="Times New Roman"/>
          <w:bCs/>
          <w:color w:val="000000"/>
          <w:sz w:val="28"/>
          <w:szCs w:val="28"/>
          <w:lang w:eastAsia="ru-RU"/>
        </w:rPr>
        <w:t>ч</w:t>
      </w:r>
      <w:proofErr w:type="gramEnd"/>
      <w:r w:rsidRPr="007651E3">
        <w:rPr>
          <w:rFonts w:ascii="Times New Roman" w:eastAsia="Times New Roman" w:hAnsi="Times New Roman" w:cs="Times New Roman"/>
          <w:bCs/>
          <w:color w:val="000000"/>
          <w:sz w:val="28"/>
          <w:szCs w:val="28"/>
          <w:lang w:eastAsia="ru-RU"/>
        </w:rPr>
        <w:t>іткі процедури реагування та поведінки у надзвичайних ситуаціях.</w:t>
      </w: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Однією з передумов безпечного освітнього середовища є наявність чітких процедур реагування/поведінки, знання цих процедур усіма працівниками закладу та постійне відпрацювання правил з учнями.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Першочергово це мають бути:</w:t>
      </w:r>
    </w:p>
    <w:p w:rsidR="007651E3" w:rsidRPr="007651E3" w:rsidRDefault="005633C8" w:rsidP="005633C8">
      <w:pPr>
        <w:pStyle w:val="a3"/>
        <w:shd w:val="clear" w:color="auto" w:fill="FFFFFF"/>
        <w:suppressAutoHyphens w:val="0"/>
        <w:spacing w:after="0" w:line="240" w:lineRule="auto"/>
        <w:ind w:left="0"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1.</w:t>
      </w:r>
      <w:r w:rsidR="007651E3" w:rsidRPr="007651E3">
        <w:rPr>
          <w:rFonts w:ascii="Times New Roman" w:eastAsia="Times New Roman" w:hAnsi="Times New Roman" w:cs="Times New Roman"/>
          <w:bCs/>
          <w:color w:val="000000"/>
          <w:sz w:val="28"/>
          <w:szCs w:val="28"/>
          <w:lang w:eastAsia="ru-RU"/>
        </w:rPr>
        <w:t>Шляхи для евакуації (у тому числі до найближчого укриття, якщо таке не обладнане у закладі)</w:t>
      </w:r>
      <w:r w:rsidR="007651E3" w:rsidRPr="007651E3">
        <w:rPr>
          <w:rFonts w:ascii="Times New Roman" w:eastAsia="Times New Roman" w:hAnsi="Times New Roman" w:cs="Times New Roman"/>
          <w:bCs/>
          <w:color w:val="000000"/>
          <w:sz w:val="28"/>
          <w:szCs w:val="28"/>
          <w:lang w:val="uk-UA" w:eastAsia="ru-RU"/>
        </w:rPr>
        <w:t>:</w:t>
      </w:r>
    </w:p>
    <w:p w:rsidR="007651E3" w:rsidRPr="007651E3" w:rsidRDefault="007651E3" w:rsidP="005633C8">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перегляньте шляхи евакуації з урахуванням розміщення укриття (</w:t>
      </w:r>
      <w:proofErr w:type="gramStart"/>
      <w:r w:rsidRPr="007651E3">
        <w:rPr>
          <w:rFonts w:ascii="Times New Roman" w:eastAsia="Times New Roman" w:hAnsi="Times New Roman" w:cs="Times New Roman"/>
          <w:bCs/>
          <w:color w:val="000000"/>
          <w:sz w:val="28"/>
          <w:szCs w:val="28"/>
          <w:lang w:eastAsia="ru-RU"/>
        </w:rPr>
        <w:t>у</w:t>
      </w:r>
      <w:proofErr w:type="gramEnd"/>
      <w:r w:rsidRPr="007651E3">
        <w:rPr>
          <w:rFonts w:ascii="Times New Roman" w:eastAsia="Times New Roman" w:hAnsi="Times New Roman" w:cs="Times New Roman"/>
          <w:bCs/>
          <w:color w:val="000000"/>
          <w:sz w:val="28"/>
          <w:szCs w:val="28"/>
          <w:lang w:eastAsia="ru-RU"/>
        </w:rPr>
        <w:t xml:space="preserve"> закладі чи споруді поблизу закладу освіти);</w:t>
      </w:r>
    </w:p>
    <w:p w:rsidR="007651E3" w:rsidRPr="007651E3" w:rsidRDefault="007651E3" w:rsidP="005633C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розробіть «альтернативні» шляхи евакуації у випадку непередбачуваних ситуацій;</w:t>
      </w:r>
    </w:p>
    <w:p w:rsidR="008D0171" w:rsidRDefault="007651E3" w:rsidP="007651E3">
      <w:pPr>
        <w:shd w:val="clear" w:color="auto" w:fill="FFFFFF"/>
        <w:spacing w:after="0" w:line="240" w:lineRule="auto"/>
        <w:ind w:left="720"/>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забезпечте безумовне знання усіма п</w:t>
      </w:r>
      <w:r w:rsidR="005633C8">
        <w:rPr>
          <w:rFonts w:ascii="Times New Roman" w:eastAsia="Times New Roman" w:hAnsi="Times New Roman" w:cs="Times New Roman"/>
          <w:bCs/>
          <w:color w:val="000000"/>
          <w:sz w:val="28"/>
          <w:szCs w:val="28"/>
          <w:lang w:eastAsia="ru-RU"/>
        </w:rPr>
        <w:t>рацівниками закладу цих шляхі</w:t>
      </w:r>
      <w:proofErr w:type="gramStart"/>
      <w:r w:rsidR="005633C8">
        <w:rPr>
          <w:rFonts w:ascii="Times New Roman" w:eastAsia="Times New Roman" w:hAnsi="Times New Roman" w:cs="Times New Roman"/>
          <w:bCs/>
          <w:color w:val="000000"/>
          <w:sz w:val="28"/>
          <w:szCs w:val="28"/>
          <w:lang w:eastAsia="ru-RU"/>
        </w:rPr>
        <w:t>в</w:t>
      </w:r>
      <w:proofErr w:type="gramEnd"/>
      <w:r w:rsidR="005633C8">
        <w:rPr>
          <w:rFonts w:ascii="Times New Roman" w:eastAsia="Times New Roman" w:hAnsi="Times New Roman" w:cs="Times New Roman"/>
          <w:bCs/>
          <w:color w:val="000000"/>
          <w:sz w:val="28"/>
          <w:szCs w:val="28"/>
          <w:lang w:eastAsia="ru-RU"/>
        </w:rPr>
        <w:t>.</w:t>
      </w:r>
    </w:p>
    <w:p w:rsidR="00B64E48" w:rsidRDefault="00B64E48" w:rsidP="008D0171">
      <w:pPr>
        <w:shd w:val="clear" w:color="auto" w:fill="FFFFFF"/>
        <w:tabs>
          <w:tab w:val="left" w:pos="0"/>
        </w:tabs>
        <w:spacing w:after="0" w:line="240" w:lineRule="auto"/>
        <w:ind w:left="720" w:hanging="720"/>
        <w:jc w:val="both"/>
        <w:rPr>
          <w:rFonts w:ascii="Times New Roman" w:eastAsia="Times New Roman" w:hAnsi="Times New Roman" w:cs="Times New Roman"/>
          <w:bCs/>
          <w:color w:val="000000"/>
          <w:sz w:val="28"/>
          <w:szCs w:val="28"/>
          <w:lang w:val="uk-UA" w:eastAsia="ru-RU"/>
        </w:rPr>
      </w:pPr>
    </w:p>
    <w:p w:rsidR="00B64E48" w:rsidRDefault="00B64E48" w:rsidP="008D0171">
      <w:pPr>
        <w:shd w:val="clear" w:color="auto" w:fill="FFFFFF"/>
        <w:tabs>
          <w:tab w:val="left" w:pos="0"/>
        </w:tabs>
        <w:spacing w:after="0" w:line="240" w:lineRule="auto"/>
        <w:ind w:left="720" w:hanging="720"/>
        <w:jc w:val="both"/>
        <w:rPr>
          <w:rFonts w:ascii="Times New Roman" w:eastAsia="Times New Roman" w:hAnsi="Times New Roman" w:cs="Times New Roman"/>
          <w:bCs/>
          <w:color w:val="000000"/>
          <w:sz w:val="28"/>
          <w:szCs w:val="28"/>
          <w:lang w:val="uk-UA" w:eastAsia="ru-RU"/>
        </w:rPr>
      </w:pPr>
    </w:p>
    <w:p w:rsidR="007651E3" w:rsidRPr="007651E3" w:rsidRDefault="005E556C" w:rsidP="00FD63F9">
      <w:pPr>
        <w:shd w:val="clear" w:color="auto" w:fill="FFFFFF"/>
        <w:tabs>
          <w:tab w:val="left" w:pos="0"/>
        </w:tabs>
        <w:spacing w:after="0" w:line="240" w:lineRule="auto"/>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ab/>
      </w:r>
      <w:r w:rsidR="007651E3" w:rsidRPr="007651E3">
        <w:rPr>
          <w:rFonts w:ascii="Times New Roman" w:eastAsia="Times New Roman" w:hAnsi="Times New Roman" w:cs="Times New Roman"/>
          <w:bCs/>
          <w:color w:val="000000"/>
          <w:sz w:val="28"/>
          <w:szCs w:val="28"/>
          <w:lang w:eastAsia="ru-RU"/>
        </w:rPr>
        <w:t xml:space="preserve">Для цього варто відпрацювати евакуацію з </w:t>
      </w:r>
      <w:proofErr w:type="gramStart"/>
      <w:r w:rsidR="007651E3" w:rsidRPr="007651E3">
        <w:rPr>
          <w:rFonts w:ascii="Times New Roman" w:eastAsia="Times New Roman" w:hAnsi="Times New Roman" w:cs="Times New Roman"/>
          <w:bCs/>
          <w:color w:val="000000"/>
          <w:sz w:val="28"/>
          <w:szCs w:val="28"/>
          <w:lang w:eastAsia="ru-RU"/>
        </w:rPr>
        <w:t>кожного</w:t>
      </w:r>
      <w:proofErr w:type="gramEnd"/>
      <w:r w:rsidR="007651E3" w:rsidRPr="007651E3">
        <w:rPr>
          <w:rFonts w:ascii="Times New Roman" w:eastAsia="Times New Roman" w:hAnsi="Times New Roman" w:cs="Times New Roman"/>
          <w:bCs/>
          <w:color w:val="000000"/>
          <w:sz w:val="28"/>
          <w:szCs w:val="28"/>
          <w:lang w:eastAsia="ru-RU"/>
        </w:rPr>
        <w:t xml:space="preserve"> приміщення спочатку педагогами, а потім тренуватися з учнями;</w:t>
      </w:r>
    </w:p>
    <w:p w:rsidR="007651E3" w:rsidRPr="008D0171" w:rsidRDefault="008D0171" w:rsidP="008D0171">
      <w:pPr>
        <w:shd w:val="clear" w:color="auto" w:fill="FFFFFF"/>
        <w:suppressAutoHyphens w:val="0"/>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1.</w:t>
      </w:r>
      <w:r w:rsidR="007651E3" w:rsidRPr="008D0171">
        <w:rPr>
          <w:rFonts w:ascii="Times New Roman" w:eastAsia="Times New Roman" w:hAnsi="Times New Roman" w:cs="Times New Roman"/>
          <w:bCs/>
          <w:color w:val="000000"/>
          <w:sz w:val="28"/>
          <w:szCs w:val="28"/>
          <w:lang w:eastAsia="ru-RU"/>
        </w:rPr>
        <w:t>Протоколи безпеки для учнів різного віку щодо правил поводження під час повітряних тривог, евакуації, перебування у сховищі /укритті.</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Протокол безпеки – це певний набі</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 xml:space="preserve"> правил, процедур, якими повинні керуватися педагоги та учні у закладі освіти щодо певної ситуації. З огляду на ризики безпеки, таких протоколів у закладі має бути декілька, зокрема щодо дій під час повітряних тривог та проведення евакуації, перебування в укритті, поводження під час уроків онлайн.</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Кілька порад щодо розробки протоколів безпеки: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Не шукайте універсального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 xml:space="preserve">ішення. Протоколи не можуть бути однаковими у всіх </w:t>
      </w:r>
      <w:proofErr w:type="gramStart"/>
      <w:r w:rsidRPr="007651E3">
        <w:rPr>
          <w:rFonts w:ascii="Times New Roman" w:eastAsia="Times New Roman" w:hAnsi="Times New Roman" w:cs="Times New Roman"/>
          <w:bCs/>
          <w:color w:val="000000"/>
          <w:sz w:val="28"/>
          <w:szCs w:val="28"/>
          <w:lang w:eastAsia="ru-RU"/>
        </w:rPr>
        <w:t>школах</w:t>
      </w:r>
      <w:proofErr w:type="gramEnd"/>
      <w:r w:rsidRPr="007651E3">
        <w:rPr>
          <w:rFonts w:ascii="Times New Roman" w:eastAsia="Times New Roman" w:hAnsi="Times New Roman" w:cs="Times New Roman"/>
          <w:bCs/>
          <w:color w:val="000000"/>
          <w:sz w:val="28"/>
          <w:szCs w:val="28"/>
          <w:lang w:eastAsia="ru-RU"/>
        </w:rPr>
        <w:t xml:space="preserve">. Бо кожен заклад, розробляючи такий документ, керується особливостями розміщення школи, характеристиками та </w:t>
      </w:r>
      <w:proofErr w:type="gramStart"/>
      <w:r w:rsidRPr="007651E3">
        <w:rPr>
          <w:rFonts w:ascii="Times New Roman" w:eastAsia="Times New Roman" w:hAnsi="Times New Roman" w:cs="Times New Roman"/>
          <w:bCs/>
          <w:color w:val="000000"/>
          <w:sz w:val="28"/>
          <w:szCs w:val="28"/>
          <w:lang w:eastAsia="ru-RU"/>
        </w:rPr>
        <w:t>арх</w:t>
      </w:r>
      <w:proofErr w:type="gramEnd"/>
      <w:r w:rsidRPr="007651E3">
        <w:rPr>
          <w:rFonts w:ascii="Times New Roman" w:eastAsia="Times New Roman" w:hAnsi="Times New Roman" w:cs="Times New Roman"/>
          <w:bCs/>
          <w:color w:val="000000"/>
          <w:sz w:val="28"/>
          <w:szCs w:val="28"/>
          <w:lang w:eastAsia="ru-RU"/>
        </w:rPr>
        <w:t>ітектурними особливостями її будівлі, а разом з тим – ресурсами, формами організації освітнього процесу тощо.</w:t>
      </w:r>
    </w:p>
    <w:p w:rsidR="007651E3" w:rsidRPr="007651E3" w:rsidRDefault="007651E3" w:rsidP="007651E3">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Протокол безпеки має відповідати загальним рекомендаціям ДСНС.</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До розробки протоколів безпеки варто залучити педагогів. Це дозволить сформувати спільне бачення та прийняття напрацьованих процедур.</w:t>
      </w:r>
    </w:p>
    <w:p w:rsidR="007651E3" w:rsidRPr="007651E3" w:rsidRDefault="007651E3" w:rsidP="008D0171">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Формулюйте тексти </w:t>
      </w:r>
      <w:proofErr w:type="gramStart"/>
      <w:r w:rsidRPr="007651E3">
        <w:rPr>
          <w:rFonts w:ascii="Times New Roman" w:eastAsia="Times New Roman" w:hAnsi="Times New Roman" w:cs="Times New Roman"/>
          <w:bCs/>
          <w:color w:val="000000"/>
          <w:sz w:val="28"/>
          <w:szCs w:val="28"/>
          <w:lang w:eastAsia="ru-RU"/>
        </w:rPr>
        <w:t>у</w:t>
      </w:r>
      <w:proofErr w:type="gramEnd"/>
      <w:r w:rsidRPr="007651E3">
        <w:rPr>
          <w:rFonts w:ascii="Times New Roman" w:eastAsia="Times New Roman" w:hAnsi="Times New Roman" w:cs="Times New Roman"/>
          <w:bCs/>
          <w:color w:val="000000"/>
          <w:sz w:val="28"/>
          <w:szCs w:val="28"/>
          <w:lang w:eastAsia="ru-RU"/>
        </w:rPr>
        <w:t xml:space="preserve"> протоколах безпеки з розрахунку на сприйняття їх дітьми. Використовуйте лаконічні та </w:t>
      </w:r>
      <w:proofErr w:type="gramStart"/>
      <w:r w:rsidRPr="007651E3">
        <w:rPr>
          <w:rFonts w:ascii="Times New Roman" w:eastAsia="Times New Roman" w:hAnsi="Times New Roman" w:cs="Times New Roman"/>
          <w:bCs/>
          <w:color w:val="000000"/>
          <w:sz w:val="28"/>
          <w:szCs w:val="28"/>
          <w:lang w:eastAsia="ru-RU"/>
        </w:rPr>
        <w:t>ч</w:t>
      </w:r>
      <w:proofErr w:type="gramEnd"/>
      <w:r w:rsidRPr="007651E3">
        <w:rPr>
          <w:rFonts w:ascii="Times New Roman" w:eastAsia="Times New Roman" w:hAnsi="Times New Roman" w:cs="Times New Roman"/>
          <w:bCs/>
          <w:color w:val="000000"/>
          <w:sz w:val="28"/>
          <w:szCs w:val="28"/>
          <w:lang w:eastAsia="ru-RU"/>
        </w:rPr>
        <w:t xml:space="preserve">іткі речення: «Візьми </w:t>
      </w:r>
      <w:proofErr w:type="gramStart"/>
      <w:r w:rsidRPr="007651E3">
        <w:rPr>
          <w:rFonts w:ascii="Times New Roman" w:eastAsia="Times New Roman" w:hAnsi="Times New Roman" w:cs="Times New Roman"/>
          <w:bCs/>
          <w:color w:val="000000"/>
          <w:sz w:val="28"/>
          <w:szCs w:val="28"/>
          <w:lang w:eastAsia="ru-RU"/>
        </w:rPr>
        <w:t>св</w:t>
      </w:r>
      <w:proofErr w:type="gramEnd"/>
      <w:r w:rsidRPr="007651E3">
        <w:rPr>
          <w:rFonts w:ascii="Times New Roman" w:eastAsia="Times New Roman" w:hAnsi="Times New Roman" w:cs="Times New Roman"/>
          <w:bCs/>
          <w:color w:val="000000"/>
          <w:sz w:val="28"/>
          <w:szCs w:val="28"/>
          <w:lang w:eastAsia="ru-RU"/>
        </w:rPr>
        <w:t>ій наплічник», «Візьми свій одяг», «Стеж за вказівками учителя і приготуйся виходити», «Не штовхайся», «Не біжи», «Йди швидким кроком, але тримайся своєї групи», «Допоможи тому, хто спіткнувся чи впав».</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Приклади: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val="uk-UA" w:eastAsia="ru-RU"/>
        </w:rPr>
        <w:t xml:space="preserve">1. </w:t>
      </w:r>
      <w:r w:rsidRPr="007651E3">
        <w:rPr>
          <w:rFonts w:ascii="Times New Roman" w:eastAsia="Times New Roman" w:hAnsi="Times New Roman" w:cs="Times New Roman"/>
          <w:bCs/>
          <w:color w:val="000000"/>
          <w:sz w:val="28"/>
          <w:szCs w:val="28"/>
          <w:lang w:eastAsia="ru-RU"/>
        </w:rPr>
        <w:t xml:space="preserve">Алгоритм дій для вчителя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сигналу «Повітряна тривога», розроблений </w:t>
      </w:r>
      <w:hyperlink r:id="rId8" w:tgtFrame="_blank" w:history="1">
        <w:r w:rsidRPr="007651E3">
          <w:rPr>
            <w:rFonts w:ascii="Times New Roman" w:eastAsia="Times New Roman" w:hAnsi="Times New Roman" w:cs="Times New Roman"/>
            <w:bCs/>
            <w:color w:val="236FA1"/>
            <w:sz w:val="28"/>
            <w:szCs w:val="28"/>
            <w:u w:val="single"/>
            <w:lang w:eastAsia="ru-RU"/>
          </w:rPr>
          <w:t>Міністерством освіти і науки України</w:t>
        </w:r>
      </w:hyperlink>
      <w:r w:rsidRPr="007651E3">
        <w:rPr>
          <w:rFonts w:ascii="Times New Roman" w:eastAsia="Times New Roman" w:hAnsi="Times New Roman" w:cs="Times New Roman"/>
          <w:bCs/>
          <w:color w:val="000000"/>
          <w:sz w:val="28"/>
          <w:szCs w:val="28"/>
          <w:lang w:eastAsia="ru-RU"/>
        </w:rPr>
        <w:t>.</w:t>
      </w:r>
    </w:p>
    <w:p w:rsidR="007651E3" w:rsidRPr="0060490A" w:rsidRDefault="007651E3" w:rsidP="008D0171">
      <w:pPr>
        <w:shd w:val="clear" w:color="auto" w:fill="FFFFFF"/>
        <w:spacing w:after="0" w:line="240" w:lineRule="auto"/>
        <w:ind w:firstLine="708"/>
        <w:jc w:val="both"/>
        <w:outlineLvl w:val="2"/>
        <w:rPr>
          <w:rFonts w:ascii="Times New Roman" w:eastAsia="Times New Roman" w:hAnsi="Times New Roman" w:cs="Times New Roman"/>
          <w:color w:val="959595"/>
          <w:sz w:val="28"/>
          <w:szCs w:val="28"/>
          <w:lang w:val="uk-UA" w:eastAsia="ru-RU"/>
        </w:rPr>
      </w:pPr>
      <w:r w:rsidRPr="007651E3">
        <w:rPr>
          <w:rFonts w:ascii="Times New Roman" w:eastAsia="Times New Roman" w:hAnsi="Times New Roman" w:cs="Times New Roman"/>
          <w:color w:val="000000"/>
          <w:sz w:val="28"/>
          <w:szCs w:val="28"/>
          <w:lang w:eastAsia="ru-RU"/>
        </w:rPr>
        <w:t>Проводьте щоденне інформування/інструктажі щодо протоколів безпеки з дітьми</w:t>
      </w:r>
      <w:r w:rsidR="0060490A">
        <w:rPr>
          <w:rFonts w:ascii="Times New Roman" w:eastAsia="Times New Roman" w:hAnsi="Times New Roman" w:cs="Times New Roman"/>
          <w:color w:val="000000"/>
          <w:sz w:val="28"/>
          <w:szCs w:val="28"/>
          <w:lang w:val="uk-UA" w:eastAsia="ru-RU"/>
        </w:rPr>
        <w:t>.</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Як і з будь-якими правилами, з протоколами безпеки діють дві умови: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val="uk-UA" w:eastAsia="ru-RU"/>
        </w:rPr>
        <w:t xml:space="preserve">1. </w:t>
      </w:r>
      <w:r w:rsidRPr="007651E3">
        <w:rPr>
          <w:rFonts w:ascii="Times New Roman" w:eastAsia="Times New Roman" w:hAnsi="Times New Roman" w:cs="Times New Roman"/>
          <w:bCs/>
          <w:color w:val="000000"/>
          <w:sz w:val="28"/>
          <w:szCs w:val="28"/>
          <w:lang w:eastAsia="ru-RU"/>
        </w:rPr>
        <w:t>Діти розуміють правила.</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val="uk-UA" w:eastAsia="ru-RU"/>
        </w:rPr>
        <w:t xml:space="preserve">2. </w:t>
      </w:r>
      <w:r w:rsidRPr="007651E3">
        <w:rPr>
          <w:rFonts w:ascii="Times New Roman" w:eastAsia="Times New Roman" w:hAnsi="Times New Roman" w:cs="Times New Roman"/>
          <w:bCs/>
          <w:color w:val="000000"/>
          <w:sz w:val="28"/>
          <w:szCs w:val="28"/>
          <w:lang w:eastAsia="ru-RU"/>
        </w:rPr>
        <w:t>Правила рутинно повторюються і проговорюються з дітьми щодня.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В умовах воєнного стану і проведення освітнього процесу в очному або змішаному форматі важливо щоденно повторювати з учнями правила евакуації. Регулярності також потребують тренувальні евакуації. Навіть якщо при цьому втрачається навчальний час, в умовах реальної загрози безпеці учнів та педагогів роль таких тренувань не можна недооцінювати.</w:t>
      </w:r>
      <w:proofErr w:type="gramEnd"/>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Для наймолодших учнів тренувальні евакуації важливо проводити з мінімальним стресом, залучаючи елементи гри, аби не провокувати/посилювати тривожність. Наприклад, допомогти улюбленому дітьми персонажу знайти дорогу до сховища. Це також допоможе дітям звикнути до правил евакуації. Такі тренування можна також проводити як настільну гру – так діти добре запам’ятовують алгоритм дій.</w:t>
      </w:r>
    </w:p>
    <w:p w:rsidR="0060490A" w:rsidRPr="00B64E48"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proofErr w:type="gramStart"/>
      <w:r w:rsidRPr="007651E3">
        <w:rPr>
          <w:rFonts w:ascii="Times New Roman" w:eastAsia="Times New Roman" w:hAnsi="Times New Roman" w:cs="Times New Roman"/>
          <w:bCs/>
          <w:color w:val="000000"/>
          <w:sz w:val="28"/>
          <w:szCs w:val="28"/>
          <w:lang w:eastAsia="ru-RU"/>
        </w:rPr>
        <w:t xml:space="preserve">Для учнів базової школи важливо мати відповіді на всі їхні запитання щодо безпеки та детально з ними розібрати протокол/план евакуації. Учням базової та старшої школи потрібно звернути увагу на те, що колективна </w:t>
      </w:r>
      <w:r w:rsidRPr="007651E3">
        <w:rPr>
          <w:rFonts w:ascii="Times New Roman" w:eastAsia="Times New Roman" w:hAnsi="Times New Roman" w:cs="Times New Roman"/>
          <w:bCs/>
          <w:color w:val="000000"/>
          <w:sz w:val="28"/>
          <w:szCs w:val="28"/>
          <w:lang w:eastAsia="ru-RU"/>
        </w:rPr>
        <w:lastRenderedPageBreak/>
        <w:t>безпека залежить від кожного, тому так важливо, щоб усі учні дотримувалися визначених правил.</w:t>
      </w:r>
      <w:proofErr w:type="gramEnd"/>
    </w:p>
    <w:p w:rsidR="007651E3" w:rsidRDefault="007651E3" w:rsidP="008D0171">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Тренування також покажуть слабкі місця в плані евакуації, які можна виправити до настання можливих критичних ситуацій.</w:t>
      </w:r>
    </w:p>
    <w:p w:rsidR="008D0171" w:rsidRPr="008D0171" w:rsidRDefault="008D0171"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p>
    <w:p w:rsidR="007651E3" w:rsidRPr="008D0171" w:rsidRDefault="007651E3" w:rsidP="007651E3">
      <w:pPr>
        <w:shd w:val="clear" w:color="auto" w:fill="FFFFFF"/>
        <w:spacing w:after="0" w:line="240" w:lineRule="auto"/>
        <w:jc w:val="center"/>
        <w:rPr>
          <w:rFonts w:ascii="Times New Roman" w:eastAsia="Times New Roman" w:hAnsi="Times New Roman" w:cs="Times New Roman"/>
          <w:bCs/>
          <w:color w:val="959595"/>
          <w:sz w:val="28"/>
          <w:szCs w:val="28"/>
          <w:lang w:eastAsia="ru-RU"/>
        </w:rPr>
      </w:pPr>
      <w:r w:rsidRPr="008D0171">
        <w:rPr>
          <w:rFonts w:ascii="Times New Roman" w:eastAsia="Times New Roman" w:hAnsi="Times New Roman" w:cs="Times New Roman"/>
          <w:color w:val="000000"/>
          <w:sz w:val="28"/>
          <w:szCs w:val="28"/>
          <w:lang w:eastAsia="ru-RU"/>
        </w:rPr>
        <w:t>ІНФОРМУЙТЕ УЧНІВ ПРО ПРАВИЛА МІННОЇ БЕЗПЕКИ, ПРОВОДЬТЕ ЗАХОДИ І</w:t>
      </w:r>
      <w:proofErr w:type="gramStart"/>
      <w:r w:rsidRPr="008D0171">
        <w:rPr>
          <w:rFonts w:ascii="Times New Roman" w:eastAsia="Times New Roman" w:hAnsi="Times New Roman" w:cs="Times New Roman"/>
          <w:color w:val="000000"/>
          <w:sz w:val="28"/>
          <w:szCs w:val="28"/>
          <w:lang w:eastAsia="ru-RU"/>
        </w:rPr>
        <w:t>З</w:t>
      </w:r>
      <w:proofErr w:type="gramEnd"/>
      <w:r w:rsidRPr="008D0171">
        <w:rPr>
          <w:rFonts w:ascii="Times New Roman" w:eastAsia="Times New Roman" w:hAnsi="Times New Roman" w:cs="Times New Roman"/>
          <w:color w:val="000000"/>
          <w:sz w:val="28"/>
          <w:szCs w:val="28"/>
          <w:lang w:eastAsia="ru-RU"/>
        </w:rPr>
        <w:t xml:space="preserve"> ЗАЛУЧЕННЯМ ДСНС</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Кілька </w:t>
      </w:r>
      <w:proofErr w:type="gramStart"/>
      <w:r w:rsidRPr="007651E3">
        <w:rPr>
          <w:rFonts w:ascii="Times New Roman" w:eastAsia="Times New Roman" w:hAnsi="Times New Roman" w:cs="Times New Roman"/>
          <w:bCs/>
          <w:color w:val="000000"/>
          <w:sz w:val="28"/>
          <w:szCs w:val="28"/>
          <w:lang w:eastAsia="ru-RU"/>
        </w:rPr>
        <w:t>матер</w:t>
      </w:r>
      <w:proofErr w:type="gramEnd"/>
      <w:r w:rsidRPr="007651E3">
        <w:rPr>
          <w:rFonts w:ascii="Times New Roman" w:eastAsia="Times New Roman" w:hAnsi="Times New Roman" w:cs="Times New Roman"/>
          <w:bCs/>
          <w:color w:val="000000"/>
          <w:sz w:val="28"/>
          <w:szCs w:val="28"/>
          <w:lang w:eastAsia="ru-RU"/>
        </w:rPr>
        <w:t>іалів про те, яких правил потрібно дотримуватися:</w:t>
      </w:r>
    </w:p>
    <w:p w:rsidR="007651E3" w:rsidRPr="007651E3" w:rsidRDefault="007651E3" w:rsidP="00B64E48">
      <w:pPr>
        <w:shd w:val="clear" w:color="auto" w:fill="FFFFFF"/>
        <w:spacing w:after="0" w:line="240" w:lineRule="auto"/>
        <w:ind w:left="142" w:firstLine="566"/>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Інтерактивна онлайн-книга для дітей молодшого віку </w:t>
      </w:r>
      <w:hyperlink r:id="rId9" w:tgtFrame="_blank" w:history="1">
        <w:r w:rsidRPr="007651E3">
          <w:rPr>
            <w:rFonts w:ascii="Times New Roman" w:eastAsia="Times New Roman" w:hAnsi="Times New Roman" w:cs="Times New Roman"/>
            <w:bCs/>
            <w:color w:val="236FA1"/>
            <w:sz w:val="28"/>
            <w:szCs w:val="28"/>
            <w:u w:val="single"/>
            <w:lang w:eastAsia="ru-RU"/>
          </w:rPr>
          <w:t>“Мінна безпека не без Пека”</w:t>
        </w:r>
      </w:hyperlink>
      <w:r w:rsidRPr="007651E3">
        <w:rPr>
          <w:rFonts w:ascii="Times New Roman" w:eastAsia="Times New Roman" w:hAnsi="Times New Roman" w:cs="Times New Roman"/>
          <w:bCs/>
          <w:color w:val="000000"/>
          <w:sz w:val="28"/>
          <w:szCs w:val="28"/>
          <w:lang w:eastAsia="ru-RU"/>
        </w:rPr>
        <w:t>.</w:t>
      </w:r>
    </w:p>
    <w:p w:rsidR="007651E3" w:rsidRPr="007651E3" w:rsidRDefault="007651E3" w:rsidP="007651E3">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Пам’ятка</w:t>
      </w:r>
      <w:proofErr w:type="gramEnd"/>
      <w:r w:rsidRPr="007651E3">
        <w:rPr>
          <w:rFonts w:ascii="Times New Roman" w:eastAsia="Times New Roman" w:hAnsi="Times New Roman" w:cs="Times New Roman"/>
          <w:bCs/>
          <w:color w:val="000000"/>
          <w:sz w:val="28"/>
          <w:szCs w:val="28"/>
          <w:lang w:eastAsia="ru-RU"/>
        </w:rPr>
        <w:t>: </w:t>
      </w:r>
      <w:hyperlink r:id="rId10" w:tgtFrame="_blank" w:history="1">
        <w:r w:rsidRPr="007651E3">
          <w:rPr>
            <w:rFonts w:ascii="Times New Roman" w:eastAsia="Times New Roman" w:hAnsi="Times New Roman" w:cs="Times New Roman"/>
            <w:bCs/>
            <w:color w:val="236FA1"/>
            <w:sz w:val="28"/>
            <w:szCs w:val="28"/>
            <w:u w:val="single"/>
            <w:lang w:eastAsia="ru-RU"/>
          </w:rPr>
          <w:t>Мінна безпека. Що потрібно знати та виконувати</w:t>
        </w:r>
      </w:hyperlink>
      <w:r w:rsidRPr="007651E3">
        <w:rPr>
          <w:rFonts w:ascii="Times New Roman" w:eastAsia="Times New Roman" w:hAnsi="Times New Roman" w:cs="Times New Roman"/>
          <w:bCs/>
          <w:color w:val="000000"/>
          <w:sz w:val="28"/>
          <w:szCs w:val="28"/>
          <w:lang w:eastAsia="ru-RU"/>
        </w:rPr>
        <w:t>.</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Важливо також включати актуальний </w:t>
      </w:r>
      <w:proofErr w:type="gramStart"/>
      <w:r w:rsidRPr="007651E3">
        <w:rPr>
          <w:rFonts w:ascii="Times New Roman" w:eastAsia="Times New Roman" w:hAnsi="Times New Roman" w:cs="Times New Roman"/>
          <w:bCs/>
          <w:color w:val="000000"/>
          <w:sz w:val="28"/>
          <w:szCs w:val="28"/>
          <w:lang w:eastAsia="ru-RU"/>
        </w:rPr>
        <w:t>матер</w:t>
      </w:r>
      <w:proofErr w:type="gramEnd"/>
      <w:r w:rsidRPr="007651E3">
        <w:rPr>
          <w:rFonts w:ascii="Times New Roman" w:eastAsia="Times New Roman" w:hAnsi="Times New Roman" w:cs="Times New Roman"/>
          <w:bCs/>
          <w:color w:val="000000"/>
          <w:sz w:val="28"/>
          <w:szCs w:val="28"/>
          <w:lang w:eastAsia="ru-RU"/>
        </w:rPr>
        <w:t>іал щодо мінної безпеки у курс «Захист України» у старшій школі.</w:t>
      </w:r>
    </w:p>
    <w:p w:rsidR="007651E3" w:rsidRPr="007651E3" w:rsidRDefault="007651E3" w:rsidP="008D0171">
      <w:pPr>
        <w:shd w:val="clear" w:color="auto" w:fill="FFFFFF"/>
        <w:spacing w:after="0" w:line="240" w:lineRule="auto"/>
        <w:ind w:firstLine="708"/>
        <w:jc w:val="both"/>
        <w:outlineLvl w:val="2"/>
        <w:rPr>
          <w:rFonts w:ascii="Times New Roman" w:eastAsia="Times New Roman" w:hAnsi="Times New Roman" w:cs="Times New Roman"/>
          <w:color w:val="959595"/>
          <w:sz w:val="28"/>
          <w:szCs w:val="28"/>
          <w:lang w:eastAsia="ru-RU"/>
        </w:rPr>
      </w:pPr>
      <w:r w:rsidRPr="007651E3">
        <w:rPr>
          <w:rFonts w:ascii="Times New Roman" w:eastAsia="Times New Roman" w:hAnsi="Times New Roman" w:cs="Times New Roman"/>
          <w:color w:val="000000"/>
          <w:sz w:val="28"/>
          <w:szCs w:val="28"/>
          <w:lang w:eastAsia="ru-RU"/>
        </w:rPr>
        <w:t>Забезпечте проходження працівниками школи навчань з надання першої невідкладної допомоги</w:t>
      </w:r>
    </w:p>
    <w:p w:rsidR="007651E3" w:rsidRDefault="007651E3" w:rsidP="008D0171">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Володіння навичками першої допомоги сьогодні, як ніколи, актуальне, особливо для працівників закладів освіти. Наприклад, тренінги з першої допомоги дітям проводить </w:t>
      </w:r>
      <w:hyperlink r:id="rId11" w:tgtFrame="_blank" w:history="1">
        <w:r w:rsidRPr="007651E3">
          <w:rPr>
            <w:rFonts w:ascii="Times New Roman" w:eastAsia="Times New Roman" w:hAnsi="Times New Roman" w:cs="Times New Roman"/>
            <w:bCs/>
            <w:color w:val="236FA1"/>
            <w:sz w:val="28"/>
            <w:szCs w:val="28"/>
            <w:u w:val="single"/>
            <w:lang w:eastAsia="ru-RU"/>
          </w:rPr>
          <w:t>Ukrainian Paramedic Group</w:t>
        </w:r>
      </w:hyperlink>
      <w:r w:rsidRPr="007651E3">
        <w:rPr>
          <w:rFonts w:ascii="Times New Roman" w:eastAsia="Times New Roman" w:hAnsi="Times New Roman" w:cs="Times New Roman"/>
          <w:bCs/>
          <w:color w:val="000000"/>
          <w:sz w:val="28"/>
          <w:szCs w:val="28"/>
          <w:lang w:eastAsia="ru-RU"/>
        </w:rPr>
        <w:t>.</w:t>
      </w:r>
    </w:p>
    <w:p w:rsidR="008D0171" w:rsidRPr="008D0171" w:rsidRDefault="008D0171"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p>
    <w:p w:rsidR="007651E3" w:rsidRPr="008D0171" w:rsidRDefault="007651E3" w:rsidP="007651E3">
      <w:pPr>
        <w:shd w:val="clear" w:color="auto" w:fill="FFFFFF"/>
        <w:spacing w:after="0" w:line="240" w:lineRule="auto"/>
        <w:jc w:val="center"/>
        <w:rPr>
          <w:rFonts w:ascii="Times New Roman" w:eastAsia="Times New Roman" w:hAnsi="Times New Roman" w:cs="Times New Roman"/>
          <w:bCs/>
          <w:color w:val="959595"/>
          <w:sz w:val="28"/>
          <w:szCs w:val="28"/>
          <w:lang w:eastAsia="ru-RU"/>
        </w:rPr>
      </w:pPr>
      <w:proofErr w:type="gramStart"/>
      <w:r w:rsidRPr="008D0171">
        <w:rPr>
          <w:rFonts w:ascii="Times New Roman" w:eastAsia="Times New Roman" w:hAnsi="Times New Roman" w:cs="Times New Roman"/>
          <w:color w:val="000000"/>
          <w:sz w:val="28"/>
          <w:szCs w:val="28"/>
          <w:lang w:eastAsia="ru-RU"/>
        </w:rPr>
        <w:t>П</w:t>
      </w:r>
      <w:proofErr w:type="gramEnd"/>
      <w:r w:rsidRPr="008D0171">
        <w:rPr>
          <w:rFonts w:ascii="Times New Roman" w:eastAsia="Times New Roman" w:hAnsi="Times New Roman" w:cs="Times New Roman"/>
          <w:color w:val="000000"/>
          <w:sz w:val="28"/>
          <w:szCs w:val="28"/>
          <w:lang w:eastAsia="ru-RU"/>
        </w:rPr>
        <w:t>ІДТРИМУЙТЕ ПРОХОДЖЕННЯ ПЕДАГОГІЧНИМИ ПРАЦІВНИКАМИ ПСИХОЛОГІЧНИХ ТРЕНІНГІВ</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Особиста </w:t>
      </w:r>
      <w:proofErr w:type="gramStart"/>
      <w:r w:rsidRPr="007651E3">
        <w:rPr>
          <w:rFonts w:ascii="Times New Roman" w:eastAsia="Times New Roman" w:hAnsi="Times New Roman" w:cs="Times New Roman"/>
          <w:bCs/>
          <w:color w:val="000000"/>
          <w:sz w:val="28"/>
          <w:szCs w:val="28"/>
          <w:lang w:eastAsia="ru-RU"/>
        </w:rPr>
        <w:t>ст</w:t>
      </w:r>
      <w:proofErr w:type="gramEnd"/>
      <w:r w:rsidRPr="007651E3">
        <w:rPr>
          <w:rFonts w:ascii="Times New Roman" w:eastAsia="Times New Roman" w:hAnsi="Times New Roman" w:cs="Times New Roman"/>
          <w:bCs/>
          <w:color w:val="000000"/>
          <w:sz w:val="28"/>
          <w:szCs w:val="28"/>
          <w:lang w:eastAsia="ru-RU"/>
        </w:rPr>
        <w:t>ійкість учителів та вміння надати необхідну підтримку учням під час надзвичайних ситуацій воєнного характеру надважливі в умовах воєнного стану.</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Емоційний стан педагогів важливий також для якості викладання і якості результатів навчання учні</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Що варто тримати на контролі керівнику закладу:</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Директору важливо знати, як почуваються вчителі, яким є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 xml:space="preserve">івень тривожності кожного вчителя за свою безпеку, безпеку родини. Поцікавтесь, які найбільші для себе виклики вбачають педагоги на початку навчального року, де потребують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 xml:space="preserve">ідтримки, та що, на їхню думку, керівник міг би зробити, щоб підтримати колектив школи. Самопочуття педагогів </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 xml:space="preserve">ідіграє значну роль у формуванні сприятливого освітнього середовища для учнів. Щоб зібрати цю інформацію, можна провести онлайн-опитування анонімно або через особисті інтерв’ю, якщо колектив школи невеликий. Такі опитування дадуть директору школи розуміння, яку допомогу потрібно шукати зовні, а що можна зробити самостійно для культивування </w:t>
      </w:r>
      <w:proofErr w:type="gramStart"/>
      <w:r w:rsidRPr="007651E3">
        <w:rPr>
          <w:rFonts w:ascii="Times New Roman" w:eastAsia="Times New Roman" w:hAnsi="Times New Roman" w:cs="Times New Roman"/>
          <w:bCs/>
          <w:color w:val="000000"/>
          <w:sz w:val="28"/>
          <w:szCs w:val="28"/>
          <w:lang w:eastAsia="ru-RU"/>
        </w:rPr>
        <w:t>максимального</w:t>
      </w:r>
      <w:proofErr w:type="gramEnd"/>
      <w:r w:rsidRPr="007651E3">
        <w:rPr>
          <w:rFonts w:ascii="Times New Roman" w:eastAsia="Times New Roman" w:hAnsi="Times New Roman" w:cs="Times New Roman"/>
          <w:bCs/>
          <w:color w:val="000000"/>
          <w:sz w:val="28"/>
          <w:szCs w:val="28"/>
          <w:lang w:eastAsia="ru-RU"/>
        </w:rPr>
        <w:t xml:space="preserve"> комфортного середовища.</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Важливо пам’ятати, що частина учнів можуть мати статус внутрішньо переміщених осіб. Тобто, </w:t>
      </w:r>
      <w:proofErr w:type="gramStart"/>
      <w:r w:rsidRPr="007651E3">
        <w:rPr>
          <w:rFonts w:ascii="Times New Roman" w:eastAsia="Times New Roman" w:hAnsi="Times New Roman" w:cs="Times New Roman"/>
          <w:bCs/>
          <w:color w:val="000000"/>
          <w:sz w:val="28"/>
          <w:szCs w:val="28"/>
          <w:lang w:eastAsia="ru-RU"/>
        </w:rPr>
        <w:t>окр</w:t>
      </w:r>
      <w:proofErr w:type="gramEnd"/>
      <w:r w:rsidRPr="007651E3">
        <w:rPr>
          <w:rFonts w:ascii="Times New Roman" w:eastAsia="Times New Roman" w:hAnsi="Times New Roman" w:cs="Times New Roman"/>
          <w:bCs/>
          <w:color w:val="000000"/>
          <w:sz w:val="28"/>
          <w:szCs w:val="28"/>
          <w:lang w:eastAsia="ru-RU"/>
        </w:rPr>
        <w:t xml:space="preserve">ім того, що вчителі забезпечують освітній процес, вони також мають створювати безпечне освітнє середовище, забезпечувати емоційні потреби учнів. Разом з тим, навчаючи внутрішньо переміщених дітей, вчителі самі можуть мати статус ВПО, а отже, переживати ті ж труднощі, що й учні. Тому керівнику школи важливо забезпечувати педагогам постійну психологічну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ідтримку, різноманітні тренінги від психологів: техніки управління стресом, саморегуляції, арттерапії тощо.</w:t>
      </w:r>
    </w:p>
    <w:p w:rsidR="00B64E48" w:rsidRDefault="007651E3" w:rsidP="00B64E48">
      <w:pPr>
        <w:shd w:val="clear" w:color="auto" w:fill="FFFFFF"/>
        <w:spacing w:after="0" w:line="240" w:lineRule="auto"/>
        <w:ind w:firstLine="720"/>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lastRenderedPageBreak/>
        <w:t xml:space="preserve">Пошук можливостей для психологічної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 xml:space="preserve">ідтримки свого колективу – важливе завдання директора в умовах війни. Може допомогти збільшення </w:t>
      </w:r>
    </w:p>
    <w:p w:rsidR="007651E3" w:rsidRDefault="007651E3" w:rsidP="00B64E48">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 xml:space="preserve">часу на спілкування між колегами – формування спільноти педагогів. Корисно, коли не лише професійні питання є предметом обговорень з колегами, </w:t>
      </w:r>
      <w:proofErr w:type="gramStart"/>
      <w:r w:rsidRPr="007651E3">
        <w:rPr>
          <w:rFonts w:ascii="Times New Roman" w:eastAsia="Times New Roman" w:hAnsi="Times New Roman" w:cs="Times New Roman"/>
          <w:bCs/>
          <w:color w:val="000000"/>
          <w:sz w:val="28"/>
          <w:szCs w:val="28"/>
          <w:lang w:eastAsia="ru-RU"/>
        </w:rPr>
        <w:t>а й</w:t>
      </w:r>
      <w:proofErr w:type="gramEnd"/>
      <w:r w:rsidRPr="007651E3">
        <w:rPr>
          <w:rFonts w:ascii="Times New Roman" w:eastAsia="Times New Roman" w:hAnsi="Times New Roman" w:cs="Times New Roman"/>
          <w:bCs/>
          <w:color w:val="000000"/>
          <w:sz w:val="28"/>
          <w:szCs w:val="28"/>
          <w:lang w:eastAsia="ru-RU"/>
        </w:rPr>
        <w:t xml:space="preserve"> почуття, переживання, страхи.</w:t>
      </w:r>
    </w:p>
    <w:p w:rsidR="008D0171" w:rsidRPr="008D0171" w:rsidRDefault="008D0171" w:rsidP="008D0171">
      <w:pPr>
        <w:shd w:val="clear" w:color="auto" w:fill="FFFFFF"/>
        <w:spacing w:after="0" w:line="240" w:lineRule="auto"/>
        <w:ind w:firstLine="720"/>
        <w:jc w:val="both"/>
        <w:rPr>
          <w:rFonts w:ascii="Times New Roman" w:eastAsia="Times New Roman" w:hAnsi="Times New Roman" w:cs="Times New Roman"/>
          <w:bCs/>
          <w:color w:val="959595"/>
          <w:sz w:val="28"/>
          <w:szCs w:val="28"/>
          <w:lang w:val="uk-UA" w:eastAsia="ru-RU"/>
        </w:rPr>
      </w:pPr>
    </w:p>
    <w:p w:rsidR="007651E3" w:rsidRPr="008D0171" w:rsidRDefault="007651E3" w:rsidP="008D0171">
      <w:pPr>
        <w:shd w:val="clear" w:color="auto" w:fill="FFFFFF"/>
        <w:spacing w:after="0" w:line="240" w:lineRule="auto"/>
        <w:ind w:left="720"/>
        <w:jc w:val="center"/>
        <w:rPr>
          <w:rFonts w:ascii="Times New Roman" w:eastAsia="Times New Roman" w:hAnsi="Times New Roman" w:cs="Times New Roman"/>
          <w:bCs/>
          <w:color w:val="959595"/>
          <w:sz w:val="28"/>
          <w:szCs w:val="28"/>
          <w:lang w:eastAsia="ru-RU"/>
        </w:rPr>
      </w:pPr>
      <w:r w:rsidRPr="008D0171">
        <w:rPr>
          <w:rFonts w:ascii="Times New Roman" w:eastAsia="Times New Roman" w:hAnsi="Times New Roman" w:cs="Times New Roman"/>
          <w:color w:val="000000"/>
          <w:sz w:val="28"/>
          <w:szCs w:val="28"/>
          <w:lang w:eastAsia="ru-RU"/>
        </w:rPr>
        <w:t xml:space="preserve">НАЛАГОДЬТЕ ТА </w:t>
      </w:r>
      <w:proofErr w:type="gramStart"/>
      <w:r w:rsidRPr="008D0171">
        <w:rPr>
          <w:rFonts w:ascii="Times New Roman" w:eastAsia="Times New Roman" w:hAnsi="Times New Roman" w:cs="Times New Roman"/>
          <w:color w:val="000000"/>
          <w:sz w:val="28"/>
          <w:szCs w:val="28"/>
          <w:lang w:eastAsia="ru-RU"/>
        </w:rPr>
        <w:t>П</w:t>
      </w:r>
      <w:proofErr w:type="gramEnd"/>
      <w:r w:rsidRPr="008D0171">
        <w:rPr>
          <w:rFonts w:ascii="Times New Roman" w:eastAsia="Times New Roman" w:hAnsi="Times New Roman" w:cs="Times New Roman"/>
          <w:color w:val="000000"/>
          <w:sz w:val="28"/>
          <w:szCs w:val="28"/>
          <w:lang w:eastAsia="ru-RU"/>
        </w:rPr>
        <w:t>ІДТРИМУЙТЕ ПАРТНЕРСТВО З БАТЬКАМИ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Якщо у школі ухвалюється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ішення про проведення навчання очно чи у змішаному форматі, важливо оперативно та максимально повно донести цю інформацію до батьків. Вони мають отримати від керівника школи інформацію про наявність та стан укриття у школі або ж про шляхи евакуації, якщо укриття знаходиться за межами школи.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Протоколи безпеки для випадків повітряної тривоги, евакуації до укриття </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 xml:space="preserve"> </w:t>
      </w:r>
      <w:proofErr w:type="gramStart"/>
      <w:r w:rsidRPr="007651E3">
        <w:rPr>
          <w:rFonts w:ascii="Times New Roman" w:eastAsia="Times New Roman" w:hAnsi="Times New Roman" w:cs="Times New Roman"/>
          <w:bCs/>
          <w:color w:val="000000"/>
          <w:sz w:val="28"/>
          <w:szCs w:val="28"/>
          <w:lang w:eastAsia="ru-RU"/>
        </w:rPr>
        <w:t>школ</w:t>
      </w:r>
      <w:proofErr w:type="gramEnd"/>
      <w:r w:rsidRPr="007651E3">
        <w:rPr>
          <w:rFonts w:ascii="Times New Roman" w:eastAsia="Times New Roman" w:hAnsi="Times New Roman" w:cs="Times New Roman"/>
          <w:bCs/>
          <w:color w:val="000000"/>
          <w:sz w:val="28"/>
          <w:szCs w:val="28"/>
          <w:lang w:eastAsia="ru-RU"/>
        </w:rPr>
        <w:t>і чи за її межами – також інформація, яку необхідно прокомунікувати із батьками. Це важливо з кількох причин:</w:t>
      </w:r>
    </w:p>
    <w:p w:rsidR="007651E3" w:rsidRPr="007651E3" w:rsidRDefault="007651E3" w:rsidP="00B64E48">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по-перше, батьки мають знати, що відбувається з їхніми дітьми у школі </w:t>
      </w:r>
      <w:proofErr w:type="gramStart"/>
      <w:r w:rsidRPr="007651E3">
        <w:rPr>
          <w:rFonts w:ascii="Times New Roman" w:eastAsia="Times New Roman" w:hAnsi="Times New Roman" w:cs="Times New Roman"/>
          <w:bCs/>
          <w:color w:val="000000"/>
          <w:sz w:val="28"/>
          <w:szCs w:val="28"/>
          <w:lang w:eastAsia="ru-RU"/>
        </w:rPr>
        <w:t>у</w:t>
      </w:r>
      <w:proofErr w:type="gramEnd"/>
      <w:r w:rsidRPr="007651E3">
        <w:rPr>
          <w:rFonts w:ascii="Times New Roman" w:eastAsia="Times New Roman" w:hAnsi="Times New Roman" w:cs="Times New Roman"/>
          <w:bCs/>
          <w:color w:val="000000"/>
          <w:sz w:val="28"/>
          <w:szCs w:val="28"/>
          <w:lang w:eastAsia="ru-RU"/>
        </w:rPr>
        <w:t xml:space="preserve"> разі сигналу «повітряна тривога», як і куди здійснюється евакуація;</w:t>
      </w:r>
    </w:p>
    <w:p w:rsidR="007651E3" w:rsidRPr="007651E3" w:rsidRDefault="007651E3" w:rsidP="00B64E48">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по-друге</w:t>
      </w:r>
      <w:proofErr w:type="gramEnd"/>
      <w:r w:rsidRPr="007651E3">
        <w:rPr>
          <w:rFonts w:ascii="Times New Roman" w:eastAsia="Times New Roman" w:hAnsi="Times New Roman" w:cs="Times New Roman"/>
          <w:bCs/>
          <w:color w:val="000000"/>
          <w:sz w:val="28"/>
          <w:szCs w:val="28"/>
          <w:lang w:eastAsia="ru-RU"/>
        </w:rPr>
        <w:t>, володіння інформацією про протоколи безпеки дозволить батькам додатково проговорити їх із дітьми, переконати їх дотримуватися і не хвилюватися.</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7651E3">
        <w:rPr>
          <w:rFonts w:ascii="Times New Roman" w:eastAsia="Times New Roman" w:hAnsi="Times New Roman" w:cs="Times New Roman"/>
          <w:bCs/>
          <w:color w:val="000000"/>
          <w:sz w:val="28"/>
          <w:szCs w:val="28"/>
          <w:lang w:eastAsia="ru-RU"/>
        </w:rPr>
        <w:t>Важливо спільно з батьками також домовитися про додатковий вмі</w:t>
      </w:r>
      <w:proofErr w:type="gramStart"/>
      <w:r w:rsidRPr="007651E3">
        <w:rPr>
          <w:rFonts w:ascii="Times New Roman" w:eastAsia="Times New Roman" w:hAnsi="Times New Roman" w:cs="Times New Roman"/>
          <w:bCs/>
          <w:color w:val="000000"/>
          <w:sz w:val="28"/>
          <w:szCs w:val="28"/>
          <w:lang w:eastAsia="ru-RU"/>
        </w:rPr>
        <w:t>ст</w:t>
      </w:r>
      <w:proofErr w:type="gramEnd"/>
      <w:r w:rsidRPr="007651E3">
        <w:rPr>
          <w:rFonts w:ascii="Times New Roman" w:eastAsia="Times New Roman" w:hAnsi="Times New Roman" w:cs="Times New Roman"/>
          <w:bCs/>
          <w:color w:val="000000"/>
          <w:sz w:val="28"/>
          <w:szCs w:val="28"/>
          <w:lang w:eastAsia="ru-RU"/>
        </w:rPr>
        <w:t xml:space="preserve"> шкільного наплічника, окрім навчальних матеріалів. Наприклад, вода, перекус, необхідні ліки з інструкцією щодо того, як і коли їх потрібно приймати, запискою з прізвищем дитини, батьків, контактними телефонами, адресою. Вчитель у </w:t>
      </w:r>
      <w:proofErr w:type="gramStart"/>
      <w:r w:rsidRPr="007651E3">
        <w:rPr>
          <w:rFonts w:ascii="Times New Roman" w:eastAsia="Times New Roman" w:hAnsi="Times New Roman" w:cs="Times New Roman"/>
          <w:bCs/>
          <w:color w:val="000000"/>
          <w:sz w:val="28"/>
          <w:szCs w:val="28"/>
          <w:lang w:eastAsia="ru-RU"/>
        </w:rPr>
        <w:t>свою</w:t>
      </w:r>
      <w:proofErr w:type="gramEnd"/>
      <w:r w:rsidRPr="007651E3">
        <w:rPr>
          <w:rFonts w:ascii="Times New Roman" w:eastAsia="Times New Roman" w:hAnsi="Times New Roman" w:cs="Times New Roman"/>
          <w:bCs/>
          <w:color w:val="000000"/>
          <w:sz w:val="28"/>
          <w:szCs w:val="28"/>
          <w:lang w:eastAsia="ru-RU"/>
        </w:rPr>
        <w:t xml:space="preserve"> чергу має володіти максимально повною інформацією про особливі потреби дитини – можливі реакції на стрес, особливі ліки, які треба вживати, алергічні реакції.</w:t>
      </w:r>
    </w:p>
    <w:p w:rsidR="008D0171" w:rsidRDefault="008D0171" w:rsidP="007651E3">
      <w:pPr>
        <w:shd w:val="clear" w:color="auto" w:fill="FFFFFF"/>
        <w:spacing w:after="0" w:line="240" w:lineRule="auto"/>
        <w:jc w:val="center"/>
        <w:rPr>
          <w:rFonts w:ascii="Times New Roman" w:eastAsia="Times New Roman" w:hAnsi="Times New Roman" w:cs="Times New Roman"/>
          <w:i/>
          <w:color w:val="000000"/>
          <w:sz w:val="28"/>
          <w:szCs w:val="28"/>
          <w:lang w:val="uk-UA" w:eastAsia="ru-RU"/>
        </w:rPr>
      </w:pPr>
    </w:p>
    <w:p w:rsidR="007651E3" w:rsidRPr="008D0171" w:rsidRDefault="007651E3" w:rsidP="007651E3">
      <w:pPr>
        <w:shd w:val="clear" w:color="auto" w:fill="FFFFFF"/>
        <w:spacing w:after="0" w:line="240" w:lineRule="auto"/>
        <w:jc w:val="center"/>
        <w:rPr>
          <w:rFonts w:ascii="Times New Roman" w:eastAsia="Times New Roman" w:hAnsi="Times New Roman" w:cs="Times New Roman"/>
          <w:bCs/>
          <w:color w:val="959595"/>
          <w:sz w:val="28"/>
          <w:szCs w:val="28"/>
          <w:lang w:eastAsia="ru-RU"/>
        </w:rPr>
      </w:pPr>
      <w:r w:rsidRPr="008D0171">
        <w:rPr>
          <w:rFonts w:ascii="Times New Roman" w:eastAsia="Times New Roman" w:hAnsi="Times New Roman" w:cs="Times New Roman"/>
          <w:color w:val="000000"/>
          <w:sz w:val="28"/>
          <w:szCs w:val="28"/>
          <w:lang w:eastAsia="ru-RU"/>
        </w:rPr>
        <w:t>ПЕРЕГЛЯНЬТЕ АНТИБУЛІНГОВІ ПОЛІТИКИ</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Це особливо актуально </w:t>
      </w:r>
      <w:proofErr w:type="gramStart"/>
      <w:r w:rsidRPr="007651E3">
        <w:rPr>
          <w:rFonts w:ascii="Times New Roman" w:eastAsia="Times New Roman" w:hAnsi="Times New Roman" w:cs="Times New Roman"/>
          <w:bCs/>
          <w:color w:val="000000"/>
          <w:sz w:val="28"/>
          <w:szCs w:val="28"/>
          <w:lang w:eastAsia="ru-RU"/>
        </w:rPr>
        <w:t>для</w:t>
      </w:r>
      <w:proofErr w:type="gramEnd"/>
      <w:r w:rsidRPr="007651E3">
        <w:rPr>
          <w:rFonts w:ascii="Times New Roman" w:eastAsia="Times New Roman" w:hAnsi="Times New Roman" w:cs="Times New Roman"/>
          <w:bCs/>
          <w:color w:val="000000"/>
          <w:sz w:val="28"/>
          <w:szCs w:val="28"/>
          <w:lang w:eastAsia="ru-RU"/>
        </w:rPr>
        <w:t xml:space="preserve"> </w:t>
      </w:r>
      <w:proofErr w:type="gramStart"/>
      <w:r w:rsidRPr="007651E3">
        <w:rPr>
          <w:rFonts w:ascii="Times New Roman" w:eastAsia="Times New Roman" w:hAnsi="Times New Roman" w:cs="Times New Roman"/>
          <w:bCs/>
          <w:color w:val="000000"/>
          <w:sz w:val="28"/>
          <w:szCs w:val="28"/>
          <w:lang w:eastAsia="ru-RU"/>
        </w:rPr>
        <w:t>заклад</w:t>
      </w:r>
      <w:proofErr w:type="gramEnd"/>
      <w:r w:rsidRPr="007651E3">
        <w:rPr>
          <w:rFonts w:ascii="Times New Roman" w:eastAsia="Times New Roman" w:hAnsi="Times New Roman" w:cs="Times New Roman"/>
          <w:bCs/>
          <w:color w:val="000000"/>
          <w:sz w:val="28"/>
          <w:szCs w:val="28"/>
          <w:lang w:eastAsia="ru-RU"/>
        </w:rPr>
        <w:t>ів, у яких навчаються діти числа внутрішньо переміщених осіб.</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Прості кроки, які можна зробити для цього:</w:t>
      </w:r>
    </w:p>
    <w:p w:rsidR="007651E3" w:rsidRPr="008D0171"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8D0171">
        <w:rPr>
          <w:rFonts w:ascii="Times New Roman" w:eastAsia="Times New Roman" w:hAnsi="Times New Roman" w:cs="Times New Roman"/>
          <w:bCs/>
          <w:color w:val="000000"/>
          <w:sz w:val="28"/>
          <w:szCs w:val="28"/>
          <w:lang w:val="uk-UA" w:eastAsia="ru-RU"/>
        </w:rPr>
        <w:t>Частіше практикувати опитування серед учнів щодо відчуття психологічного комфорту у закладі (стосується в тому числі онлайнового середовища закладу, якщо освітній процес відбувається виключно дистанційно)</w:t>
      </w:r>
      <w:r w:rsidR="0060490A">
        <w:rPr>
          <w:rFonts w:ascii="Times New Roman" w:eastAsia="Times New Roman" w:hAnsi="Times New Roman" w:cs="Times New Roman"/>
          <w:bCs/>
          <w:color w:val="000000"/>
          <w:sz w:val="28"/>
          <w:szCs w:val="28"/>
          <w:lang w:val="uk-UA" w:eastAsia="ru-RU"/>
        </w:rPr>
        <w:t>.</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Спонукати педагогів застосовувати позитивне управління класом – уникати покарань, гучних зауважень, водночас впроваджуючи дуже чіткі правила для спілкування/поведінки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навчання дистанційно та онлайн-уроків</w:t>
      </w:r>
    </w:p>
    <w:p w:rsidR="007651E3" w:rsidRPr="007651E3" w:rsidRDefault="007651E3" w:rsidP="008D0171">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Сконцентрувати увагу у роботі з учнями щодо запобігання </w:t>
      </w:r>
      <w:proofErr w:type="gramStart"/>
      <w:r w:rsidRPr="007651E3">
        <w:rPr>
          <w:rFonts w:ascii="Times New Roman" w:eastAsia="Times New Roman" w:hAnsi="Times New Roman" w:cs="Times New Roman"/>
          <w:bCs/>
          <w:color w:val="000000"/>
          <w:sz w:val="28"/>
          <w:szCs w:val="28"/>
          <w:lang w:eastAsia="ru-RU"/>
        </w:rPr>
        <w:t>бул</w:t>
      </w:r>
      <w:proofErr w:type="gramEnd"/>
      <w:r w:rsidRPr="007651E3">
        <w:rPr>
          <w:rFonts w:ascii="Times New Roman" w:eastAsia="Times New Roman" w:hAnsi="Times New Roman" w:cs="Times New Roman"/>
          <w:bCs/>
          <w:color w:val="000000"/>
          <w:sz w:val="28"/>
          <w:szCs w:val="28"/>
          <w:lang w:eastAsia="ru-RU"/>
        </w:rPr>
        <w:t>інгу безпосередньо на навчальній діяльності. Зокрема, педагоги можуть підбирати навчальні матеріали, з допомогою яких учні могли б навчатися вирішувати міжособистісні конфлікти у мирний спосіб, пропонувати ситуації, в яких учні можуть бути медіаторами при вирішенні конфліктних питань з однокласниками</w:t>
      </w:r>
    </w:p>
    <w:p w:rsidR="00B64E48" w:rsidRDefault="00B64E48" w:rsidP="008D0171">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B64E48" w:rsidRDefault="00B64E48" w:rsidP="008D0171">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7651E3" w:rsidRPr="008D0171"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8D0171">
        <w:rPr>
          <w:rFonts w:ascii="Times New Roman" w:eastAsia="Times New Roman" w:hAnsi="Times New Roman" w:cs="Times New Roman"/>
          <w:bCs/>
          <w:color w:val="000000"/>
          <w:sz w:val="28"/>
          <w:szCs w:val="28"/>
          <w:lang w:val="uk-UA" w:eastAsia="ru-RU"/>
        </w:rPr>
        <w:t>Включати до уроків, у навчальний матеріал для самостійного опрацювання чи спільного обговорення елементи соціально-емоційного навчання, зокрема розуміння і керування емоціями (в тому числі агресією), емпатія, навички комунікації та вирішення конфліктів.</w:t>
      </w:r>
    </w:p>
    <w:p w:rsidR="007651E3" w:rsidRPr="008D0171" w:rsidRDefault="007651E3" w:rsidP="007651E3">
      <w:pPr>
        <w:shd w:val="clear" w:color="auto" w:fill="FFFFFF"/>
        <w:spacing w:after="0" w:line="240" w:lineRule="auto"/>
        <w:jc w:val="center"/>
        <w:outlineLvl w:val="2"/>
        <w:rPr>
          <w:rFonts w:ascii="Times New Roman" w:eastAsia="Times New Roman" w:hAnsi="Times New Roman" w:cs="Times New Roman"/>
          <w:color w:val="959595"/>
          <w:sz w:val="28"/>
          <w:szCs w:val="28"/>
          <w:lang w:eastAsia="ru-RU"/>
        </w:rPr>
      </w:pPr>
      <w:r w:rsidRPr="008D0171">
        <w:rPr>
          <w:rFonts w:ascii="Times New Roman" w:eastAsia="Times New Roman" w:hAnsi="Times New Roman" w:cs="Times New Roman"/>
          <w:color w:val="000000"/>
          <w:sz w:val="28"/>
          <w:szCs w:val="28"/>
          <w:lang w:val="uk-UA" w:eastAsia="ru-RU"/>
        </w:rPr>
        <w:t>А</w:t>
      </w:r>
      <w:r w:rsidRPr="008D0171">
        <w:rPr>
          <w:rFonts w:ascii="Times New Roman" w:eastAsia="Times New Roman" w:hAnsi="Times New Roman" w:cs="Times New Roman"/>
          <w:color w:val="000000"/>
          <w:sz w:val="28"/>
          <w:szCs w:val="28"/>
          <w:lang w:eastAsia="ru-RU"/>
        </w:rPr>
        <w:t>ДАПТАЦІЙНІ ЗАХОДИ ДЛЯ УЧНІВ</w:t>
      </w:r>
    </w:p>
    <w:p w:rsidR="007651E3" w:rsidRPr="007651E3" w:rsidRDefault="007651E3" w:rsidP="008D0171">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Перегляньте або розробіть адаптаційні заходи для учні</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 xml:space="preserve"> </w:t>
      </w:r>
      <w:proofErr w:type="gramStart"/>
      <w:r w:rsidRPr="007651E3">
        <w:rPr>
          <w:rFonts w:ascii="Times New Roman" w:eastAsia="Times New Roman" w:hAnsi="Times New Roman" w:cs="Times New Roman"/>
          <w:bCs/>
          <w:color w:val="000000"/>
          <w:sz w:val="28"/>
          <w:szCs w:val="28"/>
          <w:lang w:eastAsia="ru-RU"/>
        </w:rPr>
        <w:t>на</w:t>
      </w:r>
      <w:proofErr w:type="gramEnd"/>
      <w:r w:rsidRPr="007651E3">
        <w:rPr>
          <w:rFonts w:ascii="Times New Roman" w:eastAsia="Times New Roman" w:hAnsi="Times New Roman" w:cs="Times New Roman"/>
          <w:bCs/>
          <w:color w:val="000000"/>
          <w:sz w:val="28"/>
          <w:szCs w:val="28"/>
          <w:lang w:eastAsia="ru-RU"/>
        </w:rPr>
        <w:t xml:space="preserve"> початку навчального року (стосується усіх закладів, однак особливо тих, що приймають дітей ВПО).</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Про що треба пам’ятати, коли йдеться про дітей з числа ВПО:</w:t>
      </w:r>
    </w:p>
    <w:p w:rsidR="007651E3" w:rsidRPr="007651E3" w:rsidRDefault="007651E3" w:rsidP="0060490A">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досвід переселення є дуже виснажливим, у дітей може не вистачати сил на навчання;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навчальні втрати можуть бути більшими порівняно з учнями, які не залишали </w:t>
      </w:r>
      <w:proofErr w:type="gramStart"/>
      <w:r w:rsidRPr="007651E3">
        <w:rPr>
          <w:rFonts w:ascii="Times New Roman" w:eastAsia="Times New Roman" w:hAnsi="Times New Roman" w:cs="Times New Roman"/>
          <w:bCs/>
          <w:color w:val="000000"/>
          <w:sz w:val="28"/>
          <w:szCs w:val="28"/>
          <w:lang w:eastAsia="ru-RU"/>
        </w:rPr>
        <w:t>свої дом</w:t>
      </w:r>
      <w:proofErr w:type="gramEnd"/>
      <w:r w:rsidRPr="007651E3">
        <w:rPr>
          <w:rFonts w:ascii="Times New Roman" w:eastAsia="Times New Roman" w:hAnsi="Times New Roman" w:cs="Times New Roman"/>
          <w:bCs/>
          <w:color w:val="000000"/>
          <w:sz w:val="28"/>
          <w:szCs w:val="28"/>
          <w:lang w:eastAsia="ru-RU"/>
        </w:rPr>
        <w:t>івки;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можливі проблеми з розумінням </w:t>
      </w:r>
      <w:proofErr w:type="gramStart"/>
      <w:r w:rsidRPr="007651E3">
        <w:rPr>
          <w:rFonts w:ascii="Times New Roman" w:eastAsia="Times New Roman" w:hAnsi="Times New Roman" w:cs="Times New Roman"/>
          <w:bCs/>
          <w:color w:val="000000"/>
          <w:sz w:val="28"/>
          <w:szCs w:val="28"/>
          <w:lang w:eastAsia="ru-RU"/>
        </w:rPr>
        <w:t>матер</w:t>
      </w:r>
      <w:proofErr w:type="gramEnd"/>
      <w:r w:rsidRPr="007651E3">
        <w:rPr>
          <w:rFonts w:ascii="Times New Roman" w:eastAsia="Times New Roman" w:hAnsi="Times New Roman" w:cs="Times New Roman"/>
          <w:bCs/>
          <w:color w:val="000000"/>
          <w:sz w:val="28"/>
          <w:szCs w:val="28"/>
          <w:lang w:eastAsia="ru-RU"/>
        </w:rPr>
        <w:t>іалу, якщо до того учні навчалися російською мовою;</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діти можуть не мати простору для навчання онлайн </w:t>
      </w:r>
      <w:proofErr w:type="gramStart"/>
      <w:r w:rsidRPr="007651E3">
        <w:rPr>
          <w:rFonts w:ascii="Times New Roman" w:eastAsia="Times New Roman" w:hAnsi="Times New Roman" w:cs="Times New Roman"/>
          <w:bCs/>
          <w:color w:val="000000"/>
          <w:sz w:val="28"/>
          <w:szCs w:val="28"/>
          <w:lang w:eastAsia="ru-RU"/>
        </w:rPr>
        <w:t>у</w:t>
      </w:r>
      <w:proofErr w:type="gramEnd"/>
      <w:r w:rsidRPr="007651E3">
        <w:rPr>
          <w:rFonts w:ascii="Times New Roman" w:eastAsia="Times New Roman" w:hAnsi="Times New Roman" w:cs="Times New Roman"/>
          <w:bCs/>
          <w:color w:val="000000"/>
          <w:sz w:val="28"/>
          <w:szCs w:val="28"/>
          <w:lang w:eastAsia="ru-RU"/>
        </w:rPr>
        <w:t xml:space="preserve"> </w:t>
      </w:r>
      <w:proofErr w:type="gramStart"/>
      <w:r w:rsidRPr="007651E3">
        <w:rPr>
          <w:rFonts w:ascii="Times New Roman" w:eastAsia="Times New Roman" w:hAnsi="Times New Roman" w:cs="Times New Roman"/>
          <w:bCs/>
          <w:color w:val="000000"/>
          <w:sz w:val="28"/>
          <w:szCs w:val="28"/>
          <w:lang w:eastAsia="ru-RU"/>
        </w:rPr>
        <w:t>тому</w:t>
      </w:r>
      <w:proofErr w:type="gramEnd"/>
      <w:r w:rsidRPr="007651E3">
        <w:rPr>
          <w:rFonts w:ascii="Times New Roman" w:eastAsia="Times New Roman" w:hAnsi="Times New Roman" w:cs="Times New Roman"/>
          <w:bCs/>
          <w:color w:val="000000"/>
          <w:sz w:val="28"/>
          <w:szCs w:val="28"/>
          <w:lang w:eastAsia="ru-RU"/>
        </w:rPr>
        <w:t xml:space="preserve"> місці, де вони тимчасово мешкають, можуть не мати належного одягу, взуття, шкільного приладдя, планшета чи ноутбука;</w:t>
      </w:r>
    </w:p>
    <w:p w:rsidR="007651E3" w:rsidRPr="007651E3" w:rsidRDefault="007651E3" w:rsidP="0060490A">
      <w:pPr>
        <w:shd w:val="clear" w:color="auto" w:fill="FFFFFF"/>
        <w:spacing w:after="0" w:line="240" w:lineRule="auto"/>
        <w:ind w:left="720" w:hanging="12"/>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діти можуть мати дуже травматичний досвід війни.</w:t>
      </w:r>
    </w:p>
    <w:p w:rsidR="007651E3" w:rsidRPr="00B64E48" w:rsidRDefault="008D0171" w:rsidP="008D0171">
      <w:pPr>
        <w:shd w:val="clear" w:color="auto" w:fill="FFFFFF"/>
        <w:spacing w:after="0" w:line="240" w:lineRule="auto"/>
        <w:ind w:hanging="720"/>
        <w:jc w:val="both"/>
        <w:rPr>
          <w:rFonts w:ascii="Times New Roman" w:eastAsia="Times New Roman" w:hAnsi="Times New Roman" w:cs="Times New Roman"/>
          <w:bCs/>
          <w:color w:val="959595"/>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60490A">
        <w:rPr>
          <w:rFonts w:ascii="Times New Roman" w:eastAsia="Times New Roman" w:hAnsi="Times New Roman" w:cs="Times New Roman"/>
          <w:bCs/>
          <w:color w:val="000000"/>
          <w:sz w:val="28"/>
          <w:szCs w:val="28"/>
          <w:lang w:val="uk-UA" w:eastAsia="ru-RU"/>
        </w:rPr>
        <w:tab/>
        <w:t xml:space="preserve">        </w:t>
      </w:r>
      <w:r>
        <w:rPr>
          <w:rFonts w:ascii="Times New Roman" w:eastAsia="Times New Roman" w:hAnsi="Times New Roman" w:cs="Times New Roman"/>
          <w:bCs/>
          <w:color w:val="000000"/>
          <w:sz w:val="28"/>
          <w:szCs w:val="28"/>
          <w:lang w:val="uk-UA" w:eastAsia="ru-RU"/>
        </w:rPr>
        <w:t xml:space="preserve"> </w:t>
      </w:r>
      <w:r w:rsidR="007651E3" w:rsidRPr="007651E3">
        <w:rPr>
          <w:rFonts w:ascii="Times New Roman" w:eastAsia="Times New Roman" w:hAnsi="Times New Roman" w:cs="Times New Roman"/>
          <w:bCs/>
          <w:color w:val="000000"/>
          <w:sz w:val="28"/>
          <w:szCs w:val="28"/>
          <w:lang w:eastAsia="ru-RU"/>
        </w:rPr>
        <w:t>Як допомогти дітям ВПО</w:t>
      </w:r>
      <w:r w:rsidR="00B64E48">
        <w:rPr>
          <w:rFonts w:ascii="Times New Roman" w:eastAsia="Times New Roman" w:hAnsi="Times New Roman" w:cs="Times New Roman"/>
          <w:bCs/>
          <w:color w:val="000000"/>
          <w:sz w:val="28"/>
          <w:szCs w:val="28"/>
          <w:lang w:eastAsia="ru-RU"/>
        </w:rPr>
        <w:t xml:space="preserve"> з адаптацією до нового закладу</w:t>
      </w:r>
      <w:r w:rsidR="00B64E48">
        <w:rPr>
          <w:rFonts w:ascii="Times New Roman" w:eastAsia="Times New Roman" w:hAnsi="Times New Roman" w:cs="Times New Roman"/>
          <w:bCs/>
          <w:color w:val="000000"/>
          <w:sz w:val="28"/>
          <w:szCs w:val="28"/>
          <w:lang w:val="uk-UA" w:eastAsia="ru-RU"/>
        </w:rPr>
        <w:t>.</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Прийміть до школи дітей з числа ВПО, батьки яких подали заяву до вашого закладу.</w:t>
      </w: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Вивчіть, у яких умовах перебуває дитина, який її досвід переселення, які потреби має, щоб повноцінно розпочати навчання.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Організуйте спілкування практичного психолога з батьками/</w:t>
      </w:r>
      <w:proofErr w:type="gramStart"/>
      <w:r w:rsidRPr="007651E3">
        <w:rPr>
          <w:rFonts w:ascii="Times New Roman" w:eastAsia="Times New Roman" w:hAnsi="Times New Roman" w:cs="Times New Roman"/>
          <w:bCs/>
          <w:color w:val="000000"/>
          <w:sz w:val="28"/>
          <w:szCs w:val="28"/>
          <w:lang w:eastAsia="ru-RU"/>
        </w:rPr>
        <w:t>оп</w:t>
      </w:r>
      <w:proofErr w:type="gramEnd"/>
      <w:r w:rsidRPr="007651E3">
        <w:rPr>
          <w:rFonts w:ascii="Times New Roman" w:eastAsia="Times New Roman" w:hAnsi="Times New Roman" w:cs="Times New Roman"/>
          <w:bCs/>
          <w:color w:val="000000"/>
          <w:sz w:val="28"/>
          <w:szCs w:val="28"/>
          <w:lang w:eastAsia="ru-RU"/>
        </w:rPr>
        <w:t>ікунами, а також із дитиною. За результатами такого спілкування психолог зможе сформулювати свої рекомендації класному керівникові та педагогам, які працюватимуть із учнями з числа ВПО.</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Запросіть дітей ВПО разом із батьками на адаптаційний візит до школи напередодні початку навчання. Якщо це неможливо, організуйте зустріч онлайн. </w:t>
      </w:r>
      <w:proofErr w:type="gramStart"/>
      <w:r w:rsidRPr="007651E3">
        <w:rPr>
          <w:rFonts w:ascii="Times New Roman" w:eastAsia="Times New Roman" w:hAnsi="Times New Roman" w:cs="Times New Roman"/>
          <w:bCs/>
          <w:color w:val="000000"/>
          <w:sz w:val="28"/>
          <w:szCs w:val="28"/>
          <w:lang w:eastAsia="ru-RU"/>
        </w:rPr>
        <w:t>Таким чином батьки й діти зможуть отримати інформацію про те, як відбуватиметься навчання, познайомляться з педагогами, дізнаються, як відбуватиметься адаптація дитини до навчання у новій школі, до кого можна звернутися за допомогою тощо.</w:t>
      </w:r>
      <w:proofErr w:type="gramEnd"/>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Подумайте, хто з учнів може якийсь час виконувати роль куратора – познайомить зі школою (якщо школа працюватиме очно), правилами, розкаже про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ізні можливості для дозвілля, спорту тощо.</w:t>
      </w:r>
    </w:p>
    <w:p w:rsidR="007651E3" w:rsidRPr="007651E3" w:rsidRDefault="007651E3" w:rsidP="0060490A">
      <w:pPr>
        <w:shd w:val="clear" w:color="auto" w:fill="FFFFFF"/>
        <w:spacing w:after="0" w:line="240" w:lineRule="auto"/>
        <w:ind w:firstLine="709"/>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З</w:t>
      </w:r>
      <w:proofErr w:type="gramEnd"/>
      <w:r w:rsidRPr="007651E3">
        <w:rPr>
          <w:rFonts w:ascii="Times New Roman" w:eastAsia="Times New Roman" w:hAnsi="Times New Roman" w:cs="Times New Roman"/>
          <w:bCs/>
          <w:color w:val="000000"/>
          <w:sz w:val="28"/>
          <w:szCs w:val="28"/>
          <w:lang w:eastAsia="ru-RU"/>
        </w:rPr>
        <w:t xml:space="preserve"> початком навчального року приділіть увагу знайомству з новоприбулими учнями з числа ВПО. Педагогам також важливо вибудовувати відносини так, щоб внутрішньо переміщені діти відчували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ідтримку, однак поряд з тим це не особливо їх виокремлювало серед інших учнів класу.</w:t>
      </w:r>
    </w:p>
    <w:p w:rsidR="007651E3" w:rsidRPr="007651E3" w:rsidRDefault="007651E3" w:rsidP="0060490A">
      <w:pPr>
        <w:shd w:val="clear" w:color="auto" w:fill="FFFFFF"/>
        <w:spacing w:after="0" w:line="240" w:lineRule="auto"/>
        <w:ind w:firstLine="709"/>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Приділіть увагу діагностиці навчальних втрат у новоприбулих учнів, адже може скластися ситуація, коли ді</w:t>
      </w:r>
      <w:proofErr w:type="gramStart"/>
      <w:r w:rsidRPr="007651E3">
        <w:rPr>
          <w:rFonts w:ascii="Times New Roman" w:eastAsia="Times New Roman" w:hAnsi="Times New Roman" w:cs="Times New Roman"/>
          <w:bCs/>
          <w:color w:val="000000"/>
          <w:sz w:val="28"/>
          <w:szCs w:val="28"/>
          <w:lang w:eastAsia="ru-RU"/>
        </w:rPr>
        <w:t>ти не</w:t>
      </w:r>
      <w:proofErr w:type="gramEnd"/>
      <w:r w:rsidRPr="007651E3">
        <w:rPr>
          <w:rFonts w:ascii="Times New Roman" w:eastAsia="Times New Roman" w:hAnsi="Times New Roman" w:cs="Times New Roman"/>
          <w:bCs/>
          <w:color w:val="000000"/>
          <w:sz w:val="28"/>
          <w:szCs w:val="28"/>
          <w:lang w:eastAsia="ru-RU"/>
        </w:rPr>
        <w:t xml:space="preserve"> мали змоги навчатися протягом кількох місяців з початку війни. </w:t>
      </w:r>
      <w:proofErr w:type="gramStart"/>
      <w:r w:rsidRPr="007651E3">
        <w:rPr>
          <w:rFonts w:ascii="Times New Roman" w:eastAsia="Times New Roman" w:hAnsi="Times New Roman" w:cs="Times New Roman"/>
          <w:bCs/>
          <w:color w:val="000000"/>
          <w:sz w:val="28"/>
          <w:szCs w:val="28"/>
          <w:lang w:eastAsia="ru-RU"/>
        </w:rPr>
        <w:t>Ц</w:t>
      </w:r>
      <w:proofErr w:type="gramEnd"/>
      <w:r w:rsidRPr="007651E3">
        <w:rPr>
          <w:rFonts w:ascii="Times New Roman" w:eastAsia="Times New Roman" w:hAnsi="Times New Roman" w:cs="Times New Roman"/>
          <w:bCs/>
          <w:color w:val="000000"/>
          <w:sz w:val="28"/>
          <w:szCs w:val="28"/>
          <w:lang w:eastAsia="ru-RU"/>
        </w:rPr>
        <w:t>ілком можливо, що такі учні потребуватимуть додаткових консультацій для надолуження прогалин у знаннях.</w:t>
      </w:r>
    </w:p>
    <w:p w:rsidR="0060490A" w:rsidRDefault="0060490A" w:rsidP="00B64E48">
      <w:pPr>
        <w:shd w:val="clear" w:color="auto" w:fill="FFFFFF"/>
        <w:spacing w:after="0" w:line="240" w:lineRule="auto"/>
        <w:ind w:left="720" w:hanging="720"/>
        <w:rPr>
          <w:rFonts w:ascii="Times New Roman" w:eastAsia="Times New Roman" w:hAnsi="Times New Roman" w:cs="Times New Roman"/>
          <w:i/>
          <w:color w:val="000000"/>
          <w:sz w:val="28"/>
          <w:szCs w:val="28"/>
          <w:lang w:val="uk-UA" w:eastAsia="ru-RU"/>
        </w:rPr>
      </w:pPr>
    </w:p>
    <w:p w:rsidR="0060490A" w:rsidRDefault="0060490A" w:rsidP="00B64E48">
      <w:pPr>
        <w:shd w:val="clear" w:color="auto" w:fill="FFFFFF"/>
        <w:spacing w:after="0" w:line="240" w:lineRule="auto"/>
        <w:rPr>
          <w:rFonts w:ascii="Times New Roman" w:eastAsia="Times New Roman" w:hAnsi="Times New Roman" w:cs="Times New Roman"/>
          <w:i/>
          <w:color w:val="000000"/>
          <w:sz w:val="28"/>
          <w:szCs w:val="28"/>
          <w:lang w:val="uk-UA" w:eastAsia="ru-RU"/>
        </w:rPr>
      </w:pPr>
    </w:p>
    <w:p w:rsidR="0060490A" w:rsidRPr="00261F0D" w:rsidRDefault="007651E3" w:rsidP="0060490A">
      <w:pPr>
        <w:shd w:val="clear" w:color="auto" w:fill="FFFFFF"/>
        <w:spacing w:after="0" w:line="240" w:lineRule="auto"/>
        <w:ind w:left="720" w:hanging="720"/>
        <w:jc w:val="center"/>
        <w:rPr>
          <w:rFonts w:ascii="Times New Roman" w:eastAsia="Times New Roman" w:hAnsi="Times New Roman" w:cs="Times New Roman"/>
          <w:bCs/>
          <w:color w:val="959595"/>
          <w:sz w:val="28"/>
          <w:szCs w:val="28"/>
          <w:lang w:val="uk-UA" w:eastAsia="ru-RU"/>
        </w:rPr>
      </w:pPr>
      <w:r w:rsidRPr="00261F0D">
        <w:rPr>
          <w:rFonts w:ascii="Times New Roman" w:eastAsia="Times New Roman" w:hAnsi="Times New Roman" w:cs="Times New Roman"/>
          <w:color w:val="000000"/>
          <w:sz w:val="28"/>
          <w:szCs w:val="28"/>
          <w:lang w:eastAsia="ru-RU"/>
        </w:rPr>
        <w:t>ОЦІНІТЬ ГОТОВНІСТЬ ЗАКЛАДУ ЗМІНЮВАТИ СПОСІБ ОРГАНІЗАЦІЇ ОСВІТНЬОГО ПРОЦЕСУ</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 час війни та у післявоєнний період кожен заклад освіти має </w:t>
      </w:r>
      <w:proofErr w:type="gramStart"/>
      <w:r w:rsidRPr="007651E3">
        <w:rPr>
          <w:rFonts w:ascii="Times New Roman" w:eastAsia="Times New Roman" w:hAnsi="Times New Roman" w:cs="Times New Roman"/>
          <w:bCs/>
          <w:color w:val="000000"/>
          <w:sz w:val="28"/>
          <w:szCs w:val="28"/>
          <w:lang w:eastAsia="ru-RU"/>
        </w:rPr>
        <w:t>бути</w:t>
      </w:r>
      <w:proofErr w:type="gramEnd"/>
      <w:r w:rsidRPr="007651E3">
        <w:rPr>
          <w:rFonts w:ascii="Times New Roman" w:eastAsia="Times New Roman" w:hAnsi="Times New Roman" w:cs="Times New Roman"/>
          <w:bCs/>
          <w:color w:val="000000"/>
          <w:sz w:val="28"/>
          <w:szCs w:val="28"/>
          <w:lang w:eastAsia="ru-RU"/>
        </w:rPr>
        <w:t xml:space="preserve"> готовим для швидкого переходу до дистанційного або змішаного навчання. Очевидно, що така готовність </w:t>
      </w:r>
      <w:proofErr w:type="gramStart"/>
      <w:r w:rsidRPr="007651E3">
        <w:rPr>
          <w:rFonts w:ascii="Times New Roman" w:eastAsia="Times New Roman" w:hAnsi="Times New Roman" w:cs="Times New Roman"/>
          <w:bCs/>
          <w:color w:val="000000"/>
          <w:sz w:val="28"/>
          <w:szCs w:val="28"/>
          <w:lang w:eastAsia="ru-RU"/>
        </w:rPr>
        <w:t>стане</w:t>
      </w:r>
      <w:proofErr w:type="gramEnd"/>
      <w:r w:rsidRPr="007651E3">
        <w:rPr>
          <w:rFonts w:ascii="Times New Roman" w:eastAsia="Times New Roman" w:hAnsi="Times New Roman" w:cs="Times New Roman"/>
          <w:bCs/>
          <w:color w:val="000000"/>
          <w:sz w:val="28"/>
          <w:szCs w:val="28"/>
          <w:lang w:eastAsia="ru-RU"/>
        </w:rPr>
        <w:t xml:space="preserve"> запорукою успішності роботи шкіл.</w:t>
      </w:r>
    </w:p>
    <w:p w:rsidR="007651E3" w:rsidRPr="007651E3" w:rsidRDefault="007651E3" w:rsidP="007651E3">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Які складові має така готовність?</w:t>
      </w:r>
    </w:p>
    <w:p w:rsidR="007651E3" w:rsidRPr="00B64E48" w:rsidRDefault="00B64E48" w:rsidP="00B64E48">
      <w:pPr>
        <w:shd w:val="clear" w:color="auto" w:fill="FFFFFF"/>
        <w:suppressAutoHyphens w:val="0"/>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1.</w:t>
      </w:r>
      <w:r w:rsidR="007651E3" w:rsidRPr="00B64E48">
        <w:rPr>
          <w:rFonts w:ascii="Times New Roman" w:eastAsia="Times New Roman" w:hAnsi="Times New Roman" w:cs="Times New Roman"/>
          <w:bCs/>
          <w:color w:val="000000"/>
          <w:sz w:val="28"/>
          <w:szCs w:val="28"/>
          <w:lang w:eastAsia="ru-RU"/>
        </w:rPr>
        <w:t>Гнучкий розклад уроків</w:t>
      </w:r>
      <w:r w:rsidR="0060490A" w:rsidRPr="00B64E48">
        <w:rPr>
          <w:rFonts w:ascii="Times New Roman" w:eastAsia="Times New Roman" w:hAnsi="Times New Roman" w:cs="Times New Roman"/>
          <w:bCs/>
          <w:color w:val="000000"/>
          <w:sz w:val="28"/>
          <w:szCs w:val="28"/>
          <w:lang w:val="uk-UA" w:eastAsia="ru-RU"/>
        </w:rPr>
        <w:t>.</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На початку року варто розробити одразу кілька варіантів розкладу навчальних занять: для </w:t>
      </w:r>
      <w:proofErr w:type="gramStart"/>
      <w:r w:rsidRPr="007651E3">
        <w:rPr>
          <w:rFonts w:ascii="Times New Roman" w:eastAsia="Times New Roman" w:hAnsi="Times New Roman" w:cs="Times New Roman"/>
          <w:bCs/>
          <w:color w:val="000000"/>
          <w:sz w:val="28"/>
          <w:szCs w:val="28"/>
          <w:lang w:eastAsia="ru-RU"/>
        </w:rPr>
        <w:t>очного</w:t>
      </w:r>
      <w:proofErr w:type="gramEnd"/>
      <w:r w:rsidRPr="007651E3">
        <w:rPr>
          <w:rFonts w:ascii="Times New Roman" w:eastAsia="Times New Roman" w:hAnsi="Times New Roman" w:cs="Times New Roman"/>
          <w:bCs/>
          <w:color w:val="000000"/>
          <w:sz w:val="28"/>
          <w:szCs w:val="28"/>
          <w:lang w:eastAsia="ru-RU"/>
        </w:rPr>
        <w:t>, дистанційного та змішаного навчання.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Розклад для дистанційного навчання має ві</w:t>
      </w:r>
      <w:proofErr w:type="gramStart"/>
      <w:r w:rsidRPr="007651E3">
        <w:rPr>
          <w:rFonts w:ascii="Times New Roman" w:eastAsia="Times New Roman" w:hAnsi="Times New Roman" w:cs="Times New Roman"/>
          <w:bCs/>
          <w:color w:val="000000"/>
          <w:sz w:val="28"/>
          <w:szCs w:val="28"/>
          <w:lang w:eastAsia="ru-RU"/>
        </w:rPr>
        <w:t>др</w:t>
      </w:r>
      <w:proofErr w:type="gramEnd"/>
      <w:r w:rsidRPr="007651E3">
        <w:rPr>
          <w:rFonts w:ascii="Times New Roman" w:eastAsia="Times New Roman" w:hAnsi="Times New Roman" w:cs="Times New Roman"/>
          <w:bCs/>
          <w:color w:val="000000"/>
          <w:sz w:val="28"/>
          <w:szCs w:val="28"/>
          <w:lang w:eastAsia="ru-RU"/>
        </w:rPr>
        <w:t xml:space="preserve">ізнятися меншою кількістю навчальних годин в режимі синхронного навчання. Це можна зробити із застосуванням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ізних стратегій: розподілу часу уроків на синхронне та асинхронне навчання, зменшення кількості часу уроків, включення індивідуальних консультацій до розкладу з урахуванням перерозподіленого часу тощо.</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Змішане навчання може застосовуватися у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ізний спосіб. У разі, коли передбачається часткове відвідування закладу освіти (кілька днів на тиждень або окремих уроків тощо), розклад також має бути адаптований відповідно до нових умов навчання.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Можливий також варіант розроблення єдиного розкладу з відповідними примітками (кольоровими, символічними тощо), які будуть працювати у змінених умовах навчання.</w:t>
      </w:r>
    </w:p>
    <w:p w:rsidR="007651E3" w:rsidRPr="00B64E48" w:rsidRDefault="00B64E48" w:rsidP="00B64E48">
      <w:pPr>
        <w:shd w:val="clear" w:color="auto" w:fill="FFFFFF"/>
        <w:suppressAutoHyphens w:val="0"/>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2.</w:t>
      </w:r>
      <w:r w:rsidR="007651E3" w:rsidRPr="00B64E48">
        <w:rPr>
          <w:rFonts w:ascii="Times New Roman" w:eastAsia="Times New Roman" w:hAnsi="Times New Roman" w:cs="Times New Roman"/>
          <w:bCs/>
          <w:color w:val="000000"/>
          <w:sz w:val="28"/>
          <w:szCs w:val="28"/>
          <w:lang w:eastAsia="ru-RU"/>
        </w:rPr>
        <w:t>Комп’ютери та Інтернет</w:t>
      </w:r>
      <w:r w:rsidR="0060490A" w:rsidRPr="00B64E48">
        <w:rPr>
          <w:rFonts w:ascii="Times New Roman" w:eastAsia="Times New Roman" w:hAnsi="Times New Roman" w:cs="Times New Roman"/>
          <w:bCs/>
          <w:color w:val="000000"/>
          <w:sz w:val="28"/>
          <w:szCs w:val="28"/>
          <w:lang w:val="uk-UA" w:eastAsia="ru-RU"/>
        </w:rPr>
        <w:t>.</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Що не завадить зробити керівнику школи?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З</w:t>
      </w:r>
      <w:proofErr w:type="gramEnd"/>
      <w:r w:rsidRPr="007651E3">
        <w:rPr>
          <w:rFonts w:ascii="Times New Roman" w:eastAsia="Times New Roman" w:hAnsi="Times New Roman" w:cs="Times New Roman"/>
          <w:bCs/>
          <w:color w:val="000000"/>
          <w:sz w:val="28"/>
          <w:szCs w:val="28"/>
          <w:lang w:eastAsia="ru-RU"/>
        </w:rPr>
        <w:t>ібрати дані про наявність у вчителів та учнів засобів для навчання: комп’ютер/ноутбук, доступ до Інтернету, смартфон, місце для навчання.</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Звернутися до засновника з проханням задовольнити потребу у </w:t>
      </w:r>
      <w:proofErr w:type="gramStart"/>
      <w:r w:rsidRPr="007651E3">
        <w:rPr>
          <w:rFonts w:ascii="Times New Roman" w:eastAsia="Times New Roman" w:hAnsi="Times New Roman" w:cs="Times New Roman"/>
          <w:bCs/>
          <w:color w:val="000000"/>
          <w:sz w:val="28"/>
          <w:szCs w:val="28"/>
          <w:lang w:eastAsia="ru-RU"/>
        </w:rPr>
        <w:t>техн</w:t>
      </w:r>
      <w:proofErr w:type="gramEnd"/>
      <w:r w:rsidRPr="007651E3">
        <w:rPr>
          <w:rFonts w:ascii="Times New Roman" w:eastAsia="Times New Roman" w:hAnsi="Times New Roman" w:cs="Times New Roman"/>
          <w:bCs/>
          <w:color w:val="000000"/>
          <w:sz w:val="28"/>
          <w:szCs w:val="28"/>
          <w:lang w:eastAsia="ru-RU"/>
        </w:rPr>
        <w:t>ічних засобах для роботи вчителів.</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Спробувати залучити ресурси для забезпечення учнів/учениць, які цього потребують, необхідним обладнанням. Отримати додаткові ресурси допоможе оголошення на сторінці закладу освіти, звернення за допомогою до засновників шкіл, волонтерів, благодійних організацій, організація благодійних заходів, залучення батьків </w:t>
      </w:r>
      <w:proofErr w:type="gramStart"/>
      <w:r w:rsidRPr="007651E3">
        <w:rPr>
          <w:rFonts w:ascii="Times New Roman" w:eastAsia="Times New Roman" w:hAnsi="Times New Roman" w:cs="Times New Roman"/>
          <w:bCs/>
          <w:color w:val="000000"/>
          <w:sz w:val="28"/>
          <w:szCs w:val="28"/>
          <w:lang w:eastAsia="ru-RU"/>
        </w:rPr>
        <w:t>до</w:t>
      </w:r>
      <w:proofErr w:type="gramEnd"/>
      <w:r w:rsidRPr="007651E3">
        <w:rPr>
          <w:rFonts w:ascii="Times New Roman" w:eastAsia="Times New Roman" w:hAnsi="Times New Roman" w:cs="Times New Roman"/>
          <w:bCs/>
          <w:color w:val="000000"/>
          <w:sz w:val="28"/>
          <w:szCs w:val="28"/>
          <w:lang w:eastAsia="ru-RU"/>
        </w:rPr>
        <w:t xml:space="preserve"> пошуку ресурсів.</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Передбачити можливість дистанційного навчання для вразливих категорій учнів безпосередньо у приміщенні школи, якщо не вдалося залучити ресурси для забезпечення їх необхідним обладнанням удома. Додатковим варіантом забезпечення освітніх потреб таких учнів/учениць може бути проведення в </w:t>
      </w:r>
      <w:proofErr w:type="gramStart"/>
      <w:r w:rsidRPr="007651E3">
        <w:rPr>
          <w:rFonts w:ascii="Times New Roman" w:eastAsia="Times New Roman" w:hAnsi="Times New Roman" w:cs="Times New Roman"/>
          <w:bCs/>
          <w:color w:val="000000"/>
          <w:sz w:val="28"/>
          <w:szCs w:val="28"/>
          <w:lang w:eastAsia="ru-RU"/>
        </w:rPr>
        <w:t>очному</w:t>
      </w:r>
      <w:proofErr w:type="gramEnd"/>
      <w:r w:rsidRPr="007651E3">
        <w:rPr>
          <w:rFonts w:ascii="Times New Roman" w:eastAsia="Times New Roman" w:hAnsi="Times New Roman" w:cs="Times New Roman"/>
          <w:bCs/>
          <w:color w:val="000000"/>
          <w:sz w:val="28"/>
          <w:szCs w:val="28"/>
          <w:lang w:eastAsia="ru-RU"/>
        </w:rPr>
        <w:t xml:space="preserve"> форматі консультацій (індивідуальних та групових) за окремим стабільним графіком.</w:t>
      </w: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Своєчасні та ефективні управлінські рішення сприятимуть підвищенню</w:t>
      </w:r>
      <w:r w:rsidRPr="007651E3">
        <w:rPr>
          <w:rFonts w:ascii="Times New Roman" w:eastAsia="Times New Roman" w:hAnsi="Times New Roman" w:cs="Times New Roman"/>
          <w:bCs/>
          <w:color w:val="000000"/>
          <w:sz w:val="28"/>
          <w:szCs w:val="28"/>
          <w:lang w:eastAsia="ru-RU"/>
        </w:rPr>
        <w:t> </w:t>
      </w:r>
      <w:hyperlink r:id="rId12" w:history="1">
        <w:r w:rsidRPr="0060490A">
          <w:rPr>
            <w:rFonts w:ascii="Times New Roman" w:eastAsia="Times New Roman" w:hAnsi="Times New Roman" w:cs="Times New Roman"/>
            <w:bCs/>
            <w:color w:val="236FA1"/>
            <w:sz w:val="28"/>
            <w:szCs w:val="28"/>
            <w:lang w:val="uk-UA" w:eastAsia="ru-RU"/>
          </w:rPr>
          <w:t>якості організації освітнього процесу в умовах дистанційного навчання</w:t>
        </w:r>
      </w:hyperlink>
      <w:r w:rsidRPr="0060490A">
        <w:rPr>
          <w:rFonts w:ascii="Times New Roman" w:eastAsia="Times New Roman" w:hAnsi="Times New Roman" w:cs="Times New Roman"/>
          <w:bCs/>
          <w:color w:val="000000"/>
          <w:sz w:val="28"/>
          <w:szCs w:val="28"/>
          <w:lang w:val="uk-UA" w:eastAsia="ru-RU"/>
        </w:rPr>
        <w:t>.</w:t>
      </w:r>
    </w:p>
    <w:p w:rsidR="007651E3" w:rsidRPr="00B64E48" w:rsidRDefault="00B64E48" w:rsidP="00B64E48">
      <w:pPr>
        <w:shd w:val="clear" w:color="auto" w:fill="FFFFFF"/>
        <w:suppressAutoHyphens w:val="0"/>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3.</w:t>
      </w:r>
      <w:r w:rsidR="007651E3" w:rsidRPr="00B64E48">
        <w:rPr>
          <w:rFonts w:ascii="Times New Roman" w:eastAsia="Times New Roman" w:hAnsi="Times New Roman" w:cs="Times New Roman"/>
          <w:bCs/>
          <w:color w:val="000000"/>
          <w:sz w:val="28"/>
          <w:szCs w:val="28"/>
          <w:lang w:eastAsia="ru-RU"/>
        </w:rPr>
        <w:t>Інструкції/протоколи/алгоритми для вчителів, заступників директорів, інформація для батьків щодо онлайн-навчання</w:t>
      </w:r>
      <w:r w:rsidR="0060490A" w:rsidRPr="00B64E48">
        <w:rPr>
          <w:rFonts w:ascii="Times New Roman" w:eastAsia="Times New Roman" w:hAnsi="Times New Roman" w:cs="Times New Roman"/>
          <w:bCs/>
          <w:color w:val="000000"/>
          <w:sz w:val="28"/>
          <w:szCs w:val="28"/>
          <w:lang w:val="uk-UA" w:eastAsia="ru-RU"/>
        </w:rPr>
        <w:t>.</w:t>
      </w:r>
    </w:p>
    <w:p w:rsidR="00B64E48" w:rsidRDefault="00B64E48" w:rsidP="0060490A">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B64E48" w:rsidRDefault="00B64E48" w:rsidP="0060490A">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B64E48" w:rsidRDefault="00B64E48" w:rsidP="00B64E48">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Наявність розроблених чітких правил та алгоритмів для всіх учасників освітнього процесу полегшує перехід з однієї форми навчання на іншу та робить організацію освітнього процесу гнучкою.</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Правила для учнів можуть стосуватися:</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особливостей роботи на електронних платформах;</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включення в онлайн-урок;</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можливостей вмикати та вимикати камери та мікрофони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онлайн-уроків;</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особливостей організації роботи в </w:t>
      </w:r>
      <w:proofErr w:type="gramStart"/>
      <w:r w:rsidRPr="007651E3">
        <w:rPr>
          <w:rFonts w:ascii="Times New Roman" w:eastAsia="Times New Roman" w:hAnsi="Times New Roman" w:cs="Times New Roman"/>
          <w:bCs/>
          <w:color w:val="000000"/>
          <w:sz w:val="28"/>
          <w:szCs w:val="28"/>
          <w:lang w:eastAsia="ru-RU"/>
        </w:rPr>
        <w:t>асинхронному</w:t>
      </w:r>
      <w:proofErr w:type="gramEnd"/>
      <w:r w:rsidRPr="007651E3">
        <w:rPr>
          <w:rFonts w:ascii="Times New Roman" w:eastAsia="Times New Roman" w:hAnsi="Times New Roman" w:cs="Times New Roman"/>
          <w:bCs/>
          <w:color w:val="000000"/>
          <w:sz w:val="28"/>
          <w:szCs w:val="28"/>
          <w:lang w:eastAsia="ru-RU"/>
        </w:rPr>
        <w:t xml:space="preserve"> режимі;</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спілкування з педагогічними працівниками.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Для</w:t>
      </w:r>
      <w:proofErr w:type="gramEnd"/>
      <w:r w:rsidRPr="007651E3">
        <w:rPr>
          <w:rFonts w:ascii="Times New Roman" w:eastAsia="Times New Roman" w:hAnsi="Times New Roman" w:cs="Times New Roman"/>
          <w:bCs/>
          <w:color w:val="000000"/>
          <w:sz w:val="28"/>
          <w:szCs w:val="28"/>
          <w:lang w:eastAsia="ru-RU"/>
        </w:rPr>
        <w:t xml:space="preserve"> педагогічних працівників також варто розробити інструкції щодо:</w:t>
      </w:r>
    </w:p>
    <w:p w:rsidR="007651E3" w:rsidRPr="007651E3" w:rsidRDefault="007651E3" w:rsidP="008A7D28">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організації освітнього процесу;</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використання електронних платформ та ресурсі</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w:t>
      </w:r>
    </w:p>
    <w:p w:rsidR="007651E3" w:rsidRPr="007651E3" w:rsidRDefault="007651E3" w:rsidP="00B64E48">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особливостей проведення уроків у </w:t>
      </w:r>
      <w:proofErr w:type="gramStart"/>
      <w:r w:rsidRPr="007651E3">
        <w:rPr>
          <w:rFonts w:ascii="Times New Roman" w:eastAsia="Times New Roman" w:hAnsi="Times New Roman" w:cs="Times New Roman"/>
          <w:bCs/>
          <w:color w:val="000000"/>
          <w:sz w:val="28"/>
          <w:szCs w:val="28"/>
          <w:lang w:eastAsia="ru-RU"/>
        </w:rPr>
        <w:t>синхронному</w:t>
      </w:r>
      <w:proofErr w:type="gramEnd"/>
      <w:r w:rsidRPr="007651E3">
        <w:rPr>
          <w:rFonts w:ascii="Times New Roman" w:eastAsia="Times New Roman" w:hAnsi="Times New Roman" w:cs="Times New Roman"/>
          <w:bCs/>
          <w:color w:val="000000"/>
          <w:sz w:val="28"/>
          <w:szCs w:val="28"/>
          <w:lang w:eastAsia="ru-RU"/>
        </w:rPr>
        <w:t xml:space="preserve"> та асинхронному режимі.</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Варто розробити кілька можливих моделей перерозподілу навчального часу для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ізних навчальних предметів.</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Особливу увагу слід приділити також адаптації педагогами календарно-тематичних планів. Вони можуть використовувати одну чи кілька стратегій, наприклад: узагальнення та укрупнення тем, інтеграція змісту, скорочення опційних тем і </w:t>
      </w:r>
      <w:proofErr w:type="gramStart"/>
      <w:r w:rsidRPr="007651E3">
        <w:rPr>
          <w:rFonts w:ascii="Times New Roman" w:eastAsia="Times New Roman" w:hAnsi="Times New Roman" w:cs="Times New Roman"/>
          <w:bCs/>
          <w:color w:val="000000"/>
          <w:sz w:val="28"/>
          <w:szCs w:val="28"/>
          <w:lang w:eastAsia="ru-RU"/>
        </w:rPr>
        <w:t>тем</w:t>
      </w:r>
      <w:proofErr w:type="gramEnd"/>
      <w:r w:rsidRPr="007651E3">
        <w:rPr>
          <w:rFonts w:ascii="Times New Roman" w:eastAsia="Times New Roman" w:hAnsi="Times New Roman" w:cs="Times New Roman"/>
          <w:bCs/>
          <w:color w:val="000000"/>
          <w:sz w:val="28"/>
          <w:szCs w:val="28"/>
          <w:lang w:eastAsia="ru-RU"/>
        </w:rPr>
        <w:t>, передбачених для повторення матеріалу, розподіл тем на синхронне та асинхронне вивчення тощо.</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Відсутність розробленої чіткої структури та методики дистанційного онлайн-уроку призводить до необхідності розроблення відповідних алгоритмів та методичних рекомендацій для вчителів на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 xml:space="preserve">івні школи. Вони мають бути рамковими, але окреслювати основні вимоги до проведення уроків у </w:t>
      </w:r>
      <w:proofErr w:type="gramStart"/>
      <w:r w:rsidRPr="007651E3">
        <w:rPr>
          <w:rFonts w:ascii="Times New Roman" w:eastAsia="Times New Roman" w:hAnsi="Times New Roman" w:cs="Times New Roman"/>
          <w:bCs/>
          <w:color w:val="000000"/>
          <w:sz w:val="28"/>
          <w:szCs w:val="28"/>
          <w:lang w:eastAsia="ru-RU"/>
        </w:rPr>
        <w:t>синхронному</w:t>
      </w:r>
      <w:proofErr w:type="gramEnd"/>
      <w:r w:rsidRPr="007651E3">
        <w:rPr>
          <w:rFonts w:ascii="Times New Roman" w:eastAsia="Times New Roman" w:hAnsi="Times New Roman" w:cs="Times New Roman"/>
          <w:bCs/>
          <w:color w:val="000000"/>
          <w:sz w:val="28"/>
          <w:szCs w:val="28"/>
          <w:lang w:eastAsia="ru-RU"/>
        </w:rPr>
        <w:t xml:space="preserve"> режимі.</w:t>
      </w:r>
    </w:p>
    <w:p w:rsidR="007651E3" w:rsidRPr="00B64E48" w:rsidRDefault="00B64E48" w:rsidP="00B64E48">
      <w:pPr>
        <w:shd w:val="clear" w:color="auto" w:fill="FFFFFF"/>
        <w:suppressAutoHyphens w:val="0"/>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4.</w:t>
      </w:r>
      <w:r w:rsidR="007651E3" w:rsidRPr="00B64E48">
        <w:rPr>
          <w:rFonts w:ascii="Times New Roman" w:eastAsia="Times New Roman" w:hAnsi="Times New Roman" w:cs="Times New Roman"/>
          <w:bCs/>
          <w:color w:val="000000"/>
          <w:sz w:val="28"/>
          <w:szCs w:val="28"/>
          <w:lang w:eastAsia="ru-RU"/>
        </w:rPr>
        <w:t>Електронні журнали, платформа з навчальними матеріалами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В умовах переходу з однієї форми навчання на іншу оптимальною формою для фіксації результатів навчання учні</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 xml:space="preserve"> </w:t>
      </w:r>
      <w:proofErr w:type="gramStart"/>
      <w:r w:rsidRPr="007651E3">
        <w:rPr>
          <w:rFonts w:ascii="Times New Roman" w:eastAsia="Times New Roman" w:hAnsi="Times New Roman" w:cs="Times New Roman"/>
          <w:bCs/>
          <w:color w:val="000000"/>
          <w:sz w:val="28"/>
          <w:szCs w:val="28"/>
          <w:lang w:eastAsia="ru-RU"/>
        </w:rPr>
        <w:t>та</w:t>
      </w:r>
      <w:proofErr w:type="gramEnd"/>
      <w:r w:rsidRPr="007651E3">
        <w:rPr>
          <w:rFonts w:ascii="Times New Roman" w:eastAsia="Times New Roman" w:hAnsi="Times New Roman" w:cs="Times New Roman"/>
          <w:bCs/>
          <w:color w:val="000000"/>
          <w:sz w:val="28"/>
          <w:szCs w:val="28"/>
          <w:lang w:eastAsia="ru-RU"/>
        </w:rPr>
        <w:t xml:space="preserve"> надання їм зворотного зв’язку є електронний журнал. Бажано, щоб заклад освіти перейшов на ведення електронної документації та обрав найбільш зручний для нього ресурс для ведення електронного журналу, враховуючи вимоги та рекомендації МОН до </w:t>
      </w:r>
      <w:proofErr w:type="gramStart"/>
      <w:r w:rsidRPr="007651E3">
        <w:rPr>
          <w:rFonts w:ascii="Times New Roman" w:eastAsia="Times New Roman" w:hAnsi="Times New Roman" w:cs="Times New Roman"/>
          <w:bCs/>
          <w:color w:val="000000"/>
          <w:sz w:val="28"/>
          <w:szCs w:val="28"/>
          <w:lang w:eastAsia="ru-RU"/>
        </w:rPr>
        <w:t>таких</w:t>
      </w:r>
      <w:proofErr w:type="gramEnd"/>
      <w:r w:rsidRPr="007651E3">
        <w:rPr>
          <w:rFonts w:ascii="Times New Roman" w:eastAsia="Times New Roman" w:hAnsi="Times New Roman" w:cs="Times New Roman"/>
          <w:bCs/>
          <w:color w:val="000000"/>
          <w:sz w:val="28"/>
          <w:szCs w:val="28"/>
          <w:lang w:eastAsia="ru-RU"/>
        </w:rPr>
        <w:t xml:space="preserve"> ресурсів.</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60490A">
        <w:rPr>
          <w:rFonts w:ascii="Times New Roman" w:eastAsia="Times New Roman" w:hAnsi="Times New Roman" w:cs="Times New Roman"/>
          <w:bCs/>
          <w:color w:val="000000"/>
          <w:sz w:val="28"/>
          <w:szCs w:val="28"/>
          <w:lang w:val="uk-UA" w:eastAsia="ru-RU"/>
        </w:rPr>
        <w:t xml:space="preserve">Важливою функцією електронного журналу є надання зворотного зв’язку учням та їхнім батькам щодо успішності навчання. </w:t>
      </w:r>
      <w:r w:rsidRPr="007651E3">
        <w:rPr>
          <w:rFonts w:ascii="Times New Roman" w:eastAsia="Times New Roman" w:hAnsi="Times New Roman" w:cs="Times New Roman"/>
          <w:bCs/>
          <w:color w:val="000000"/>
          <w:sz w:val="28"/>
          <w:szCs w:val="28"/>
          <w:lang w:eastAsia="ru-RU"/>
        </w:rPr>
        <w:t xml:space="preserve">Більш ефективним такий зв’язок буде, якщо передбачатиме, </w:t>
      </w:r>
      <w:proofErr w:type="gramStart"/>
      <w:r w:rsidRPr="007651E3">
        <w:rPr>
          <w:rFonts w:ascii="Times New Roman" w:eastAsia="Times New Roman" w:hAnsi="Times New Roman" w:cs="Times New Roman"/>
          <w:bCs/>
          <w:color w:val="000000"/>
          <w:sz w:val="28"/>
          <w:szCs w:val="28"/>
          <w:lang w:eastAsia="ru-RU"/>
        </w:rPr>
        <w:t>окр</w:t>
      </w:r>
      <w:proofErr w:type="gramEnd"/>
      <w:r w:rsidRPr="007651E3">
        <w:rPr>
          <w:rFonts w:ascii="Times New Roman" w:eastAsia="Times New Roman" w:hAnsi="Times New Roman" w:cs="Times New Roman"/>
          <w:bCs/>
          <w:color w:val="000000"/>
          <w:sz w:val="28"/>
          <w:szCs w:val="28"/>
          <w:lang w:eastAsia="ru-RU"/>
        </w:rPr>
        <w:t>ім бальної (або рівневої) оцінки, вербальну характеристику та/або коментарі для учня щодо його подальшого навчального поступу.</w:t>
      </w: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З огляду на те, що в умовах війни очевидною є необхідність системної організації дистанційного навчання як форми, альтернативної очному навчанню, необхідно обрати єдину платформу для навчання учнів, яка б містила розроблені та систематизовані матеріали з усіх навчальних предметів для всіх класів.</w:t>
      </w:r>
    </w:p>
    <w:p w:rsidR="00142998" w:rsidRDefault="00142998" w:rsidP="0060490A">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142998" w:rsidRDefault="00142998" w:rsidP="0060490A">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bookmarkStart w:id="0" w:name="_GoBack"/>
      <w:bookmarkEnd w:id="0"/>
      <w:r w:rsidRPr="0060490A">
        <w:rPr>
          <w:rFonts w:ascii="Times New Roman" w:eastAsia="Times New Roman" w:hAnsi="Times New Roman" w:cs="Times New Roman"/>
          <w:bCs/>
          <w:color w:val="000000"/>
          <w:sz w:val="28"/>
          <w:szCs w:val="28"/>
          <w:lang w:val="uk-UA" w:eastAsia="ru-RU"/>
        </w:rPr>
        <w:t>Мова йде не про випадковий добір матеріалів чи розробок вчителів на короткі періоди, а саме про цілісні електронні курси, які враховують повний цикл навчання та містять:</w:t>
      </w:r>
    </w:p>
    <w:p w:rsidR="007651E3" w:rsidRPr="0060490A"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60490A">
        <w:rPr>
          <w:rFonts w:ascii="Times New Roman" w:eastAsia="Times New Roman" w:hAnsi="Times New Roman" w:cs="Times New Roman"/>
          <w:bCs/>
          <w:color w:val="000000"/>
          <w:sz w:val="28"/>
          <w:szCs w:val="28"/>
          <w:lang w:val="uk-UA" w:eastAsia="ru-RU"/>
        </w:rPr>
        <w:t>відеопояснення, текстові матеріали, розбиті на короткі блоки із відповідними завданнями та інструкціями;</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завдання для закріплення, практичного застосування, самоперевірки;</w:t>
      </w:r>
    </w:p>
    <w:p w:rsidR="007651E3" w:rsidRPr="007651E3" w:rsidRDefault="007651E3" w:rsidP="0060490A">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систему тестування та надання розгорнутого зворотного зв’язку.</w:t>
      </w:r>
    </w:p>
    <w:p w:rsidR="0060490A" w:rsidRDefault="007651E3" w:rsidP="0060490A">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r w:rsidRPr="007651E3">
        <w:rPr>
          <w:rFonts w:ascii="Times New Roman" w:eastAsia="Times New Roman" w:hAnsi="Times New Roman" w:cs="Times New Roman"/>
          <w:bCs/>
          <w:color w:val="000000"/>
          <w:sz w:val="28"/>
          <w:szCs w:val="28"/>
          <w:lang w:eastAsia="ru-RU"/>
        </w:rPr>
        <w:t xml:space="preserve">Наявність таких курсів дасть змогу максимально гнучко використовувати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ізні форми навчання, а в умовах очного навчання такий ресурс можна успішно застосовувати у межах технології «Перевернутий клас».</w:t>
      </w:r>
    </w:p>
    <w:p w:rsidR="007651E3" w:rsidRPr="007651E3" w:rsidRDefault="0060490A"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5.</w:t>
      </w:r>
      <w:r w:rsidR="007651E3" w:rsidRPr="007651E3">
        <w:rPr>
          <w:rFonts w:ascii="Times New Roman" w:eastAsia="Times New Roman" w:hAnsi="Times New Roman" w:cs="Times New Roman"/>
          <w:bCs/>
          <w:color w:val="000000"/>
          <w:sz w:val="28"/>
          <w:szCs w:val="28"/>
          <w:lang w:eastAsia="ru-RU"/>
        </w:rPr>
        <w:t>Добір навчальних матеріалів та стратегій роботи з учнями під час уроків</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Процес навчання, використання наочності, текстів до навчання потребує ретельного відбору та перегляду вчителями. Зокрема, варто:</w:t>
      </w:r>
    </w:p>
    <w:p w:rsidR="007651E3" w:rsidRPr="007651E3" w:rsidRDefault="007651E3" w:rsidP="0060490A">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Застосовувати чутливий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 xml:space="preserve">ідхід до вибору текстів для читання, тем для обговорення через різний і часто травматичний досвід, який можуть мати діти (обстріли, втрата рідних, загибель батьків, батько на війні). Тексти про родину,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ідний дім можуть дуже болісно сприйматися. Те саме стосується і добору відеоматері</w:t>
      </w:r>
      <w:proofErr w:type="gramStart"/>
      <w:r w:rsidRPr="007651E3">
        <w:rPr>
          <w:rFonts w:ascii="Times New Roman" w:eastAsia="Times New Roman" w:hAnsi="Times New Roman" w:cs="Times New Roman"/>
          <w:bCs/>
          <w:color w:val="000000"/>
          <w:sz w:val="28"/>
          <w:szCs w:val="28"/>
          <w:lang w:eastAsia="ru-RU"/>
        </w:rPr>
        <w:t>ал</w:t>
      </w:r>
      <w:proofErr w:type="gramEnd"/>
      <w:r w:rsidRPr="007651E3">
        <w:rPr>
          <w:rFonts w:ascii="Times New Roman" w:eastAsia="Times New Roman" w:hAnsi="Times New Roman" w:cs="Times New Roman"/>
          <w:bCs/>
          <w:color w:val="000000"/>
          <w:sz w:val="28"/>
          <w:szCs w:val="28"/>
          <w:lang w:eastAsia="ru-RU"/>
        </w:rPr>
        <w:t>ів, ілюстрацій, презентацій тощо.</w:t>
      </w:r>
    </w:p>
    <w:p w:rsidR="007651E3" w:rsidRPr="007651E3" w:rsidRDefault="007651E3" w:rsidP="00B20372">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Уникати надмірної деталізації та опису подій війни, жорстокості ворогів, убивств, розстрілі</w:t>
      </w:r>
      <w:proofErr w:type="gramStart"/>
      <w:r w:rsidRPr="007651E3">
        <w:rPr>
          <w:rFonts w:ascii="Times New Roman" w:eastAsia="Times New Roman" w:hAnsi="Times New Roman" w:cs="Times New Roman"/>
          <w:bCs/>
          <w:color w:val="000000"/>
          <w:sz w:val="28"/>
          <w:szCs w:val="28"/>
          <w:lang w:eastAsia="ru-RU"/>
        </w:rPr>
        <w:t>в</w:t>
      </w:r>
      <w:proofErr w:type="gramEnd"/>
      <w:r w:rsidRPr="007651E3">
        <w:rPr>
          <w:rFonts w:ascii="Times New Roman" w:eastAsia="Times New Roman" w:hAnsi="Times New Roman" w:cs="Times New Roman"/>
          <w:bCs/>
          <w:color w:val="000000"/>
          <w:sz w:val="28"/>
          <w:szCs w:val="28"/>
          <w:lang w:eastAsia="ru-RU"/>
        </w:rPr>
        <w:t>, коли вчитель проводить бесіди з дітьми про війну або просто відповідає на дитячі питання щодо війни.</w:t>
      </w:r>
    </w:p>
    <w:p w:rsidR="007651E3" w:rsidRPr="00B20372"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val="uk-UA" w:eastAsia="ru-RU"/>
        </w:rPr>
      </w:pPr>
      <w:r w:rsidRPr="00B20372">
        <w:rPr>
          <w:rFonts w:ascii="Times New Roman" w:eastAsia="Times New Roman" w:hAnsi="Times New Roman" w:cs="Times New Roman"/>
          <w:bCs/>
          <w:color w:val="000000"/>
          <w:sz w:val="28"/>
          <w:szCs w:val="28"/>
          <w:lang w:val="uk-UA" w:eastAsia="ru-RU"/>
        </w:rPr>
        <w:t>Ретельно продумувати та за необхідності вносити зміни до стратегій педагогів щодо управління/взаємодії з класом з огляду на те, що діти зазнали психотравмівних дій і можуть бути чутливими до зовнішніх подразників (грюкіт, стукіт), емоційно відстороненими, з апатією, хронічною втомою, мати ризик саморуйнівної поведінки тощо.</w:t>
      </w:r>
    </w:p>
    <w:p w:rsidR="007651E3" w:rsidRPr="007651E3"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proofErr w:type="gramStart"/>
      <w:r w:rsidRPr="007651E3">
        <w:rPr>
          <w:rFonts w:ascii="Times New Roman" w:eastAsia="Times New Roman" w:hAnsi="Times New Roman" w:cs="Times New Roman"/>
          <w:bCs/>
          <w:color w:val="000000"/>
          <w:sz w:val="28"/>
          <w:szCs w:val="28"/>
          <w:lang w:eastAsia="ru-RU"/>
        </w:rPr>
        <w:t>З</w:t>
      </w:r>
      <w:proofErr w:type="gramEnd"/>
      <w:r w:rsidRPr="007651E3">
        <w:rPr>
          <w:rFonts w:ascii="Times New Roman" w:eastAsia="Times New Roman" w:hAnsi="Times New Roman" w:cs="Times New Roman"/>
          <w:bCs/>
          <w:color w:val="000000"/>
          <w:sz w:val="28"/>
          <w:szCs w:val="28"/>
          <w:lang w:eastAsia="ru-RU"/>
        </w:rPr>
        <w:t xml:space="preserve"> огляду на це педагогам варто:</w:t>
      </w:r>
    </w:p>
    <w:p w:rsidR="007651E3" w:rsidRPr="007651E3"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уникати голосних окриків, створення шумових ефектів, до прикладу, грюкання дверима, хлопання долонею по столу, </w:t>
      </w:r>
      <w:proofErr w:type="gramStart"/>
      <w:r w:rsidRPr="007651E3">
        <w:rPr>
          <w:rFonts w:ascii="Times New Roman" w:eastAsia="Times New Roman" w:hAnsi="Times New Roman" w:cs="Times New Roman"/>
          <w:bCs/>
          <w:color w:val="000000"/>
          <w:sz w:val="28"/>
          <w:szCs w:val="28"/>
          <w:lang w:eastAsia="ru-RU"/>
        </w:rPr>
        <w:t>р</w:t>
      </w:r>
      <w:proofErr w:type="gramEnd"/>
      <w:r w:rsidRPr="007651E3">
        <w:rPr>
          <w:rFonts w:ascii="Times New Roman" w:eastAsia="Times New Roman" w:hAnsi="Times New Roman" w:cs="Times New Roman"/>
          <w:bCs/>
          <w:color w:val="000000"/>
          <w:sz w:val="28"/>
          <w:szCs w:val="28"/>
          <w:lang w:eastAsia="ru-RU"/>
        </w:rPr>
        <w:t>ізкі сигнали за допомогою будь-яких приладів, інші гучні звуки;</w:t>
      </w:r>
    </w:p>
    <w:p w:rsidR="007651E3" w:rsidRPr="007651E3"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адаптувати правила поведінки для учнів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онлайн-уроків, наприклад, обговорити умови, коли камера може бути вимкненою, ситуації, коли можна писати у приватні повідомлення учителю, а не в загальному чаті класу, тощо;</w:t>
      </w:r>
    </w:p>
    <w:p w:rsidR="007651E3" w:rsidRPr="007651E3" w:rsidRDefault="007651E3" w:rsidP="00B20372">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передбачити створення ситуацій та умов для </w:t>
      </w:r>
      <w:proofErr w:type="gramStart"/>
      <w:r w:rsidRPr="007651E3">
        <w:rPr>
          <w:rFonts w:ascii="Times New Roman" w:eastAsia="Times New Roman" w:hAnsi="Times New Roman" w:cs="Times New Roman"/>
          <w:bCs/>
          <w:color w:val="000000"/>
          <w:sz w:val="28"/>
          <w:szCs w:val="28"/>
          <w:lang w:eastAsia="ru-RU"/>
        </w:rPr>
        <w:t>неформального</w:t>
      </w:r>
      <w:proofErr w:type="gramEnd"/>
      <w:r w:rsidRPr="007651E3">
        <w:rPr>
          <w:rFonts w:ascii="Times New Roman" w:eastAsia="Times New Roman" w:hAnsi="Times New Roman" w:cs="Times New Roman"/>
          <w:bCs/>
          <w:color w:val="000000"/>
          <w:sz w:val="28"/>
          <w:szCs w:val="28"/>
          <w:lang w:eastAsia="ru-RU"/>
        </w:rPr>
        <w:t xml:space="preserve"> спілкування учнів поза уроками задля встановлення більш тісних комунікаційних контактів між учнями;</w:t>
      </w:r>
    </w:p>
    <w:p w:rsidR="007651E3" w:rsidRPr="007651E3"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створювати умови для комунікації учнів у групах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 час синхронного та асинхронного навчання, використовуючи інструменти поділу аудиторії на окремі кімнати, надаючи завдання для виконання у групах тощо.</w:t>
      </w:r>
    </w:p>
    <w:p w:rsidR="00501682" w:rsidRDefault="007651E3" w:rsidP="00B20372">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r w:rsidRPr="00B20372">
        <w:rPr>
          <w:rFonts w:ascii="Times New Roman" w:eastAsia="Times New Roman" w:hAnsi="Times New Roman" w:cs="Times New Roman"/>
          <w:bCs/>
          <w:color w:val="000000"/>
          <w:sz w:val="28"/>
          <w:szCs w:val="28"/>
          <w:lang w:val="uk-UA" w:eastAsia="ru-RU"/>
        </w:rPr>
        <w:t xml:space="preserve">З огляду на те, що під час стресу в учнів відбуваються зміни у психічних процесах (погіршується пам’ять, знижується концентрація та обсяг уваги, стає плутаним мовлення), знижується мотивація та пізнавальний інтерес, варто вживати певні методи та прийоми, які допоможуть «включити» учнів в урок та </w:t>
      </w:r>
    </w:p>
    <w:p w:rsidR="00501682" w:rsidRDefault="00501682" w:rsidP="00501682">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501682" w:rsidRDefault="00501682" w:rsidP="00501682">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7651E3" w:rsidRPr="00B20372" w:rsidRDefault="007651E3" w:rsidP="00501682">
      <w:pPr>
        <w:shd w:val="clear" w:color="auto" w:fill="FFFFFF"/>
        <w:spacing w:after="0" w:line="240" w:lineRule="auto"/>
        <w:jc w:val="both"/>
        <w:rPr>
          <w:rFonts w:ascii="Times New Roman" w:eastAsia="Times New Roman" w:hAnsi="Times New Roman" w:cs="Times New Roman"/>
          <w:bCs/>
          <w:color w:val="959595"/>
          <w:sz w:val="28"/>
          <w:szCs w:val="28"/>
          <w:lang w:val="uk-UA" w:eastAsia="ru-RU"/>
        </w:rPr>
      </w:pPr>
      <w:r w:rsidRPr="00B20372">
        <w:rPr>
          <w:rFonts w:ascii="Times New Roman" w:eastAsia="Times New Roman" w:hAnsi="Times New Roman" w:cs="Times New Roman"/>
          <w:bCs/>
          <w:color w:val="000000"/>
          <w:sz w:val="28"/>
          <w:szCs w:val="28"/>
          <w:lang w:val="uk-UA" w:eastAsia="ru-RU"/>
        </w:rPr>
        <w:t>стимулюватимуть їх більш ефективно розумово працювати. Наприклад, педагоги можуть:</w:t>
      </w:r>
    </w:p>
    <w:p w:rsidR="007651E3" w:rsidRPr="007651E3" w:rsidRDefault="007651E3" w:rsidP="00B20372">
      <w:pPr>
        <w:shd w:val="clear" w:color="auto" w:fill="FFFFFF"/>
        <w:spacing w:after="0" w:line="240" w:lineRule="auto"/>
        <w:ind w:firstLine="708"/>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застосовувати прийоми та вправи </w:t>
      </w:r>
      <w:proofErr w:type="gramStart"/>
      <w:r w:rsidRPr="007651E3">
        <w:rPr>
          <w:rFonts w:ascii="Times New Roman" w:eastAsia="Times New Roman" w:hAnsi="Times New Roman" w:cs="Times New Roman"/>
          <w:bCs/>
          <w:color w:val="000000"/>
          <w:sz w:val="28"/>
          <w:szCs w:val="28"/>
          <w:lang w:eastAsia="ru-RU"/>
        </w:rPr>
        <w:t>для</w:t>
      </w:r>
      <w:proofErr w:type="gramEnd"/>
      <w:r w:rsidRPr="007651E3">
        <w:rPr>
          <w:rFonts w:ascii="Times New Roman" w:eastAsia="Times New Roman" w:hAnsi="Times New Roman" w:cs="Times New Roman"/>
          <w:bCs/>
          <w:color w:val="000000"/>
          <w:sz w:val="28"/>
          <w:szCs w:val="28"/>
          <w:lang w:eastAsia="ru-RU"/>
        </w:rPr>
        <w:t xml:space="preserve"> активізації уваги учнів, їх включення як на початку уроку, так і в процесі, якщо виникає така необхідність;</w:t>
      </w:r>
    </w:p>
    <w:p w:rsidR="007651E3" w:rsidRPr="007651E3" w:rsidRDefault="007651E3" w:rsidP="00B20372">
      <w:pPr>
        <w:shd w:val="clear" w:color="auto" w:fill="FFFFFF"/>
        <w:spacing w:after="0" w:line="240" w:lineRule="auto"/>
        <w:ind w:firstLine="720"/>
        <w:jc w:val="both"/>
        <w:rPr>
          <w:rFonts w:ascii="Times New Roman" w:eastAsia="Times New Roman" w:hAnsi="Times New Roman" w:cs="Times New Roman"/>
          <w:bCs/>
          <w:color w:val="959595"/>
          <w:sz w:val="28"/>
          <w:szCs w:val="28"/>
          <w:lang w:eastAsia="ru-RU"/>
        </w:rPr>
      </w:pPr>
      <w:r w:rsidRPr="007651E3">
        <w:rPr>
          <w:rFonts w:ascii="Times New Roman" w:eastAsia="Times New Roman" w:hAnsi="Times New Roman" w:cs="Times New Roman"/>
          <w:bCs/>
          <w:color w:val="000000"/>
          <w:sz w:val="28"/>
          <w:szCs w:val="28"/>
          <w:lang w:eastAsia="ru-RU"/>
        </w:rPr>
        <w:t xml:space="preserve">створювати проблемні ситуації, ставити цікаві запитання, залучати учнів до спільних обговорень, мозкових атак з метою </w:t>
      </w:r>
      <w:proofErr w:type="gramStart"/>
      <w:r w:rsidRPr="007651E3">
        <w:rPr>
          <w:rFonts w:ascii="Times New Roman" w:eastAsia="Times New Roman" w:hAnsi="Times New Roman" w:cs="Times New Roman"/>
          <w:bCs/>
          <w:color w:val="000000"/>
          <w:sz w:val="28"/>
          <w:szCs w:val="28"/>
          <w:lang w:eastAsia="ru-RU"/>
        </w:rPr>
        <w:t>п</w:t>
      </w:r>
      <w:proofErr w:type="gramEnd"/>
      <w:r w:rsidRPr="007651E3">
        <w:rPr>
          <w:rFonts w:ascii="Times New Roman" w:eastAsia="Times New Roman" w:hAnsi="Times New Roman" w:cs="Times New Roman"/>
          <w:bCs/>
          <w:color w:val="000000"/>
          <w:sz w:val="28"/>
          <w:szCs w:val="28"/>
          <w:lang w:eastAsia="ru-RU"/>
        </w:rPr>
        <w:t>ідвищення їхньої мотивації, пізнавальної активності та інтересу;</w:t>
      </w:r>
    </w:p>
    <w:p w:rsidR="007651E3" w:rsidRPr="00B20372" w:rsidRDefault="00B20372" w:rsidP="00B20372">
      <w:pPr>
        <w:shd w:val="clear" w:color="auto" w:fill="FFFFFF"/>
        <w:tabs>
          <w:tab w:val="left" w:pos="0"/>
        </w:tabs>
        <w:spacing w:after="0" w:line="240" w:lineRule="auto"/>
        <w:ind w:hanging="11"/>
        <w:jc w:val="both"/>
        <w:rPr>
          <w:rFonts w:ascii="Times New Roman" w:eastAsia="Times New Roman" w:hAnsi="Times New Roman" w:cs="Times New Roman"/>
          <w:bCs/>
          <w:color w:val="959595"/>
          <w:sz w:val="28"/>
          <w:szCs w:val="28"/>
          <w:lang w:val="uk-UA" w:eastAsia="ru-RU"/>
        </w:rPr>
      </w:pPr>
      <w:r>
        <w:rPr>
          <w:rFonts w:ascii="Times New Roman" w:eastAsia="Times New Roman" w:hAnsi="Times New Roman" w:cs="Times New Roman"/>
          <w:bCs/>
          <w:color w:val="000000"/>
          <w:sz w:val="28"/>
          <w:szCs w:val="28"/>
          <w:lang w:val="uk-UA" w:eastAsia="ru-RU"/>
        </w:rPr>
        <w:tab/>
      </w:r>
      <w:r>
        <w:rPr>
          <w:rFonts w:ascii="Times New Roman" w:eastAsia="Times New Roman" w:hAnsi="Times New Roman" w:cs="Times New Roman"/>
          <w:bCs/>
          <w:color w:val="000000"/>
          <w:sz w:val="28"/>
          <w:szCs w:val="28"/>
          <w:lang w:val="uk-UA" w:eastAsia="ru-RU"/>
        </w:rPr>
        <w:tab/>
      </w:r>
      <w:r w:rsidR="007651E3" w:rsidRPr="00B20372">
        <w:rPr>
          <w:rFonts w:ascii="Times New Roman" w:eastAsia="Times New Roman" w:hAnsi="Times New Roman" w:cs="Times New Roman"/>
          <w:bCs/>
          <w:color w:val="000000"/>
          <w:sz w:val="28"/>
          <w:szCs w:val="28"/>
          <w:lang w:val="uk-UA" w:eastAsia="ru-RU"/>
        </w:rPr>
        <w:t>застосовувати діяльнісні методи навчання, використовуючи віртуальні лабораторії або надаючи можливість для діяльності учнів в асинхронному режимі;</w:t>
      </w:r>
    </w:p>
    <w:p w:rsidR="007651E3" w:rsidRPr="00F41CE2" w:rsidRDefault="007651E3" w:rsidP="00B20372">
      <w:pPr>
        <w:shd w:val="clear" w:color="auto" w:fill="FFFFFF"/>
        <w:spacing w:after="0" w:line="240" w:lineRule="auto"/>
        <w:ind w:firstLine="720"/>
        <w:jc w:val="both"/>
        <w:rPr>
          <w:rFonts w:ascii="Times New Roman" w:eastAsia="Times New Roman" w:hAnsi="Times New Roman" w:cs="Times New Roman"/>
          <w:bCs/>
          <w:color w:val="959595"/>
          <w:sz w:val="28"/>
          <w:szCs w:val="28"/>
          <w:lang w:val="uk-UA" w:eastAsia="ru-RU"/>
        </w:rPr>
      </w:pPr>
      <w:r w:rsidRPr="00F41CE2">
        <w:rPr>
          <w:rFonts w:ascii="Times New Roman" w:eastAsia="Times New Roman" w:hAnsi="Times New Roman" w:cs="Times New Roman"/>
          <w:bCs/>
          <w:color w:val="000000"/>
          <w:sz w:val="28"/>
          <w:szCs w:val="28"/>
          <w:lang w:val="uk-UA" w:eastAsia="ru-RU"/>
        </w:rPr>
        <w:t>дозувати завдання для самостійної роботи, ділити їх на невеликі блоки та надавати чіткі інструкції щодо опрацювання кожного блоку матеріалу або аудіо- чи письмові пояснення, коментарі.</w:t>
      </w:r>
    </w:p>
    <w:p w:rsidR="007651E3" w:rsidRPr="00F41CE2" w:rsidRDefault="007651E3" w:rsidP="00B20372">
      <w:pPr>
        <w:spacing w:after="0" w:line="240" w:lineRule="auto"/>
        <w:ind w:firstLine="720"/>
        <w:jc w:val="both"/>
        <w:rPr>
          <w:rFonts w:ascii="Times New Roman" w:hAnsi="Times New Roman" w:cs="Times New Roman"/>
          <w:sz w:val="28"/>
          <w:szCs w:val="28"/>
          <w:lang w:val="uk-UA"/>
        </w:rPr>
      </w:pPr>
    </w:p>
    <w:p w:rsidR="007651E3" w:rsidRPr="00F41CE2" w:rsidRDefault="007651E3" w:rsidP="007651E3">
      <w:pPr>
        <w:spacing w:after="160" w:line="259" w:lineRule="auto"/>
        <w:ind w:left="-993"/>
        <w:jc w:val="both"/>
        <w:rPr>
          <w:rFonts w:ascii="Times New Roman" w:eastAsia="Calibri" w:hAnsi="Times New Roman" w:cs="Times New Roman"/>
          <w:sz w:val="28"/>
          <w:szCs w:val="28"/>
          <w:lang w:val="uk-UA"/>
        </w:rPr>
      </w:pPr>
    </w:p>
    <w:p w:rsidR="00B20372" w:rsidRDefault="00B20372" w:rsidP="006650DA">
      <w:pPr>
        <w:spacing w:after="0"/>
        <w:rPr>
          <w:rFonts w:ascii="Times New Roman" w:hAnsi="Times New Roman" w:cs="Times New Roman"/>
          <w:sz w:val="28"/>
          <w:szCs w:val="28"/>
          <w:lang w:val="uk-UA"/>
        </w:rPr>
      </w:pPr>
    </w:p>
    <w:p w:rsidR="00B20372" w:rsidRDefault="00B20372" w:rsidP="006650DA">
      <w:pPr>
        <w:spacing w:after="0"/>
        <w:rPr>
          <w:rFonts w:ascii="Times New Roman" w:hAnsi="Times New Roman" w:cs="Times New Roman"/>
          <w:sz w:val="28"/>
          <w:szCs w:val="28"/>
          <w:lang w:val="uk-UA"/>
        </w:rPr>
      </w:pPr>
    </w:p>
    <w:p w:rsidR="00100F0B" w:rsidRPr="006650DA" w:rsidRDefault="006650DA" w:rsidP="006650DA">
      <w:pPr>
        <w:spacing w:after="0"/>
        <w:rPr>
          <w:rFonts w:ascii="Times New Roman" w:hAnsi="Times New Roman" w:cs="Times New Roman"/>
          <w:sz w:val="28"/>
          <w:szCs w:val="28"/>
          <w:lang w:val="uk-UA"/>
        </w:rPr>
      </w:pPr>
      <w:r w:rsidRPr="006650DA">
        <w:rPr>
          <w:rFonts w:ascii="Times New Roman" w:hAnsi="Times New Roman" w:cs="Times New Roman"/>
          <w:sz w:val="28"/>
          <w:szCs w:val="28"/>
          <w:lang w:val="uk-UA"/>
        </w:rPr>
        <w:t>Керуючий справами</w:t>
      </w:r>
    </w:p>
    <w:p w:rsidR="006650DA" w:rsidRPr="006650DA" w:rsidRDefault="006650DA" w:rsidP="006650DA">
      <w:pPr>
        <w:spacing w:after="0"/>
        <w:rPr>
          <w:rFonts w:ascii="Times New Roman" w:hAnsi="Times New Roman" w:cs="Times New Roman"/>
          <w:sz w:val="28"/>
          <w:szCs w:val="28"/>
          <w:lang w:val="uk-UA"/>
        </w:rPr>
      </w:pPr>
      <w:r w:rsidRPr="006650DA">
        <w:rPr>
          <w:rFonts w:ascii="Times New Roman" w:hAnsi="Times New Roman" w:cs="Times New Roman"/>
          <w:sz w:val="28"/>
          <w:szCs w:val="28"/>
          <w:lang w:val="uk-UA"/>
        </w:rPr>
        <w:t xml:space="preserve">виконавчого комітету міської ради   </w:t>
      </w:r>
      <w:r>
        <w:rPr>
          <w:rFonts w:ascii="Times New Roman" w:hAnsi="Times New Roman" w:cs="Times New Roman"/>
          <w:sz w:val="28"/>
          <w:szCs w:val="28"/>
          <w:lang w:val="uk-UA"/>
        </w:rPr>
        <w:t xml:space="preserve">                                        </w:t>
      </w:r>
      <w:r w:rsidRPr="006650DA">
        <w:rPr>
          <w:rFonts w:ascii="Times New Roman" w:hAnsi="Times New Roman" w:cs="Times New Roman"/>
          <w:sz w:val="28"/>
          <w:szCs w:val="28"/>
          <w:lang w:val="uk-UA"/>
        </w:rPr>
        <w:t>Олександр ДОЛЯ</w:t>
      </w:r>
    </w:p>
    <w:sectPr w:rsidR="006650DA" w:rsidRPr="006650DA" w:rsidSect="008D0171">
      <w:pgSz w:w="11906" w:h="16838"/>
      <w:pgMar w:top="284" w:right="850" w:bottom="1134" w:left="15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F60"/>
    <w:multiLevelType w:val="hybridMultilevel"/>
    <w:tmpl w:val="E646A936"/>
    <w:lvl w:ilvl="0" w:tplc="B05C67E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23193A"/>
    <w:multiLevelType w:val="multilevel"/>
    <w:tmpl w:val="03D0B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57123"/>
    <w:multiLevelType w:val="multilevel"/>
    <w:tmpl w:val="2BB8A92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hint="default"/>
        <w:color w:val="00000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F1733C"/>
    <w:multiLevelType w:val="hybridMultilevel"/>
    <w:tmpl w:val="5A68B48A"/>
    <w:lvl w:ilvl="0" w:tplc="9B3AA9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A7"/>
    <w:rsid w:val="00100F0B"/>
    <w:rsid w:val="00142998"/>
    <w:rsid w:val="00261F0D"/>
    <w:rsid w:val="00501682"/>
    <w:rsid w:val="005633C8"/>
    <w:rsid w:val="005E556C"/>
    <w:rsid w:val="0060490A"/>
    <w:rsid w:val="006650DA"/>
    <w:rsid w:val="007651E3"/>
    <w:rsid w:val="008113EB"/>
    <w:rsid w:val="008A7D28"/>
    <w:rsid w:val="008D0171"/>
    <w:rsid w:val="008F3BA7"/>
    <w:rsid w:val="00B20372"/>
    <w:rsid w:val="00B64E48"/>
    <w:rsid w:val="00F41CE2"/>
    <w:rsid w:val="00FD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E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1E3"/>
    <w:pPr>
      <w:ind w:left="720"/>
      <w:contextualSpacing/>
    </w:pPr>
  </w:style>
  <w:style w:type="paragraph" w:styleId="a4">
    <w:name w:val="Balloon Text"/>
    <w:basedOn w:val="a"/>
    <w:link w:val="a5"/>
    <w:uiPriority w:val="99"/>
    <w:semiHidden/>
    <w:unhideWhenUsed/>
    <w:rsid w:val="008A7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E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1E3"/>
    <w:pPr>
      <w:ind w:left="720"/>
      <w:contextualSpacing/>
    </w:pPr>
  </w:style>
  <w:style w:type="paragraph" w:styleId="a4">
    <w:name w:val="Balloon Text"/>
    <w:basedOn w:val="a"/>
    <w:link w:val="a5"/>
    <w:uiPriority w:val="99"/>
    <w:semiHidden/>
    <w:unhideWhenUsed/>
    <w:rsid w:val="008A7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bezpechne-osvitnye-seredovishe-yak-diyati-vchitelyam-pid-chas-zanyat-pri-ogoloshenni-signalu-povitryana-trivo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qe.gov.ua/yakisne-distanciyne-navchannya-v-umova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group.org.ua/treningy/trening-dlia-ditjachih-zakladiv/" TargetMode="External"/><Relationship Id="rId5" Type="http://schemas.openxmlformats.org/officeDocument/2006/relationships/settings" Target="settings.xml"/><Relationship Id="rId10" Type="http://schemas.openxmlformats.org/officeDocument/2006/relationships/hyperlink" Target="https://kyivcity.gov.ua/bezpeka_ta_pravoporiadok/pam_yatky/minna_bezpeka_scho_potribno_znati_ta_vikonuvati/" TargetMode="External"/><Relationship Id="rId4" Type="http://schemas.microsoft.com/office/2007/relationships/stylesWithEffects" Target="stylesWithEffects.xml"/><Relationship Id="rId9" Type="http://schemas.openxmlformats.org/officeDocument/2006/relationships/hyperlink" Target="https://mon.gov.ua/ua/news/minna-bezpeka-ne-bez-peka-posibnik-dlya-ditej-pro-pravila-povedinki-z-vibuhonebezpechnimi-predmet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523E-7D12-480E-917B-168C5737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OsvitaAdmin</dc:creator>
  <cp:keywords/>
  <dc:description/>
  <cp:lastModifiedBy>OsvitaAdmin</cp:lastModifiedBy>
  <cp:revision>14</cp:revision>
  <cp:lastPrinted>2022-08-23T08:01:00Z</cp:lastPrinted>
  <dcterms:created xsi:type="dcterms:W3CDTF">2022-08-23T06:09:00Z</dcterms:created>
  <dcterms:modified xsi:type="dcterms:W3CDTF">2022-08-26T08:22:00Z</dcterms:modified>
</cp:coreProperties>
</file>