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96520E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5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</w:p>
    <w:p w:rsidR="00781687" w:rsidRDefault="00781687" w:rsidP="00781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</w:p>
    <w:p w:rsidR="00B2425B" w:rsidRPr="00171B84" w:rsidRDefault="00F03D57" w:rsidP="007816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2425B" w:rsidRPr="00384EBA">
        <w:rPr>
          <w:bCs/>
          <w:sz w:val="28"/>
          <w:szCs w:val="28"/>
        </w:rPr>
        <w:t>ід</w:t>
      </w:r>
      <w:r>
        <w:rPr>
          <w:bCs/>
          <w:sz w:val="28"/>
          <w:szCs w:val="28"/>
        </w:rPr>
        <w:t xml:space="preserve">     </w:t>
      </w:r>
      <w:r w:rsidR="0096520E">
        <w:rPr>
          <w:bCs/>
          <w:sz w:val="28"/>
          <w:szCs w:val="28"/>
        </w:rPr>
        <w:t>01.12.2022</w:t>
      </w:r>
      <w:r>
        <w:rPr>
          <w:bCs/>
          <w:sz w:val="28"/>
          <w:szCs w:val="28"/>
        </w:rPr>
        <w:t xml:space="preserve"> </w:t>
      </w:r>
      <w:r w:rsidR="00B2425B" w:rsidRPr="00384EBA">
        <w:rPr>
          <w:bCs/>
          <w:sz w:val="28"/>
          <w:szCs w:val="28"/>
        </w:rPr>
        <w:t xml:space="preserve"> </w:t>
      </w:r>
      <w:r w:rsidR="009C67EB">
        <w:rPr>
          <w:bCs/>
          <w:sz w:val="28"/>
          <w:szCs w:val="28"/>
        </w:rPr>
        <w:t xml:space="preserve">№ </w:t>
      </w:r>
      <w:r w:rsidR="0096520E">
        <w:rPr>
          <w:bCs/>
          <w:sz w:val="28"/>
          <w:szCs w:val="28"/>
        </w:rPr>
        <w:t>320(о)</w:t>
      </w:r>
    </w:p>
    <w:p w:rsidR="00B24084" w:rsidRDefault="00B24084" w:rsidP="0074504C">
      <w:pPr>
        <w:rPr>
          <w:sz w:val="28"/>
          <w:szCs w:val="28"/>
        </w:rPr>
      </w:pPr>
    </w:p>
    <w:p w:rsidR="00171B84" w:rsidRDefault="00F07C4A" w:rsidP="002F290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71B84">
        <w:rPr>
          <w:sz w:val="28"/>
          <w:szCs w:val="28"/>
        </w:rPr>
        <w:t>відзначення  Дня Збройних</w:t>
      </w:r>
    </w:p>
    <w:p w:rsidR="00B2425B" w:rsidRPr="00171B84" w:rsidRDefault="00171B84" w:rsidP="002F2904">
      <w:pPr>
        <w:rPr>
          <w:sz w:val="28"/>
          <w:szCs w:val="28"/>
        </w:rPr>
      </w:pPr>
      <w:r>
        <w:rPr>
          <w:sz w:val="28"/>
          <w:szCs w:val="28"/>
        </w:rPr>
        <w:t>Сил України</w:t>
      </w:r>
    </w:p>
    <w:p w:rsidR="00F07C4A" w:rsidRPr="00070CEC" w:rsidRDefault="00F07C4A" w:rsidP="0074504C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</w:t>
      </w:r>
      <w:r w:rsidR="00806EF9" w:rsidRPr="00806EF9">
        <w:rPr>
          <w:szCs w:val="28"/>
        </w:rPr>
        <w:t>Указом Президента України «Про введення воєнного стану в Україні»</w:t>
      </w:r>
      <w:r w:rsidR="00806EF9">
        <w:rPr>
          <w:szCs w:val="28"/>
        </w:rPr>
        <w:t>від 24.02.2022</w:t>
      </w:r>
      <w:r w:rsidR="00806EF9" w:rsidRPr="00806EF9">
        <w:rPr>
          <w:szCs w:val="28"/>
        </w:rPr>
        <w:t xml:space="preserve"> № 64/2022, </w:t>
      </w:r>
      <w:r w:rsidR="00D9254D">
        <w:rPr>
          <w:szCs w:val="28"/>
        </w:rPr>
        <w:t xml:space="preserve">постановою Верховної ради України «Про День Збройних Сил України» від 19.10.1993 № </w:t>
      </w:r>
      <w:r w:rsidR="00D9254D" w:rsidRPr="00D9254D">
        <w:rPr>
          <w:szCs w:val="28"/>
        </w:rPr>
        <w:t>3528-XII</w:t>
      </w:r>
      <w:r w:rsidR="00D9254D">
        <w:rPr>
          <w:szCs w:val="28"/>
        </w:rPr>
        <w:t>,</w:t>
      </w:r>
      <w:r w:rsidR="00F07C4A" w:rsidRPr="00F07C4A">
        <w:rPr>
          <w:szCs w:val="28"/>
        </w:rPr>
        <w:t>з</w:t>
      </w:r>
      <w:r w:rsidR="002F2904">
        <w:rPr>
          <w:szCs w:val="28"/>
        </w:rPr>
        <w:t xml:space="preserve"> метою належної організації та проведення заходів з нагоди </w:t>
      </w:r>
      <w:r w:rsidR="00171B84">
        <w:rPr>
          <w:szCs w:val="28"/>
        </w:rPr>
        <w:t>Дня Збройних Сил України</w:t>
      </w:r>
      <w:r w:rsidRPr="00384EBA">
        <w:rPr>
          <w:szCs w:val="28"/>
        </w:rPr>
        <w:t>:</w:t>
      </w:r>
    </w:p>
    <w:p w:rsidR="00B2425B" w:rsidRPr="00970919" w:rsidRDefault="00B2425B" w:rsidP="0074504C">
      <w:pPr>
        <w:pStyle w:val="21"/>
        <w:ind w:right="-1"/>
        <w:jc w:val="both"/>
        <w:rPr>
          <w:szCs w:val="28"/>
        </w:rPr>
      </w:pPr>
    </w:p>
    <w:p w:rsidR="00171B84" w:rsidRDefault="00AA5554" w:rsidP="00AA5554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1</w:t>
      </w:r>
      <w:r w:rsidR="000C321B" w:rsidRPr="00970919">
        <w:rPr>
          <w:szCs w:val="28"/>
        </w:rPr>
        <w:t xml:space="preserve">. </w:t>
      </w:r>
      <w:r w:rsidR="00B2425B" w:rsidRPr="00970919">
        <w:rPr>
          <w:szCs w:val="28"/>
        </w:rPr>
        <w:t>Затвердит</w:t>
      </w:r>
      <w:r w:rsidR="00171B84">
        <w:rPr>
          <w:szCs w:val="28"/>
        </w:rPr>
        <w:t>и П</w:t>
      </w:r>
      <w:r w:rsidR="000A61AB">
        <w:rPr>
          <w:szCs w:val="28"/>
        </w:rPr>
        <w:t>лан заходів</w:t>
      </w:r>
      <w:r w:rsidR="00171B84">
        <w:rPr>
          <w:szCs w:val="28"/>
        </w:rPr>
        <w:t xml:space="preserve"> з відзначення Дня Збройних Сил України (далі-П</w:t>
      </w:r>
      <w:r w:rsidR="00B2425B" w:rsidRPr="00970919">
        <w:rPr>
          <w:szCs w:val="28"/>
        </w:rPr>
        <w:t>лан) згідно з додатком.</w:t>
      </w:r>
    </w:p>
    <w:p w:rsidR="00190E87" w:rsidRPr="00BE6631" w:rsidRDefault="00AA5554" w:rsidP="00AA5554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2</w:t>
      </w:r>
      <w:r w:rsidR="00663A7B">
        <w:rPr>
          <w:szCs w:val="28"/>
        </w:rPr>
        <w:t>. Управлінню</w:t>
      </w:r>
      <w:r>
        <w:rPr>
          <w:szCs w:val="28"/>
        </w:rPr>
        <w:t xml:space="preserve"> </w:t>
      </w:r>
      <w:r w:rsidR="001454FC">
        <w:rPr>
          <w:szCs w:val="28"/>
        </w:rPr>
        <w:t xml:space="preserve">культури </w:t>
      </w:r>
      <w:r w:rsidR="00B2425B" w:rsidRPr="00970919">
        <w:rPr>
          <w:szCs w:val="28"/>
        </w:rPr>
        <w:t>і туризму</w:t>
      </w:r>
      <w:r w:rsidR="001454FC">
        <w:rPr>
          <w:szCs w:val="28"/>
        </w:rPr>
        <w:t xml:space="preserve"> міської </w:t>
      </w:r>
      <w:r w:rsidR="00BF375D">
        <w:rPr>
          <w:szCs w:val="28"/>
        </w:rPr>
        <w:t xml:space="preserve">ради </w:t>
      </w:r>
      <w:r>
        <w:rPr>
          <w:szCs w:val="28"/>
        </w:rPr>
        <w:t xml:space="preserve">                                         </w:t>
      </w:r>
      <w:r w:rsidR="00970919" w:rsidRPr="00970919">
        <w:rPr>
          <w:szCs w:val="28"/>
        </w:rPr>
        <w:t>(</w:t>
      </w:r>
      <w:proofErr w:type="spellStart"/>
      <w:r w:rsidR="00970919" w:rsidRPr="00970919">
        <w:rPr>
          <w:szCs w:val="28"/>
        </w:rPr>
        <w:t>Широкопояс</w:t>
      </w:r>
      <w:proofErr w:type="spellEnd"/>
      <w:r w:rsidR="00970919" w:rsidRPr="00970919">
        <w:rPr>
          <w:szCs w:val="28"/>
        </w:rPr>
        <w:t xml:space="preserve"> О.Ю.</w:t>
      </w:r>
      <w:r w:rsidR="00B2425B" w:rsidRPr="00970919">
        <w:rPr>
          <w:szCs w:val="28"/>
        </w:rPr>
        <w:t>),</w:t>
      </w:r>
      <w:r>
        <w:rPr>
          <w:szCs w:val="28"/>
        </w:rPr>
        <w:t xml:space="preserve"> </w:t>
      </w:r>
      <w:r w:rsidR="00D310D1">
        <w:rPr>
          <w:bCs/>
          <w:szCs w:val="28"/>
        </w:rPr>
        <w:t>управлінню освіти і науки міської ради (Ващук Т.В.)</w:t>
      </w:r>
      <w:r w:rsidR="00A30088">
        <w:rPr>
          <w:bCs/>
          <w:szCs w:val="28"/>
        </w:rPr>
        <w:t>,</w:t>
      </w:r>
      <w:r w:rsidR="00FB4941">
        <w:rPr>
          <w:bCs/>
          <w:szCs w:val="28"/>
        </w:rPr>
        <w:t xml:space="preserve"> управлінню у справах сім</w:t>
      </w:r>
      <w:r w:rsidR="00FB4941" w:rsidRPr="00FB4941">
        <w:rPr>
          <w:bCs/>
          <w:szCs w:val="28"/>
        </w:rPr>
        <w:t>’</w:t>
      </w:r>
      <w:r w:rsidR="00FB4941">
        <w:rPr>
          <w:bCs/>
          <w:szCs w:val="28"/>
        </w:rPr>
        <w:t>ї, молоді, фізичної культури та спорту міської ради (</w:t>
      </w:r>
      <w:proofErr w:type="spellStart"/>
      <w:r w:rsidR="00FB4941">
        <w:rPr>
          <w:bCs/>
          <w:szCs w:val="28"/>
        </w:rPr>
        <w:t>Нєпша</w:t>
      </w:r>
      <w:proofErr w:type="spellEnd"/>
      <w:r w:rsidR="00FB4941">
        <w:rPr>
          <w:bCs/>
          <w:szCs w:val="28"/>
        </w:rPr>
        <w:t xml:space="preserve"> А.Ю.),</w:t>
      </w:r>
      <w:r>
        <w:rPr>
          <w:bCs/>
          <w:szCs w:val="28"/>
        </w:rPr>
        <w:t xml:space="preserve"> управлінню житлово-комунального господарства та екології міської ради (</w:t>
      </w:r>
      <w:proofErr w:type="spellStart"/>
      <w:r>
        <w:rPr>
          <w:bCs/>
          <w:szCs w:val="28"/>
        </w:rPr>
        <w:t>Кучерявенко</w:t>
      </w:r>
      <w:proofErr w:type="spellEnd"/>
      <w:r>
        <w:rPr>
          <w:bCs/>
          <w:szCs w:val="28"/>
        </w:rPr>
        <w:t xml:space="preserve"> Л.Л.),</w:t>
      </w:r>
      <w:r w:rsidR="00A30088">
        <w:rPr>
          <w:bCs/>
          <w:szCs w:val="28"/>
        </w:rPr>
        <w:t xml:space="preserve"> відділу інформації та зв’язків з громадськістю міської ради (Виговська А.В.), службі у справах дітей міської ради (</w:t>
      </w:r>
      <w:proofErr w:type="spellStart"/>
      <w:r w:rsidR="00A30088">
        <w:rPr>
          <w:bCs/>
          <w:szCs w:val="28"/>
        </w:rPr>
        <w:t>Лойко</w:t>
      </w:r>
      <w:proofErr w:type="spellEnd"/>
      <w:r w:rsidR="00A30088">
        <w:rPr>
          <w:bCs/>
          <w:szCs w:val="28"/>
        </w:rPr>
        <w:t xml:space="preserve"> Н.О.), ц</w:t>
      </w:r>
      <w:r w:rsidR="00A30088" w:rsidRPr="00A30088">
        <w:rPr>
          <w:bCs/>
          <w:szCs w:val="28"/>
        </w:rPr>
        <w:t>ентр</w:t>
      </w:r>
      <w:r w:rsidR="00A30088">
        <w:rPr>
          <w:bCs/>
          <w:szCs w:val="28"/>
        </w:rPr>
        <w:t>у</w:t>
      </w:r>
      <w:r w:rsidR="00A30088" w:rsidRPr="00A30088">
        <w:rPr>
          <w:bCs/>
          <w:szCs w:val="28"/>
        </w:rPr>
        <w:t xml:space="preserve"> ком</w:t>
      </w:r>
      <w:r w:rsidR="00FB4941">
        <w:rPr>
          <w:bCs/>
          <w:szCs w:val="28"/>
        </w:rPr>
        <w:t>плексної реабілітації для дітей</w:t>
      </w:r>
      <w:r w:rsidR="00A30088" w:rsidRPr="00A30088">
        <w:rPr>
          <w:bCs/>
          <w:szCs w:val="28"/>
        </w:rPr>
        <w:t>з інвалідністю міської ради</w:t>
      </w:r>
      <w:r w:rsidR="00A30088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</w:t>
      </w:r>
      <w:r w:rsidR="00A30088">
        <w:rPr>
          <w:bCs/>
          <w:szCs w:val="28"/>
        </w:rPr>
        <w:t>(</w:t>
      </w:r>
      <w:proofErr w:type="spellStart"/>
      <w:r w:rsidR="00A30088">
        <w:rPr>
          <w:bCs/>
          <w:szCs w:val="28"/>
        </w:rPr>
        <w:t>Буковська</w:t>
      </w:r>
      <w:proofErr w:type="spellEnd"/>
      <w:r w:rsidR="00A30088">
        <w:rPr>
          <w:bCs/>
          <w:szCs w:val="28"/>
        </w:rPr>
        <w:t xml:space="preserve"> О.В.), міському</w:t>
      </w:r>
      <w:r w:rsidR="00A30088" w:rsidRPr="00A30088">
        <w:rPr>
          <w:bCs/>
          <w:szCs w:val="28"/>
        </w:rPr>
        <w:t xml:space="preserve"> центр</w:t>
      </w:r>
      <w:r w:rsidR="00A30088">
        <w:rPr>
          <w:bCs/>
          <w:szCs w:val="28"/>
        </w:rPr>
        <w:t>у</w:t>
      </w:r>
      <w:r w:rsidR="00A30088" w:rsidRPr="00A30088">
        <w:rPr>
          <w:bCs/>
          <w:szCs w:val="28"/>
        </w:rPr>
        <w:t xml:space="preserve"> соціальних служб міської ради</w:t>
      </w:r>
      <w:r>
        <w:rPr>
          <w:bCs/>
          <w:szCs w:val="28"/>
        </w:rPr>
        <w:t xml:space="preserve">                        </w:t>
      </w:r>
      <w:r w:rsidR="00A30088">
        <w:rPr>
          <w:bCs/>
          <w:szCs w:val="28"/>
        </w:rPr>
        <w:t xml:space="preserve"> (Котова О.М.)</w:t>
      </w:r>
      <w:r>
        <w:rPr>
          <w:bCs/>
          <w:szCs w:val="28"/>
        </w:rPr>
        <w:t xml:space="preserve"> </w:t>
      </w:r>
      <w:r w:rsidR="00B2425B" w:rsidRPr="00970919">
        <w:rPr>
          <w:szCs w:val="28"/>
        </w:rPr>
        <w:t xml:space="preserve">забезпечити організацію </w:t>
      </w:r>
      <w:r w:rsidR="004B337C">
        <w:rPr>
          <w:szCs w:val="28"/>
        </w:rPr>
        <w:t>та проведення заходів згідно з П</w:t>
      </w:r>
      <w:r w:rsidR="00B2425B" w:rsidRPr="00970919">
        <w:rPr>
          <w:szCs w:val="28"/>
        </w:rPr>
        <w:t>ланом</w:t>
      </w:r>
      <w:r w:rsidR="00171B84">
        <w:rPr>
          <w:szCs w:val="28"/>
        </w:rPr>
        <w:t>, дотримуючись умов воєнного стану</w:t>
      </w:r>
      <w:r w:rsidR="00171B84" w:rsidRPr="00970919">
        <w:rPr>
          <w:szCs w:val="28"/>
        </w:rPr>
        <w:t>.</w:t>
      </w:r>
    </w:p>
    <w:p w:rsidR="00AA5554" w:rsidRDefault="00AA5554" w:rsidP="00AA5554">
      <w:pPr>
        <w:ind w:left="-36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10D1">
        <w:rPr>
          <w:sz w:val="28"/>
          <w:szCs w:val="28"/>
        </w:rPr>
        <w:t>3</w:t>
      </w:r>
      <w:r w:rsidR="00B2425B" w:rsidRPr="00970919">
        <w:rPr>
          <w:sz w:val="28"/>
          <w:szCs w:val="28"/>
        </w:rPr>
        <w:t>. Ві</w:t>
      </w:r>
      <w:r w:rsidR="00FB4941">
        <w:rPr>
          <w:sz w:val="28"/>
          <w:szCs w:val="28"/>
        </w:rPr>
        <w:t>дділу</w:t>
      </w:r>
      <w:r>
        <w:rPr>
          <w:sz w:val="28"/>
          <w:szCs w:val="28"/>
        </w:rPr>
        <w:t xml:space="preserve">  </w:t>
      </w:r>
      <w:r w:rsidR="00FB4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4941">
        <w:rPr>
          <w:sz w:val="28"/>
          <w:szCs w:val="28"/>
        </w:rPr>
        <w:t>інформації</w:t>
      </w:r>
      <w:r>
        <w:rPr>
          <w:sz w:val="28"/>
          <w:szCs w:val="28"/>
        </w:rPr>
        <w:t xml:space="preserve">   </w:t>
      </w:r>
      <w:r w:rsidR="00FB4941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 </w:t>
      </w:r>
      <w:r w:rsidR="00FB4941">
        <w:rPr>
          <w:sz w:val="28"/>
          <w:szCs w:val="28"/>
        </w:rPr>
        <w:t>зв’язк</w:t>
      </w:r>
      <w:r>
        <w:rPr>
          <w:sz w:val="28"/>
          <w:szCs w:val="28"/>
        </w:rPr>
        <w:t xml:space="preserve">ів    з    громадськістю    міської     ради </w:t>
      </w:r>
    </w:p>
    <w:p w:rsidR="00AA5554" w:rsidRDefault="00AA5554" w:rsidP="00AA5554">
      <w:pPr>
        <w:ind w:left="-36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919">
        <w:rPr>
          <w:sz w:val="28"/>
          <w:szCs w:val="28"/>
        </w:rPr>
        <w:t>(Виговська А.В.</w:t>
      </w:r>
      <w:r w:rsidR="00B2425B" w:rsidRPr="009709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забезпечити </w:t>
      </w:r>
      <w:r>
        <w:rPr>
          <w:sz w:val="28"/>
          <w:szCs w:val="28"/>
        </w:rPr>
        <w:t xml:space="preserve">  </w:t>
      </w:r>
      <w:r w:rsidR="00B2425B" w:rsidRPr="00970919">
        <w:rPr>
          <w:sz w:val="28"/>
          <w:szCs w:val="28"/>
        </w:rPr>
        <w:t xml:space="preserve"> висвітлення </w:t>
      </w:r>
      <w:r>
        <w:rPr>
          <w:sz w:val="28"/>
          <w:szCs w:val="28"/>
        </w:rPr>
        <w:t xml:space="preserve">  </w:t>
      </w:r>
      <w:r w:rsidR="00B2425B" w:rsidRPr="00970919">
        <w:rPr>
          <w:sz w:val="28"/>
          <w:szCs w:val="28"/>
        </w:rPr>
        <w:t xml:space="preserve"> заходів</w:t>
      </w:r>
      <w:r>
        <w:rPr>
          <w:sz w:val="28"/>
          <w:szCs w:val="28"/>
        </w:rPr>
        <w:t xml:space="preserve">  </w:t>
      </w:r>
      <w:r w:rsidR="00B2425B" w:rsidRPr="00970919">
        <w:rPr>
          <w:sz w:val="28"/>
          <w:szCs w:val="28"/>
        </w:rPr>
        <w:t xml:space="preserve">  у </w:t>
      </w:r>
      <w:r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місцевих</w:t>
      </w:r>
      <w:r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  засобах </w:t>
      </w:r>
    </w:p>
    <w:p w:rsidR="00B24084" w:rsidRDefault="00AA5554" w:rsidP="00AA5554">
      <w:pPr>
        <w:ind w:left="-36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10D1">
        <w:rPr>
          <w:sz w:val="28"/>
          <w:szCs w:val="28"/>
        </w:rPr>
        <w:t>масової інформації.</w:t>
      </w:r>
    </w:p>
    <w:p w:rsidR="00D9254D" w:rsidRPr="00970919" w:rsidRDefault="00D9254D" w:rsidP="00D310D1">
      <w:pPr>
        <w:ind w:right="-142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4. Відповідальним за організацію та проведення заходів надати </w:t>
      </w:r>
      <w:r w:rsidR="004B337C">
        <w:rPr>
          <w:sz w:val="28"/>
          <w:szCs w:val="28"/>
        </w:rPr>
        <w:t>інформацію про їх виконання</w:t>
      </w:r>
      <w:r w:rsidRPr="00D9254D">
        <w:rPr>
          <w:sz w:val="28"/>
          <w:szCs w:val="28"/>
        </w:rPr>
        <w:t xml:space="preserve"> управлінню культури і туризму міської ради </w:t>
      </w:r>
      <w:r w:rsidR="00AA5554">
        <w:rPr>
          <w:sz w:val="28"/>
          <w:szCs w:val="28"/>
        </w:rPr>
        <w:t xml:space="preserve">                      </w:t>
      </w:r>
      <w:r w:rsidRPr="00D9254D">
        <w:rPr>
          <w:sz w:val="28"/>
          <w:szCs w:val="28"/>
        </w:rPr>
        <w:t>(</w:t>
      </w:r>
      <w:proofErr w:type="spellStart"/>
      <w:r w:rsidRPr="00D9254D">
        <w:rPr>
          <w:sz w:val="28"/>
          <w:szCs w:val="28"/>
        </w:rPr>
        <w:t>Широкопояс</w:t>
      </w:r>
      <w:proofErr w:type="spellEnd"/>
      <w:r w:rsidRPr="00D9254D">
        <w:rPr>
          <w:sz w:val="28"/>
          <w:szCs w:val="28"/>
        </w:rPr>
        <w:t xml:space="preserve"> О.Ю.)</w:t>
      </w:r>
      <w:r w:rsidR="00AA5554">
        <w:rPr>
          <w:sz w:val="28"/>
          <w:szCs w:val="28"/>
        </w:rPr>
        <w:t xml:space="preserve"> </w:t>
      </w:r>
      <w:r>
        <w:rPr>
          <w:sz w:val="28"/>
          <w:szCs w:val="28"/>
        </w:rPr>
        <w:t>до 12.12.2022 року.</w:t>
      </w:r>
    </w:p>
    <w:p w:rsidR="00B2425B" w:rsidRDefault="00D9254D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B2425B"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D310D1">
        <w:rPr>
          <w:sz w:val="28"/>
          <w:szCs w:val="28"/>
        </w:rPr>
        <w:t>пника</w:t>
      </w:r>
      <w:r w:rsidR="007704A6">
        <w:rPr>
          <w:sz w:val="28"/>
          <w:szCs w:val="28"/>
        </w:rPr>
        <w:t xml:space="preserve"> міського голови Борис Н.П</w:t>
      </w:r>
      <w:r w:rsidR="00B2425B" w:rsidRPr="00970919">
        <w:rPr>
          <w:sz w:val="28"/>
          <w:szCs w:val="28"/>
        </w:rPr>
        <w:t>.</w:t>
      </w:r>
    </w:p>
    <w:p w:rsidR="00663A7B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Pr="00781687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2F2904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="00171B84">
        <w:rPr>
          <w:bCs/>
          <w:sz w:val="28"/>
          <w:szCs w:val="28"/>
        </w:rPr>
        <w:t xml:space="preserve"> </w:t>
      </w:r>
      <w:r w:rsidR="00AA5554">
        <w:rPr>
          <w:bCs/>
          <w:sz w:val="28"/>
          <w:szCs w:val="28"/>
        </w:rPr>
        <w:t xml:space="preserve">                                                                       </w:t>
      </w:r>
      <w:r w:rsidR="00171B84">
        <w:rPr>
          <w:bCs/>
          <w:sz w:val="28"/>
          <w:szCs w:val="28"/>
        </w:rPr>
        <w:t>Микола БОРОВЕЦЬ</w:t>
      </w:r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0E68D5" w:rsidRPr="006F6FA3" w:rsidRDefault="000E68D5" w:rsidP="0074504C">
      <w:pPr>
        <w:ind w:right="-1"/>
        <w:jc w:val="both"/>
        <w:rPr>
          <w:bCs/>
          <w:sz w:val="27"/>
          <w:szCs w:val="27"/>
        </w:rPr>
      </w:pPr>
    </w:p>
    <w:p w:rsidR="000E68D5" w:rsidRPr="00AA5554" w:rsidRDefault="00AA5554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0E68D5" w:rsidRPr="00AA5554">
        <w:rPr>
          <w:bCs/>
          <w:sz w:val="28"/>
          <w:szCs w:val="28"/>
        </w:rPr>
        <w:t>Додаток</w:t>
      </w:r>
    </w:p>
    <w:p w:rsidR="00B2425B" w:rsidRPr="00AA5554" w:rsidRDefault="00AA5554" w:rsidP="0074504C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2425B" w:rsidRPr="00AA5554">
        <w:rPr>
          <w:szCs w:val="28"/>
        </w:rPr>
        <w:t>до розпорядження міського  голови</w:t>
      </w:r>
    </w:p>
    <w:p w:rsidR="00B2425B" w:rsidRPr="00AA5554" w:rsidRDefault="00AA5554" w:rsidP="0074504C">
      <w:p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D310D1" w:rsidRPr="00AA5554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    </w:t>
      </w:r>
      <w:r w:rsidR="0096520E">
        <w:rPr>
          <w:bCs/>
          <w:sz w:val="28"/>
          <w:szCs w:val="28"/>
        </w:rPr>
        <w:t>01.12.2022</w:t>
      </w:r>
      <w:r>
        <w:rPr>
          <w:bCs/>
          <w:sz w:val="28"/>
          <w:szCs w:val="28"/>
        </w:rPr>
        <w:t xml:space="preserve">    </w:t>
      </w:r>
      <w:r w:rsidR="00B2425B" w:rsidRPr="00AA5554">
        <w:rPr>
          <w:bCs/>
          <w:sz w:val="28"/>
          <w:szCs w:val="28"/>
        </w:rPr>
        <w:t>№</w:t>
      </w:r>
      <w:r w:rsidR="0096520E">
        <w:rPr>
          <w:bCs/>
          <w:sz w:val="28"/>
          <w:szCs w:val="28"/>
        </w:rPr>
        <w:t>320(о)</w:t>
      </w:r>
      <w:bookmarkStart w:id="0" w:name="_GoBack"/>
      <w:bookmarkEnd w:id="0"/>
    </w:p>
    <w:p w:rsidR="00FB4941" w:rsidRPr="00AA5554" w:rsidRDefault="00FB4941" w:rsidP="0074504C">
      <w:pPr>
        <w:rPr>
          <w:sz w:val="28"/>
          <w:szCs w:val="28"/>
        </w:rPr>
      </w:pPr>
    </w:p>
    <w:p w:rsidR="00B2425B" w:rsidRPr="00AA5554" w:rsidRDefault="00B2425B" w:rsidP="0074504C">
      <w:pPr>
        <w:pStyle w:val="2"/>
        <w:tabs>
          <w:tab w:val="left" w:pos="3345"/>
        </w:tabs>
        <w:jc w:val="center"/>
        <w:rPr>
          <w:bCs w:val="0"/>
          <w:szCs w:val="28"/>
        </w:rPr>
      </w:pPr>
      <w:r w:rsidRPr="00AA5554">
        <w:rPr>
          <w:bCs w:val="0"/>
          <w:szCs w:val="28"/>
        </w:rPr>
        <w:t xml:space="preserve">План </w:t>
      </w:r>
    </w:p>
    <w:p w:rsidR="00B2425B" w:rsidRPr="00AA5554" w:rsidRDefault="002F2904" w:rsidP="0074504C">
      <w:pPr>
        <w:pStyle w:val="2"/>
        <w:tabs>
          <w:tab w:val="left" w:pos="3345"/>
        </w:tabs>
        <w:jc w:val="center"/>
        <w:rPr>
          <w:bCs w:val="0"/>
          <w:szCs w:val="28"/>
        </w:rPr>
      </w:pPr>
      <w:r w:rsidRPr="00AA5554">
        <w:rPr>
          <w:bCs w:val="0"/>
          <w:szCs w:val="28"/>
        </w:rPr>
        <w:t>з</w:t>
      </w:r>
      <w:r w:rsidR="000A61AB" w:rsidRPr="00AA5554">
        <w:rPr>
          <w:bCs w:val="0"/>
          <w:szCs w:val="28"/>
        </w:rPr>
        <w:t>аходів</w:t>
      </w:r>
      <w:r w:rsidRPr="00AA5554">
        <w:rPr>
          <w:szCs w:val="28"/>
        </w:rPr>
        <w:t xml:space="preserve"> з відзначення </w:t>
      </w:r>
      <w:r w:rsidR="00D43E9F" w:rsidRPr="00AA5554">
        <w:rPr>
          <w:szCs w:val="28"/>
        </w:rPr>
        <w:t>Дня Збройних Сил України</w:t>
      </w:r>
    </w:p>
    <w:p w:rsidR="00B2425B" w:rsidRPr="006F6FA3" w:rsidRDefault="00B2425B" w:rsidP="0074504C">
      <w:pPr>
        <w:rPr>
          <w:sz w:val="27"/>
          <w:szCs w:val="27"/>
        </w:rPr>
      </w:pPr>
    </w:p>
    <w:tbl>
      <w:tblPr>
        <w:tblW w:w="53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433"/>
        <w:gridCol w:w="2208"/>
        <w:gridCol w:w="1781"/>
        <w:gridCol w:w="2621"/>
      </w:tblGrid>
      <w:tr w:rsidR="003E6A62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№</w:t>
            </w:r>
          </w:p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з/п</w:t>
            </w:r>
          </w:p>
        </w:tc>
        <w:tc>
          <w:tcPr>
            <w:tcW w:w="1621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043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841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238" w:type="pct"/>
            <w:vAlign w:val="center"/>
          </w:tcPr>
          <w:p w:rsidR="00B2425B" w:rsidRPr="00FB4941" w:rsidRDefault="00B2425B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Відповідальні</w:t>
            </w:r>
          </w:p>
        </w:tc>
      </w:tr>
      <w:tr w:rsidR="003972B0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3972B0" w:rsidRPr="00FB4941" w:rsidRDefault="00A30088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</w:p>
        </w:tc>
        <w:tc>
          <w:tcPr>
            <w:tcW w:w="1621" w:type="pct"/>
            <w:vAlign w:val="center"/>
          </w:tcPr>
          <w:p w:rsidR="003972B0" w:rsidRPr="00FB4941" w:rsidRDefault="003972B0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Щоденні тематичні </w:t>
            </w:r>
            <w:proofErr w:type="spellStart"/>
            <w:r w:rsidRPr="00FB4941">
              <w:rPr>
                <w:sz w:val="28"/>
                <w:szCs w:val="28"/>
              </w:rPr>
              <w:t>постери</w:t>
            </w:r>
            <w:proofErr w:type="spellEnd"/>
            <w:r w:rsidRPr="00FB4941">
              <w:rPr>
                <w:sz w:val="28"/>
                <w:szCs w:val="28"/>
              </w:rPr>
              <w:t xml:space="preserve"> на офіційних інформаційних ресурсах міської ради «Незламні. Нескорені. Непереможні.»</w:t>
            </w:r>
          </w:p>
        </w:tc>
        <w:tc>
          <w:tcPr>
            <w:tcW w:w="1043" w:type="pct"/>
            <w:vAlign w:val="center"/>
          </w:tcPr>
          <w:p w:rsidR="003972B0" w:rsidRPr="00FB4941" w:rsidRDefault="003972B0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Офіційні інформаційні ресурси міської ради</w:t>
            </w:r>
          </w:p>
        </w:tc>
        <w:tc>
          <w:tcPr>
            <w:tcW w:w="841" w:type="pct"/>
            <w:vAlign w:val="center"/>
          </w:tcPr>
          <w:p w:rsidR="003972B0" w:rsidRPr="00FB4941" w:rsidRDefault="003972B0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29.11.- 06.12.2022</w:t>
            </w:r>
          </w:p>
        </w:tc>
        <w:tc>
          <w:tcPr>
            <w:tcW w:w="1238" w:type="pct"/>
            <w:vAlign w:val="center"/>
          </w:tcPr>
          <w:p w:rsidR="003972B0" w:rsidRPr="00FB4941" w:rsidRDefault="003972B0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Виговська А.В.</w:t>
            </w:r>
          </w:p>
        </w:tc>
      </w:tr>
      <w:tr w:rsidR="00D06F0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6F07" w:rsidRPr="00FB4941" w:rsidRDefault="00A30088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</w:p>
        </w:tc>
        <w:tc>
          <w:tcPr>
            <w:tcW w:w="1621" w:type="pct"/>
            <w:vAlign w:val="center"/>
          </w:tcPr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Висвітлення заходів, що проходитимуть на території Новоград-Волинської міської територіальної громади</w:t>
            </w:r>
          </w:p>
        </w:tc>
        <w:tc>
          <w:tcPr>
            <w:tcW w:w="1043" w:type="pct"/>
            <w:vAlign w:val="center"/>
          </w:tcPr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Офіці</w:t>
            </w:r>
            <w:r w:rsidR="003972B0" w:rsidRPr="00FB4941">
              <w:rPr>
                <w:sz w:val="28"/>
                <w:szCs w:val="28"/>
              </w:rPr>
              <w:t>й</w:t>
            </w:r>
            <w:r w:rsidRPr="00FB4941">
              <w:rPr>
                <w:sz w:val="28"/>
                <w:szCs w:val="28"/>
              </w:rPr>
              <w:t>ні інформаційні ресурси міської ради</w:t>
            </w:r>
          </w:p>
        </w:tc>
        <w:tc>
          <w:tcPr>
            <w:tcW w:w="841" w:type="pct"/>
            <w:vAlign w:val="center"/>
          </w:tcPr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Грудень 2022</w:t>
            </w:r>
          </w:p>
        </w:tc>
        <w:tc>
          <w:tcPr>
            <w:tcW w:w="1238" w:type="pct"/>
            <w:vAlign w:val="center"/>
          </w:tcPr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Виговська А.В.</w:t>
            </w:r>
          </w:p>
        </w:tc>
      </w:tr>
      <w:tr w:rsidR="00D06F0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6F07" w:rsidRPr="00FB4941" w:rsidRDefault="00A30088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</w:p>
        </w:tc>
        <w:tc>
          <w:tcPr>
            <w:tcW w:w="1621" w:type="pct"/>
            <w:vAlign w:val="center"/>
          </w:tcPr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Челендж</w:t>
            </w:r>
            <w:proofErr w:type="spellEnd"/>
            <w:r w:rsidR="00F03D57">
              <w:rPr>
                <w:sz w:val="28"/>
                <w:szCs w:val="28"/>
              </w:rPr>
              <w:t xml:space="preserve"> </w:t>
            </w:r>
            <w:r w:rsidRPr="00FB4941">
              <w:rPr>
                <w:sz w:val="28"/>
                <w:szCs w:val="28"/>
                <w:lang w:val="pl-PL"/>
              </w:rPr>
              <w:t>#</w:t>
            </w:r>
            <w:proofErr w:type="spellStart"/>
            <w:r w:rsidRPr="00FB4941">
              <w:rPr>
                <w:sz w:val="28"/>
                <w:szCs w:val="28"/>
              </w:rPr>
              <w:t>Звягель_дякує</w:t>
            </w:r>
            <w:proofErr w:type="spellEnd"/>
            <w:r w:rsidRPr="00FB4941">
              <w:rPr>
                <w:sz w:val="28"/>
                <w:szCs w:val="28"/>
              </w:rPr>
              <w:t xml:space="preserve">_ ЗСУ </w:t>
            </w:r>
          </w:p>
        </w:tc>
        <w:tc>
          <w:tcPr>
            <w:tcW w:w="1043" w:type="pct"/>
            <w:vAlign w:val="center"/>
          </w:tcPr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Офіційні сторінки міської ради у соціальній мережі </w:t>
            </w:r>
            <w:proofErr w:type="spellStart"/>
            <w:r w:rsidRPr="00FB4941">
              <w:rPr>
                <w:sz w:val="28"/>
                <w:szCs w:val="28"/>
              </w:rPr>
              <w:t>фейсбук</w:t>
            </w:r>
            <w:proofErr w:type="spellEnd"/>
          </w:p>
        </w:tc>
        <w:tc>
          <w:tcPr>
            <w:tcW w:w="841" w:type="pct"/>
            <w:vAlign w:val="center"/>
          </w:tcPr>
          <w:p w:rsidR="00D06F07" w:rsidRPr="00FB4941" w:rsidRDefault="00D06F07" w:rsidP="00AA5554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Грудень 2022</w:t>
            </w:r>
          </w:p>
        </w:tc>
        <w:tc>
          <w:tcPr>
            <w:tcW w:w="1238" w:type="pct"/>
            <w:vAlign w:val="center"/>
          </w:tcPr>
          <w:p w:rsidR="00D06F07" w:rsidRPr="00FB4941" w:rsidRDefault="00D06F07" w:rsidP="00AA5554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Виговська А.В.</w:t>
            </w:r>
          </w:p>
        </w:tc>
      </w:tr>
      <w:tr w:rsidR="00D06F0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6F07" w:rsidRPr="00FB4941" w:rsidRDefault="00A30088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4</w:t>
            </w:r>
          </w:p>
        </w:tc>
        <w:tc>
          <w:tcPr>
            <w:tcW w:w="1621" w:type="pct"/>
            <w:vAlign w:val="center"/>
          </w:tcPr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Виготовлення оберегу для українського воїна</w:t>
            </w:r>
          </w:p>
        </w:tc>
        <w:tc>
          <w:tcPr>
            <w:tcW w:w="1043" w:type="pct"/>
            <w:vAlign w:val="center"/>
          </w:tcPr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освіти</w:t>
            </w:r>
          </w:p>
        </w:tc>
        <w:tc>
          <w:tcPr>
            <w:tcW w:w="841" w:type="pct"/>
            <w:vAlign w:val="center"/>
          </w:tcPr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01-02.12.2022</w:t>
            </w:r>
          </w:p>
          <w:p w:rsidR="00D06F07" w:rsidRPr="00FB4941" w:rsidRDefault="00D06F07" w:rsidP="00D9254D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протягом дня</w:t>
            </w:r>
          </w:p>
        </w:tc>
        <w:tc>
          <w:tcPr>
            <w:tcW w:w="1238" w:type="pct"/>
            <w:vAlign w:val="center"/>
          </w:tcPr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6F07" w:rsidRPr="00FB4941" w:rsidRDefault="00D06F0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1" w:type="pct"/>
            <w:vAlign w:val="center"/>
          </w:tcPr>
          <w:p w:rsidR="00D045B7" w:rsidRPr="00FB4941" w:rsidRDefault="00D045B7" w:rsidP="00D045B7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Благоустрій території</w:t>
            </w:r>
          </w:p>
        </w:tc>
        <w:tc>
          <w:tcPr>
            <w:tcW w:w="1043" w:type="pct"/>
            <w:vAlign w:val="center"/>
          </w:tcPr>
          <w:p w:rsidR="00D045B7" w:rsidRPr="00FB4941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 пам’яті Небесній Сотні та загиблим учасникам АТО/ООС, Меморіал загиблим учасникам АТО/ООС</w:t>
            </w:r>
          </w:p>
        </w:tc>
        <w:tc>
          <w:tcPr>
            <w:tcW w:w="841" w:type="pct"/>
            <w:vAlign w:val="center"/>
          </w:tcPr>
          <w:p w:rsidR="00D045B7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D045B7" w:rsidRPr="00FB4941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D045B7">
            <w:pPr>
              <w:ind w:right="-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Кучерявенко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D045B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1" w:type="pct"/>
            <w:vAlign w:val="center"/>
          </w:tcPr>
          <w:p w:rsidR="00D045B7" w:rsidRDefault="00D045B7" w:rsidP="00D045B7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Державних Прапорів України</w:t>
            </w:r>
          </w:p>
        </w:tc>
        <w:tc>
          <w:tcPr>
            <w:tcW w:w="1043" w:type="pct"/>
            <w:vAlign w:val="center"/>
          </w:tcPr>
          <w:p w:rsidR="00D045B7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міської територіальної громади</w:t>
            </w:r>
          </w:p>
        </w:tc>
        <w:tc>
          <w:tcPr>
            <w:tcW w:w="841" w:type="pct"/>
            <w:vAlign w:val="center"/>
          </w:tcPr>
          <w:p w:rsidR="00D045B7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1238" w:type="pct"/>
            <w:vAlign w:val="center"/>
          </w:tcPr>
          <w:p w:rsidR="00D045B7" w:rsidRDefault="00D045B7" w:rsidP="00D045B7">
            <w:pPr>
              <w:ind w:right="-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Кучерявенко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D045B7" w:rsidRPr="00FB4941" w:rsidTr="00D045B7">
        <w:trPr>
          <w:trHeight w:val="311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tabs>
                <w:tab w:val="left" w:pos="993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B4941">
              <w:rPr>
                <w:sz w:val="28"/>
                <w:szCs w:val="28"/>
                <w:lang w:eastAsia="ar-SA"/>
              </w:rPr>
              <w:t>Патріотична акція «</w:t>
            </w:r>
            <w:proofErr w:type="spellStart"/>
            <w:r w:rsidRPr="00FB4941">
              <w:rPr>
                <w:sz w:val="28"/>
                <w:szCs w:val="28"/>
                <w:lang w:eastAsia="ar-SA"/>
              </w:rPr>
              <w:t>Смайл</w:t>
            </w:r>
            <w:proofErr w:type="spellEnd"/>
            <w:r w:rsidRPr="00FB4941">
              <w:rPr>
                <w:sz w:val="28"/>
                <w:szCs w:val="28"/>
                <w:lang w:eastAsia="ar-SA"/>
              </w:rPr>
              <w:t xml:space="preserve"> –подяка «Дякую ЗСУ» (виготовлення вітальних листівок)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Дитяча бібліотека                імені                    Олени Пчілки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01-06.12.2022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протягом дня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Відео ролик «На варті української Держави»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Центральна бібліотека імені Юрія Ковальського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03.12.2022 15.00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B86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Благодійна концертна програма гурту «СКАЙ»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Міський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Палац культури імені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03.12.2022 18.00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B86F3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>Антипчук</w:t>
            </w:r>
            <w:proofErr w:type="spellEnd"/>
            <w:r w:rsidRPr="00FB4941"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Виставка-шана «Мужність на варті миру і свободи»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Бібліотека-філія № 5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04.12.2022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12.00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Патріотична концертна програма «Разом до Перемоги» за участю аматорського колективу «</w:t>
            </w:r>
            <w:proofErr w:type="spellStart"/>
            <w:r w:rsidRPr="00FB4941">
              <w:rPr>
                <w:sz w:val="28"/>
                <w:szCs w:val="28"/>
              </w:rPr>
              <w:t>Маківчанка</w:t>
            </w:r>
            <w:proofErr w:type="spellEnd"/>
            <w:r w:rsidRPr="00FB4941">
              <w:rPr>
                <w:sz w:val="28"/>
                <w:szCs w:val="28"/>
              </w:rPr>
              <w:t xml:space="preserve">» клубу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с. </w:t>
            </w:r>
            <w:proofErr w:type="spellStart"/>
            <w:r w:rsidRPr="00FB4941">
              <w:rPr>
                <w:sz w:val="28"/>
                <w:szCs w:val="28"/>
              </w:rPr>
              <w:t>Маковиці</w:t>
            </w:r>
            <w:proofErr w:type="spellEnd"/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Культурно -</w:t>
            </w:r>
            <w:proofErr w:type="spellStart"/>
            <w:r w:rsidRPr="00FB4941">
              <w:rPr>
                <w:sz w:val="28"/>
                <w:szCs w:val="28"/>
              </w:rPr>
              <w:t>дозвіллєвий</w:t>
            </w:r>
            <w:proofErr w:type="spellEnd"/>
            <w:r w:rsidRPr="00FB4941">
              <w:rPr>
                <w:sz w:val="28"/>
                <w:szCs w:val="28"/>
              </w:rPr>
              <w:t xml:space="preserve"> центр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с. Наталівка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04.12.2022 16.00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sz w:val="28"/>
                <w:szCs w:val="28"/>
              </w:rPr>
              <w:t>Антипчук</w:t>
            </w:r>
            <w:proofErr w:type="spellEnd"/>
            <w:r w:rsidRPr="00FB4941">
              <w:rPr>
                <w:sz w:val="28"/>
                <w:szCs w:val="28"/>
              </w:rPr>
              <w:t xml:space="preserve"> І.Д.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Відкритий мікрофон  «Дякуємо незламним ЗСУ…»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ПП «Студія «Калина»», офіційні  ресурси міської ради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</w:t>
            </w:r>
            <w:r w:rsidRPr="00FB4941">
              <w:rPr>
                <w:sz w:val="28"/>
                <w:szCs w:val="28"/>
                <w:lang w:val="ru-RU"/>
              </w:rPr>
              <w:t>-</w:t>
            </w:r>
            <w:r w:rsidRPr="00FB4941">
              <w:rPr>
                <w:sz w:val="28"/>
                <w:szCs w:val="28"/>
              </w:rPr>
              <w:t>06.12.2022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Виговська А.В.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Уроки мужності за участі військовослужбовців «Шляхи мужності і слави»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освіти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Інформаційно-просвітницькі заходи: лекції, бесіди, години спілкування, </w:t>
            </w:r>
            <w:proofErr w:type="spellStart"/>
            <w:r w:rsidRPr="00FB4941">
              <w:rPr>
                <w:sz w:val="28"/>
                <w:szCs w:val="28"/>
              </w:rPr>
              <w:t>уроки</w:t>
            </w:r>
            <w:proofErr w:type="spellEnd"/>
            <w:r w:rsidRPr="00FB4941">
              <w:rPr>
                <w:sz w:val="28"/>
                <w:szCs w:val="28"/>
              </w:rPr>
              <w:t xml:space="preserve"> пам’яті, </w:t>
            </w:r>
            <w:proofErr w:type="spellStart"/>
            <w:r w:rsidRPr="00FB4941">
              <w:rPr>
                <w:sz w:val="28"/>
                <w:szCs w:val="28"/>
              </w:rPr>
              <w:t>квести</w:t>
            </w:r>
            <w:proofErr w:type="spellEnd"/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освіти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Спортивні ігри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освіти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FB4941">
              <w:rPr>
                <w:bCs/>
                <w:sz w:val="28"/>
                <w:szCs w:val="28"/>
              </w:rPr>
              <w:t xml:space="preserve">Спортивні змагання на кубок випускників школи </w:t>
            </w:r>
            <w:proofErr w:type="spellStart"/>
            <w:r w:rsidRPr="00FB4941">
              <w:rPr>
                <w:bCs/>
                <w:sz w:val="28"/>
                <w:szCs w:val="28"/>
              </w:rPr>
              <w:t>Тимощука</w:t>
            </w:r>
            <w:proofErr w:type="spellEnd"/>
            <w:r w:rsidRPr="00FB4941">
              <w:rPr>
                <w:bCs/>
                <w:sz w:val="28"/>
                <w:szCs w:val="28"/>
              </w:rPr>
              <w:t> Івана                                та </w:t>
            </w:r>
            <w:proofErr w:type="spellStart"/>
            <w:r w:rsidRPr="00FB4941">
              <w:rPr>
                <w:bCs/>
                <w:sz w:val="28"/>
                <w:szCs w:val="28"/>
              </w:rPr>
              <w:t>Тимощука</w:t>
            </w:r>
            <w:proofErr w:type="spellEnd"/>
            <w:r w:rsidRPr="00FB4941">
              <w:rPr>
                <w:bCs/>
                <w:sz w:val="28"/>
                <w:szCs w:val="28"/>
              </w:rPr>
              <w:t> Сергія                   серед учнів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Гімназія № 3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Кобильник</w:t>
            </w:r>
            <w:proofErr w:type="spellEnd"/>
            <w:r w:rsidRPr="00FB4941">
              <w:rPr>
                <w:sz w:val="28"/>
                <w:szCs w:val="28"/>
              </w:rPr>
              <w:t xml:space="preserve"> Н.П.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Відеовітання</w:t>
            </w:r>
            <w:proofErr w:type="spellEnd"/>
            <w:r w:rsidRPr="00FB4941">
              <w:rPr>
                <w:sz w:val="28"/>
                <w:szCs w:val="28"/>
              </w:rPr>
              <w:t>-подяка захисникам України «Дякуємо за Вашу мужність»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Соціальні мережі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1" w:type="pct"/>
          </w:tcPr>
          <w:p w:rsidR="00D045B7" w:rsidRPr="00FB4941" w:rsidRDefault="00D045B7">
            <w:pPr>
              <w:spacing w:after="120"/>
              <w:jc w:val="both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Тематичні виставки у шкільних бібліотеках «ЗСУ – честь і слава України»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spacing w:after="12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05-07.12.2022 протягом дня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загальної середньої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Флеш-</w:t>
            </w:r>
            <w:proofErr w:type="spellStart"/>
            <w:r w:rsidRPr="00FB4941">
              <w:rPr>
                <w:sz w:val="28"/>
                <w:szCs w:val="28"/>
              </w:rPr>
              <w:t>моб</w:t>
            </w:r>
            <w:proofErr w:type="spellEnd"/>
            <w:r w:rsidRPr="00FB4941">
              <w:rPr>
                <w:sz w:val="28"/>
                <w:szCs w:val="28"/>
              </w:rPr>
              <w:t xml:space="preserve"> «Дякуємо Вам»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Центр комплексної реабілітації для дітей з </w:t>
            </w:r>
            <w:r w:rsidRPr="00FB4941">
              <w:rPr>
                <w:sz w:val="28"/>
                <w:szCs w:val="28"/>
              </w:rPr>
              <w:lastRenderedPageBreak/>
              <w:t>інвалідністю міської ради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lastRenderedPageBreak/>
              <w:t>05.12.2022 14.00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Буковська</w:t>
            </w:r>
            <w:proofErr w:type="spellEnd"/>
            <w:r w:rsidRPr="00FB4941">
              <w:rPr>
                <w:sz w:val="28"/>
                <w:szCs w:val="28"/>
              </w:rPr>
              <w:t xml:space="preserve"> О.В.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Майстер-клас «Подарунок для Героя»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Міський центр соціальних служб міської ради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05.12.2022 14.00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Котова О.М.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Урочистості та патріотична концертна програма «Збройні Сили України – наш оберіг»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Міський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Палац культури імені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05.12.2022 12.00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sz w:val="28"/>
                <w:szCs w:val="28"/>
              </w:rPr>
              <w:t>Антипчук</w:t>
            </w:r>
            <w:proofErr w:type="spellEnd"/>
            <w:r w:rsidRPr="00FB4941">
              <w:rPr>
                <w:sz w:val="28"/>
                <w:szCs w:val="28"/>
              </w:rPr>
              <w:t xml:space="preserve"> І.Д.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Патріотична година «Збройні Сили України – це опора для країни»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Дитяча бібліотека                імені                    Олени Пчілки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протягом дня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Вітання поранених-військовослужбовців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КНП «Новоград-Волинське міськрайонне територіальне медичне об’єднання»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протягом дня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4F4ED1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Акція «Привітай захисників України»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Заклади освіти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протягом дня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Ващук Т.В. </w:t>
            </w:r>
          </w:p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керівники закладів освіти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D045B7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Патріотичний он-лайн захід «За Україну, за її волю»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Соціальні мережі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протягом дня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sz w:val="28"/>
                <w:szCs w:val="28"/>
              </w:rPr>
              <w:t>Полтавченко</w:t>
            </w:r>
            <w:proofErr w:type="spellEnd"/>
            <w:r w:rsidRPr="00FB4941">
              <w:rPr>
                <w:sz w:val="28"/>
                <w:szCs w:val="28"/>
              </w:rPr>
              <w:t xml:space="preserve">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Богослужіння за військовослужбовців ЗСУ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Храми громади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08.00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Ломако Т.М. керівники релігійних </w:t>
            </w:r>
            <w:proofErr w:type="spellStart"/>
            <w:r w:rsidRPr="00FB4941">
              <w:rPr>
                <w:sz w:val="28"/>
                <w:szCs w:val="28"/>
              </w:rPr>
              <w:t>органзацій</w:t>
            </w:r>
            <w:proofErr w:type="spellEnd"/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Панахида за загиблими захисниками і захисницями України</w:t>
            </w:r>
          </w:p>
        </w:tc>
        <w:tc>
          <w:tcPr>
            <w:tcW w:w="1043" w:type="pct"/>
          </w:tcPr>
          <w:p w:rsidR="00D045B7" w:rsidRPr="00FB4941" w:rsidRDefault="00D045B7" w:rsidP="00290BA7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Свято- Михайлівський Собор, </w:t>
            </w:r>
            <w:r w:rsidR="00290BA7">
              <w:rPr>
                <w:sz w:val="28"/>
                <w:szCs w:val="28"/>
              </w:rPr>
              <w:t xml:space="preserve">                    </w:t>
            </w:r>
            <w:r w:rsidRPr="00FB4941">
              <w:rPr>
                <w:sz w:val="28"/>
                <w:szCs w:val="28"/>
              </w:rPr>
              <w:t>вул. Шевченка,9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09.00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</w:t>
            </w:r>
          </w:p>
          <w:p w:rsidR="00D045B7" w:rsidRPr="00FB4941" w:rsidRDefault="00D045B7" w:rsidP="00007283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Ломако Т.М. </w:t>
            </w:r>
          </w:p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Майстерський</w:t>
            </w:r>
            <w:proofErr w:type="spellEnd"/>
            <w:r w:rsidRPr="00FB4941">
              <w:rPr>
                <w:sz w:val="28"/>
                <w:szCs w:val="28"/>
              </w:rPr>
              <w:t xml:space="preserve"> турнір з важкої атлетики серед дорослих та військовослужбовців</w:t>
            </w:r>
          </w:p>
        </w:tc>
        <w:tc>
          <w:tcPr>
            <w:tcW w:w="1043" w:type="pct"/>
          </w:tcPr>
          <w:p w:rsidR="00D045B7" w:rsidRPr="00FB4941" w:rsidRDefault="00D045B7" w:rsidP="00007283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Спортивна зала ДЮСШ                     імені                 В.П. Єрмакова 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  <w:lang w:val="ru-RU"/>
              </w:rPr>
            </w:pPr>
            <w:r w:rsidRPr="00FB4941">
              <w:rPr>
                <w:sz w:val="28"/>
                <w:szCs w:val="28"/>
                <w:lang w:val="ru-RU"/>
              </w:rPr>
              <w:t>06.12.2022 09.00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007283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Нєпша</w:t>
            </w:r>
            <w:proofErr w:type="spellEnd"/>
            <w:r w:rsidRPr="00FB4941">
              <w:rPr>
                <w:sz w:val="28"/>
                <w:szCs w:val="28"/>
              </w:rPr>
              <w:t xml:space="preserve"> А.Ю.</w:t>
            </w:r>
          </w:p>
          <w:p w:rsidR="00D045B7" w:rsidRPr="00FB4941" w:rsidRDefault="00D045B7" w:rsidP="00007283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Пісоцький</w:t>
            </w:r>
            <w:proofErr w:type="spellEnd"/>
            <w:r w:rsidRPr="00FB4941">
              <w:rPr>
                <w:sz w:val="28"/>
                <w:szCs w:val="28"/>
              </w:rPr>
              <w:t xml:space="preserve"> Д.В.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Покладання квітів </w:t>
            </w:r>
          </w:p>
        </w:tc>
        <w:tc>
          <w:tcPr>
            <w:tcW w:w="1043" w:type="pct"/>
          </w:tcPr>
          <w:p w:rsidR="00AB1E93" w:rsidRDefault="00D045B7" w:rsidP="00FB4941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Меморіал загиблих учасників АТО/ООС, </w:t>
            </w:r>
          </w:p>
          <w:p w:rsidR="00D045B7" w:rsidRPr="00FB4941" w:rsidRDefault="00D045B7" w:rsidP="00AB1E93">
            <w:pPr>
              <w:pStyle w:val="a7"/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вул. </w:t>
            </w:r>
            <w:r w:rsidRPr="00FB4941">
              <w:rPr>
                <w:sz w:val="28"/>
                <w:szCs w:val="28"/>
              </w:rPr>
              <w:lastRenderedPageBreak/>
              <w:t>Житомирська,</w:t>
            </w:r>
            <w:r w:rsidR="00F03D57">
              <w:rPr>
                <w:sz w:val="28"/>
                <w:szCs w:val="28"/>
              </w:rPr>
              <w:t xml:space="preserve"> </w:t>
            </w:r>
            <w:r w:rsidRPr="00FB4941">
              <w:rPr>
                <w:sz w:val="28"/>
                <w:szCs w:val="28"/>
              </w:rPr>
              <w:t>97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lastRenderedPageBreak/>
              <w:t>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10.00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007283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Ломако Т.М.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Виставка - привітання «Свято доблесті і сили»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Бібліотека-філія імені                            Лесі Українки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12.00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Година вшанування «Збройні Сили України – наша слава, гордість, оберіг»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Бібліотека-філія № 9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с. </w:t>
            </w:r>
            <w:proofErr w:type="spellStart"/>
            <w:r w:rsidRPr="00FB4941">
              <w:rPr>
                <w:sz w:val="28"/>
                <w:szCs w:val="28"/>
              </w:rPr>
              <w:t>Дідовичі</w:t>
            </w:r>
            <w:proofErr w:type="spellEnd"/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12.00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AA5554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Пробіг «Вірю в ЗСУ»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Вулиці міста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12.00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F916F5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Нєпша</w:t>
            </w:r>
            <w:proofErr w:type="spellEnd"/>
            <w:r w:rsidRPr="00FB4941">
              <w:rPr>
                <w:sz w:val="28"/>
                <w:szCs w:val="28"/>
              </w:rPr>
              <w:t xml:space="preserve"> А.Ю.</w:t>
            </w:r>
          </w:p>
          <w:p w:rsidR="00D045B7" w:rsidRPr="00FB4941" w:rsidRDefault="00D045B7" w:rsidP="00F916F5">
            <w:pPr>
              <w:ind w:right="-82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Тимофєєв А.С.</w:t>
            </w:r>
          </w:p>
          <w:p w:rsidR="00D045B7" w:rsidRPr="00FB4941" w:rsidRDefault="00D045B7" w:rsidP="00F916F5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Пісоцький</w:t>
            </w:r>
            <w:proofErr w:type="spellEnd"/>
            <w:r w:rsidRPr="00FB4941">
              <w:rPr>
                <w:sz w:val="28"/>
                <w:szCs w:val="28"/>
              </w:rPr>
              <w:t xml:space="preserve"> Д.В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Година мужності «Вони захищають наше майбутнє»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Бібліотека-філія № 3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14.00 год.</w:t>
            </w:r>
          </w:p>
        </w:tc>
        <w:tc>
          <w:tcPr>
            <w:tcW w:w="1238" w:type="pct"/>
            <w:vAlign w:val="center"/>
          </w:tcPr>
          <w:p w:rsidR="00D045B7" w:rsidRPr="00FB4941" w:rsidRDefault="00D045B7" w:rsidP="006F6FA3">
            <w:pPr>
              <w:ind w:right="-82"/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 xml:space="preserve">тріотичний захід «Культурне </w:t>
            </w:r>
            <w:proofErr w:type="spellStart"/>
            <w:r>
              <w:rPr>
                <w:sz w:val="28"/>
                <w:szCs w:val="28"/>
              </w:rPr>
              <w:t>воло</w:t>
            </w:r>
            <w:r w:rsidRPr="00FB4941">
              <w:rPr>
                <w:sz w:val="28"/>
                <w:szCs w:val="28"/>
              </w:rPr>
              <w:t>нтерство</w:t>
            </w:r>
            <w:proofErr w:type="spellEnd"/>
            <w:r w:rsidR="004063B7">
              <w:rPr>
                <w:sz w:val="28"/>
                <w:szCs w:val="28"/>
              </w:rPr>
              <w:t>: зв'язок з передовою</w:t>
            </w:r>
            <w:r w:rsidRPr="00FB4941">
              <w:rPr>
                <w:sz w:val="28"/>
                <w:szCs w:val="28"/>
              </w:rPr>
              <w:t>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Краєзнавчий музей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14.00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sz w:val="28"/>
                <w:szCs w:val="28"/>
              </w:rPr>
              <w:t>Жовтюк</w:t>
            </w:r>
            <w:proofErr w:type="spellEnd"/>
            <w:r w:rsidRPr="00FB4941">
              <w:rPr>
                <w:sz w:val="28"/>
                <w:szCs w:val="28"/>
              </w:rPr>
              <w:t xml:space="preserve"> О.М.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Патріотичний </w:t>
            </w:r>
            <w:proofErr w:type="spellStart"/>
            <w:r w:rsidRPr="00FB4941">
              <w:rPr>
                <w:sz w:val="28"/>
                <w:szCs w:val="28"/>
              </w:rPr>
              <w:t>квест</w:t>
            </w:r>
            <w:proofErr w:type="spellEnd"/>
            <w:r w:rsidRPr="00FB4941">
              <w:rPr>
                <w:sz w:val="28"/>
                <w:szCs w:val="28"/>
              </w:rPr>
              <w:t xml:space="preserve"> «Сила і честь Української армії»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Дитяча бібліотека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імені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Олени Пчілки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15.00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Лойко</w:t>
            </w:r>
            <w:proofErr w:type="spellEnd"/>
            <w:r w:rsidRPr="00FB4941">
              <w:rPr>
                <w:sz w:val="28"/>
                <w:szCs w:val="28"/>
              </w:rPr>
              <w:t xml:space="preserve"> Н.О. 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Онищук Л.В.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1" w:type="pct"/>
          </w:tcPr>
          <w:p w:rsidR="00D045B7" w:rsidRPr="00FB4941" w:rsidRDefault="00D045B7" w:rsidP="00922DEC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Патріотична концертна програма «Кращі воїни у світі»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Будинок культури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с. Пилиповичі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06.12.2022 17.00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Антипчук</w:t>
            </w:r>
            <w:proofErr w:type="spellEnd"/>
            <w:r w:rsidRPr="00FB4941">
              <w:rPr>
                <w:sz w:val="28"/>
                <w:szCs w:val="28"/>
              </w:rPr>
              <w:t xml:space="preserve"> І.Д.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Спортивні змагання серед дітей військовослужбовців</w:t>
            </w:r>
          </w:p>
        </w:tc>
        <w:tc>
          <w:tcPr>
            <w:tcW w:w="1043" w:type="pct"/>
          </w:tcPr>
          <w:p w:rsidR="00D045B7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Спортивна зала ДЮСШ </w:t>
            </w:r>
          </w:p>
          <w:p w:rsidR="00D045B7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імені </w:t>
            </w:r>
          </w:p>
          <w:p w:rsidR="00D045B7" w:rsidRPr="00FB4941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В.П. Єрмакова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09.12.2022 15.00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Нєпша</w:t>
            </w:r>
            <w:proofErr w:type="spellEnd"/>
            <w:r w:rsidRPr="00FB4941">
              <w:rPr>
                <w:sz w:val="28"/>
                <w:szCs w:val="28"/>
              </w:rPr>
              <w:t xml:space="preserve"> А.Ю.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Тимофєєв А.С.</w:t>
            </w:r>
          </w:p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Пісоцький</w:t>
            </w:r>
            <w:proofErr w:type="spellEnd"/>
            <w:r w:rsidRPr="00FB4941">
              <w:rPr>
                <w:sz w:val="28"/>
                <w:szCs w:val="28"/>
              </w:rPr>
              <w:t xml:space="preserve"> Д.В.</w:t>
            </w:r>
          </w:p>
          <w:p w:rsidR="00D045B7" w:rsidRPr="00FB4941" w:rsidRDefault="00D045B7" w:rsidP="00AA5554">
            <w:pPr>
              <w:jc w:val="center"/>
              <w:rPr>
                <w:sz w:val="28"/>
                <w:szCs w:val="28"/>
              </w:rPr>
            </w:pP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1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Арт-терапія для дружин військовослужбовців</w:t>
            </w:r>
          </w:p>
        </w:tc>
        <w:tc>
          <w:tcPr>
            <w:tcW w:w="1043" w:type="pct"/>
          </w:tcPr>
          <w:p w:rsidR="00D045B7" w:rsidRPr="00FB4941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Міський </w:t>
            </w:r>
          </w:p>
          <w:p w:rsidR="00D045B7" w:rsidRPr="00FB4941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Палац культури імені </w:t>
            </w:r>
          </w:p>
          <w:p w:rsidR="00D045B7" w:rsidRPr="00FB4941" w:rsidRDefault="00D045B7" w:rsidP="00AA5554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Лесі Українки </w:t>
            </w:r>
            <w:r w:rsidRPr="00FB4941">
              <w:rPr>
                <w:sz w:val="28"/>
                <w:szCs w:val="28"/>
                <w:lang w:val="en-US"/>
              </w:rPr>
              <w:t>IdeaHUB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09.12.2022 16.00 год.</w:t>
            </w:r>
          </w:p>
        </w:tc>
        <w:tc>
          <w:tcPr>
            <w:tcW w:w="1238" w:type="pct"/>
          </w:tcPr>
          <w:p w:rsidR="00D045B7" w:rsidRPr="00FB4941" w:rsidRDefault="00D045B7" w:rsidP="00F916F5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Нєпша</w:t>
            </w:r>
            <w:proofErr w:type="spellEnd"/>
            <w:r w:rsidRPr="00FB4941">
              <w:rPr>
                <w:sz w:val="28"/>
                <w:szCs w:val="28"/>
              </w:rPr>
              <w:t xml:space="preserve"> А.Ю. Чайковська Я.О.</w:t>
            </w:r>
          </w:p>
          <w:p w:rsidR="00D045B7" w:rsidRPr="00FB4941" w:rsidRDefault="00D045B7" w:rsidP="00F916F5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Молодіжна рада</w:t>
            </w:r>
          </w:p>
        </w:tc>
      </w:tr>
      <w:tr w:rsidR="00D045B7" w:rsidRPr="00FB4941" w:rsidTr="00D045B7">
        <w:trPr>
          <w:trHeight w:val="467"/>
          <w:jc w:val="center"/>
        </w:trPr>
        <w:tc>
          <w:tcPr>
            <w:tcW w:w="256" w:type="pct"/>
            <w:vAlign w:val="center"/>
          </w:tcPr>
          <w:p w:rsidR="00D045B7" w:rsidRPr="00FB4941" w:rsidRDefault="00D045B7" w:rsidP="00FB6E33">
            <w:pPr>
              <w:ind w:right="-82"/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1" w:type="pct"/>
          </w:tcPr>
          <w:p w:rsidR="00D045B7" w:rsidRPr="00FB4941" w:rsidRDefault="00D045B7" w:rsidP="00922DEC">
            <w:pPr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Патріотична концертна програма «Тепло долонь                   і серця захисникам України»</w:t>
            </w:r>
          </w:p>
        </w:tc>
        <w:tc>
          <w:tcPr>
            <w:tcW w:w="1043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Міський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 xml:space="preserve">Палац культури імені 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Лесі Українки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(мала зала)</w:t>
            </w:r>
          </w:p>
        </w:tc>
        <w:tc>
          <w:tcPr>
            <w:tcW w:w="841" w:type="pct"/>
          </w:tcPr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10.12.2022</w:t>
            </w:r>
          </w:p>
          <w:p w:rsidR="00D045B7" w:rsidRPr="00FB4941" w:rsidRDefault="00D045B7" w:rsidP="00D9254D">
            <w:pPr>
              <w:jc w:val="center"/>
              <w:rPr>
                <w:sz w:val="28"/>
                <w:szCs w:val="28"/>
              </w:rPr>
            </w:pPr>
            <w:r w:rsidRPr="00FB4941">
              <w:rPr>
                <w:sz w:val="28"/>
                <w:szCs w:val="28"/>
              </w:rPr>
              <w:t>11.00 год.</w:t>
            </w:r>
          </w:p>
        </w:tc>
        <w:tc>
          <w:tcPr>
            <w:tcW w:w="1238" w:type="pct"/>
          </w:tcPr>
          <w:p w:rsidR="00D045B7" w:rsidRPr="00FB4941" w:rsidRDefault="00D045B7" w:rsidP="00AA5554">
            <w:pPr>
              <w:rPr>
                <w:sz w:val="28"/>
                <w:szCs w:val="28"/>
              </w:rPr>
            </w:pPr>
            <w:proofErr w:type="spellStart"/>
            <w:r w:rsidRPr="00FB4941">
              <w:rPr>
                <w:sz w:val="28"/>
                <w:szCs w:val="28"/>
              </w:rPr>
              <w:t>Широкопояс</w:t>
            </w:r>
            <w:proofErr w:type="spellEnd"/>
            <w:r w:rsidRPr="00FB4941">
              <w:rPr>
                <w:sz w:val="28"/>
                <w:szCs w:val="28"/>
              </w:rPr>
              <w:t xml:space="preserve"> О.Ю. </w:t>
            </w:r>
            <w:proofErr w:type="spellStart"/>
            <w:r w:rsidRPr="00FB4941">
              <w:rPr>
                <w:sz w:val="28"/>
                <w:szCs w:val="28"/>
              </w:rPr>
              <w:t>Полтавченко</w:t>
            </w:r>
            <w:proofErr w:type="spellEnd"/>
            <w:r w:rsidRPr="00FB4941">
              <w:rPr>
                <w:sz w:val="28"/>
                <w:szCs w:val="28"/>
              </w:rPr>
              <w:t xml:space="preserve"> Л.В.</w:t>
            </w:r>
          </w:p>
        </w:tc>
      </w:tr>
    </w:tbl>
    <w:p w:rsidR="00D9254D" w:rsidRPr="00FB4941" w:rsidRDefault="00D9254D" w:rsidP="0074504C">
      <w:pPr>
        <w:tabs>
          <w:tab w:val="right" w:pos="10080"/>
        </w:tabs>
        <w:rPr>
          <w:sz w:val="28"/>
          <w:szCs w:val="28"/>
        </w:rPr>
      </w:pPr>
    </w:p>
    <w:p w:rsidR="00D9254D" w:rsidRPr="00FB4941" w:rsidRDefault="00D9254D" w:rsidP="0074504C">
      <w:pPr>
        <w:tabs>
          <w:tab w:val="right" w:pos="10080"/>
        </w:tabs>
        <w:rPr>
          <w:sz w:val="28"/>
          <w:szCs w:val="28"/>
        </w:rPr>
      </w:pPr>
    </w:p>
    <w:p w:rsidR="00B2425B" w:rsidRPr="006F6FA3" w:rsidRDefault="00290BA7" w:rsidP="005359DB">
      <w:pPr>
        <w:tabs>
          <w:tab w:val="right" w:pos="10080"/>
        </w:tabs>
        <w:rPr>
          <w:sz w:val="27"/>
          <w:szCs w:val="27"/>
        </w:rPr>
      </w:pPr>
      <w:r>
        <w:rPr>
          <w:sz w:val="28"/>
          <w:szCs w:val="28"/>
        </w:rPr>
        <w:t>Міський голова                                                                          Микола БОРОВЕЦЬ</w:t>
      </w:r>
    </w:p>
    <w:sectPr w:rsidR="00B2425B" w:rsidRPr="006F6FA3" w:rsidSect="00290BA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78E"/>
    <w:rsid w:val="00007283"/>
    <w:rsid w:val="00014214"/>
    <w:rsid w:val="00016141"/>
    <w:rsid w:val="000165CE"/>
    <w:rsid w:val="00023F40"/>
    <w:rsid w:val="00025E63"/>
    <w:rsid w:val="000417B4"/>
    <w:rsid w:val="00056E55"/>
    <w:rsid w:val="00060BE9"/>
    <w:rsid w:val="000664CB"/>
    <w:rsid w:val="00070CEC"/>
    <w:rsid w:val="00087E80"/>
    <w:rsid w:val="000A044E"/>
    <w:rsid w:val="000A1C0E"/>
    <w:rsid w:val="000A2D7A"/>
    <w:rsid w:val="000A2E13"/>
    <w:rsid w:val="000A61AB"/>
    <w:rsid w:val="000B3EA7"/>
    <w:rsid w:val="000B76CA"/>
    <w:rsid w:val="000C321B"/>
    <w:rsid w:val="000E68D5"/>
    <w:rsid w:val="000F1950"/>
    <w:rsid w:val="000F270F"/>
    <w:rsid w:val="000F36B3"/>
    <w:rsid w:val="000F64CF"/>
    <w:rsid w:val="0011660D"/>
    <w:rsid w:val="001316D8"/>
    <w:rsid w:val="001454FC"/>
    <w:rsid w:val="00145885"/>
    <w:rsid w:val="00145EB4"/>
    <w:rsid w:val="0015701F"/>
    <w:rsid w:val="001668DB"/>
    <w:rsid w:val="00171B84"/>
    <w:rsid w:val="0018569C"/>
    <w:rsid w:val="00186A3F"/>
    <w:rsid w:val="00190E87"/>
    <w:rsid w:val="001976E1"/>
    <w:rsid w:val="001A0AC2"/>
    <w:rsid w:val="001B24A2"/>
    <w:rsid w:val="001C4922"/>
    <w:rsid w:val="001C4F75"/>
    <w:rsid w:val="001D5A0A"/>
    <w:rsid w:val="001D737D"/>
    <w:rsid w:val="001F5B2D"/>
    <w:rsid w:val="00215B8D"/>
    <w:rsid w:val="00220278"/>
    <w:rsid w:val="00222E79"/>
    <w:rsid w:val="00225041"/>
    <w:rsid w:val="00227B1A"/>
    <w:rsid w:val="002318CF"/>
    <w:rsid w:val="0024162A"/>
    <w:rsid w:val="00253C33"/>
    <w:rsid w:val="0025742F"/>
    <w:rsid w:val="00265649"/>
    <w:rsid w:val="00266CA6"/>
    <w:rsid w:val="0027711A"/>
    <w:rsid w:val="002801F4"/>
    <w:rsid w:val="00283AFF"/>
    <w:rsid w:val="00290BA7"/>
    <w:rsid w:val="002E0A28"/>
    <w:rsid w:val="002E2D73"/>
    <w:rsid w:val="002F2904"/>
    <w:rsid w:val="00300E57"/>
    <w:rsid w:val="00306490"/>
    <w:rsid w:val="003178C0"/>
    <w:rsid w:val="0032536A"/>
    <w:rsid w:val="00341018"/>
    <w:rsid w:val="00377CA5"/>
    <w:rsid w:val="00384EBA"/>
    <w:rsid w:val="00386D54"/>
    <w:rsid w:val="00390457"/>
    <w:rsid w:val="003931C4"/>
    <w:rsid w:val="00396245"/>
    <w:rsid w:val="003972B0"/>
    <w:rsid w:val="00397D89"/>
    <w:rsid w:val="003B2A45"/>
    <w:rsid w:val="003B632F"/>
    <w:rsid w:val="003E6A62"/>
    <w:rsid w:val="003F7C31"/>
    <w:rsid w:val="00400994"/>
    <w:rsid w:val="004063B7"/>
    <w:rsid w:val="004174A1"/>
    <w:rsid w:val="00442ECC"/>
    <w:rsid w:val="00442FCE"/>
    <w:rsid w:val="00443F72"/>
    <w:rsid w:val="00444E88"/>
    <w:rsid w:val="0045724E"/>
    <w:rsid w:val="0046303E"/>
    <w:rsid w:val="00474FF8"/>
    <w:rsid w:val="004763CF"/>
    <w:rsid w:val="00493443"/>
    <w:rsid w:val="00494872"/>
    <w:rsid w:val="00495810"/>
    <w:rsid w:val="004978A7"/>
    <w:rsid w:val="004B0D11"/>
    <w:rsid w:val="004B337C"/>
    <w:rsid w:val="004C0FAD"/>
    <w:rsid w:val="004D0297"/>
    <w:rsid w:val="004F3A48"/>
    <w:rsid w:val="004F4ED1"/>
    <w:rsid w:val="005010CC"/>
    <w:rsid w:val="00506770"/>
    <w:rsid w:val="005152A7"/>
    <w:rsid w:val="005359DB"/>
    <w:rsid w:val="00550084"/>
    <w:rsid w:val="005736C1"/>
    <w:rsid w:val="0058101C"/>
    <w:rsid w:val="00582ABE"/>
    <w:rsid w:val="00587A4F"/>
    <w:rsid w:val="005923FF"/>
    <w:rsid w:val="00594DE1"/>
    <w:rsid w:val="0059794C"/>
    <w:rsid w:val="005B0ED4"/>
    <w:rsid w:val="005B457A"/>
    <w:rsid w:val="005B7CA1"/>
    <w:rsid w:val="005C6E39"/>
    <w:rsid w:val="005D0F5F"/>
    <w:rsid w:val="005F47B3"/>
    <w:rsid w:val="0060055D"/>
    <w:rsid w:val="00605E37"/>
    <w:rsid w:val="006127F4"/>
    <w:rsid w:val="006133F0"/>
    <w:rsid w:val="0063018A"/>
    <w:rsid w:val="0063158B"/>
    <w:rsid w:val="00634753"/>
    <w:rsid w:val="00647245"/>
    <w:rsid w:val="00653A3B"/>
    <w:rsid w:val="00661AA6"/>
    <w:rsid w:val="00663A7B"/>
    <w:rsid w:val="00680755"/>
    <w:rsid w:val="006A361F"/>
    <w:rsid w:val="006B2465"/>
    <w:rsid w:val="006D6DC5"/>
    <w:rsid w:val="006E3DD3"/>
    <w:rsid w:val="006F6FA3"/>
    <w:rsid w:val="00712B68"/>
    <w:rsid w:val="00713F2E"/>
    <w:rsid w:val="00727169"/>
    <w:rsid w:val="00732BE6"/>
    <w:rsid w:val="00735AD9"/>
    <w:rsid w:val="00736284"/>
    <w:rsid w:val="00742A8B"/>
    <w:rsid w:val="0074504C"/>
    <w:rsid w:val="007704A6"/>
    <w:rsid w:val="00781687"/>
    <w:rsid w:val="00793AEF"/>
    <w:rsid w:val="007964C3"/>
    <w:rsid w:val="007A5CC9"/>
    <w:rsid w:val="007B516E"/>
    <w:rsid w:val="007B60DE"/>
    <w:rsid w:val="007D5A2C"/>
    <w:rsid w:val="007D7A02"/>
    <w:rsid w:val="007E2D64"/>
    <w:rsid w:val="00806EF9"/>
    <w:rsid w:val="00824856"/>
    <w:rsid w:val="00830FE5"/>
    <w:rsid w:val="00835AF5"/>
    <w:rsid w:val="0085253C"/>
    <w:rsid w:val="00852EF3"/>
    <w:rsid w:val="00855E5F"/>
    <w:rsid w:val="008600B8"/>
    <w:rsid w:val="00874B7E"/>
    <w:rsid w:val="00875008"/>
    <w:rsid w:val="0089148E"/>
    <w:rsid w:val="008A48B5"/>
    <w:rsid w:val="008B7F7B"/>
    <w:rsid w:val="008C123E"/>
    <w:rsid w:val="008D6F03"/>
    <w:rsid w:val="008E58AB"/>
    <w:rsid w:val="00903BFD"/>
    <w:rsid w:val="00910636"/>
    <w:rsid w:val="009159DE"/>
    <w:rsid w:val="00922DEC"/>
    <w:rsid w:val="00927CDD"/>
    <w:rsid w:val="00930E9E"/>
    <w:rsid w:val="00935070"/>
    <w:rsid w:val="009650B1"/>
    <w:rsid w:val="0096520E"/>
    <w:rsid w:val="009678DC"/>
    <w:rsid w:val="0096796E"/>
    <w:rsid w:val="00970919"/>
    <w:rsid w:val="009716F3"/>
    <w:rsid w:val="00993560"/>
    <w:rsid w:val="009947B8"/>
    <w:rsid w:val="009B2A21"/>
    <w:rsid w:val="009B6273"/>
    <w:rsid w:val="009C6346"/>
    <w:rsid w:val="009C67EB"/>
    <w:rsid w:val="009D4A53"/>
    <w:rsid w:val="009E717D"/>
    <w:rsid w:val="009F6CE9"/>
    <w:rsid w:val="00A141A2"/>
    <w:rsid w:val="00A21538"/>
    <w:rsid w:val="00A25EA1"/>
    <w:rsid w:val="00A30088"/>
    <w:rsid w:val="00A53E60"/>
    <w:rsid w:val="00A61B54"/>
    <w:rsid w:val="00A63C02"/>
    <w:rsid w:val="00A65C1E"/>
    <w:rsid w:val="00A76C17"/>
    <w:rsid w:val="00A928C3"/>
    <w:rsid w:val="00A94F93"/>
    <w:rsid w:val="00AA26F9"/>
    <w:rsid w:val="00AA5554"/>
    <w:rsid w:val="00AA6F26"/>
    <w:rsid w:val="00AB1E93"/>
    <w:rsid w:val="00AB28BD"/>
    <w:rsid w:val="00AB59F3"/>
    <w:rsid w:val="00AC4695"/>
    <w:rsid w:val="00B24084"/>
    <w:rsid w:val="00B2425B"/>
    <w:rsid w:val="00B2492F"/>
    <w:rsid w:val="00B24DA0"/>
    <w:rsid w:val="00B348F9"/>
    <w:rsid w:val="00B552E5"/>
    <w:rsid w:val="00B56DBE"/>
    <w:rsid w:val="00B81930"/>
    <w:rsid w:val="00B86F3B"/>
    <w:rsid w:val="00BC2195"/>
    <w:rsid w:val="00BE6631"/>
    <w:rsid w:val="00BE7380"/>
    <w:rsid w:val="00BF317E"/>
    <w:rsid w:val="00BF33DF"/>
    <w:rsid w:val="00BF375D"/>
    <w:rsid w:val="00BF61E3"/>
    <w:rsid w:val="00C02C5E"/>
    <w:rsid w:val="00C10436"/>
    <w:rsid w:val="00C20680"/>
    <w:rsid w:val="00C267A7"/>
    <w:rsid w:val="00C37D96"/>
    <w:rsid w:val="00C513D9"/>
    <w:rsid w:val="00C524E2"/>
    <w:rsid w:val="00C637BE"/>
    <w:rsid w:val="00C66420"/>
    <w:rsid w:val="00C838D2"/>
    <w:rsid w:val="00C83FF1"/>
    <w:rsid w:val="00CC0D93"/>
    <w:rsid w:val="00CC5229"/>
    <w:rsid w:val="00CE2461"/>
    <w:rsid w:val="00CE4D90"/>
    <w:rsid w:val="00CE7AEE"/>
    <w:rsid w:val="00CF0FA7"/>
    <w:rsid w:val="00CF6B0A"/>
    <w:rsid w:val="00D02FCD"/>
    <w:rsid w:val="00D045B7"/>
    <w:rsid w:val="00D06F07"/>
    <w:rsid w:val="00D166C7"/>
    <w:rsid w:val="00D24043"/>
    <w:rsid w:val="00D310D1"/>
    <w:rsid w:val="00D4216C"/>
    <w:rsid w:val="00D43E9F"/>
    <w:rsid w:val="00D44337"/>
    <w:rsid w:val="00D4556D"/>
    <w:rsid w:val="00D638B5"/>
    <w:rsid w:val="00D73D31"/>
    <w:rsid w:val="00D9254D"/>
    <w:rsid w:val="00DA16F6"/>
    <w:rsid w:val="00DA1975"/>
    <w:rsid w:val="00DC1FC0"/>
    <w:rsid w:val="00DD02CB"/>
    <w:rsid w:val="00DE4995"/>
    <w:rsid w:val="00DF4B02"/>
    <w:rsid w:val="00DF4E16"/>
    <w:rsid w:val="00DF7EA4"/>
    <w:rsid w:val="00E00C20"/>
    <w:rsid w:val="00E036B8"/>
    <w:rsid w:val="00E10CE3"/>
    <w:rsid w:val="00E40A2A"/>
    <w:rsid w:val="00E41F53"/>
    <w:rsid w:val="00E5049E"/>
    <w:rsid w:val="00E759AA"/>
    <w:rsid w:val="00E84927"/>
    <w:rsid w:val="00E9657A"/>
    <w:rsid w:val="00E96B77"/>
    <w:rsid w:val="00E97632"/>
    <w:rsid w:val="00EC076E"/>
    <w:rsid w:val="00ED631C"/>
    <w:rsid w:val="00F01750"/>
    <w:rsid w:val="00F03759"/>
    <w:rsid w:val="00F03D57"/>
    <w:rsid w:val="00F07C4A"/>
    <w:rsid w:val="00F27F43"/>
    <w:rsid w:val="00F42599"/>
    <w:rsid w:val="00F51EBE"/>
    <w:rsid w:val="00F540F3"/>
    <w:rsid w:val="00F56239"/>
    <w:rsid w:val="00F64056"/>
    <w:rsid w:val="00F916F5"/>
    <w:rsid w:val="00F95C0C"/>
    <w:rsid w:val="00FA6205"/>
    <w:rsid w:val="00FB4941"/>
    <w:rsid w:val="00FB6E33"/>
    <w:rsid w:val="00FC6D43"/>
    <w:rsid w:val="00FC6DC5"/>
    <w:rsid w:val="00FD6821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53C6"/>
  <w15:docId w15:val="{BE27B5F0-085B-4004-89CA-1D97777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91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a7">
    <w:name w:val="Звичайний (веб)"/>
    <w:basedOn w:val="a"/>
    <w:rsid w:val="00B24DA0"/>
    <w:pPr>
      <w:spacing w:before="100" w:after="119"/>
    </w:pPr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2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0278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5E7A-57DF-4708-83A6-6C90CF7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158</cp:revision>
  <cp:lastPrinted>2022-12-01T08:38:00Z</cp:lastPrinted>
  <dcterms:created xsi:type="dcterms:W3CDTF">2017-06-07T06:12:00Z</dcterms:created>
  <dcterms:modified xsi:type="dcterms:W3CDTF">2022-12-01T11:20:00Z</dcterms:modified>
</cp:coreProperties>
</file>