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3E" w:rsidRPr="00146EC3" w:rsidRDefault="009B463E" w:rsidP="009B463E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7"/>
          <w:szCs w:val="27"/>
          <w:lang w:val="en-US"/>
        </w:rPr>
      </w:pPr>
      <w:r w:rsidRPr="00146EC3">
        <w:rPr>
          <w:rFonts w:ascii="Arial" w:hAnsi="Arial" w:cs="Arial"/>
          <w:bCs/>
          <w:noProof/>
          <w:kern w:val="32"/>
          <w:sz w:val="27"/>
          <w:szCs w:val="27"/>
          <w:lang w:val="uk-UA" w:eastAsia="uk-UA"/>
        </w:rPr>
        <w:drawing>
          <wp:inline distT="0" distB="0" distL="0" distR="0" wp14:anchorId="17E22C1D" wp14:editId="5AC31220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63E" w:rsidRPr="00146EC3" w:rsidRDefault="009B463E" w:rsidP="009B463E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  <w:r w:rsidRPr="00146EC3">
        <w:rPr>
          <w:sz w:val="27"/>
          <w:szCs w:val="27"/>
          <w:lang w:val="uk-UA"/>
        </w:rPr>
        <w:t>ВИКОНАВЧИЙ КОМІТЕТ</w:t>
      </w:r>
    </w:p>
    <w:p w:rsidR="009B463E" w:rsidRPr="00146EC3" w:rsidRDefault="009B463E" w:rsidP="009B463E">
      <w:pPr>
        <w:jc w:val="center"/>
        <w:rPr>
          <w:sz w:val="27"/>
          <w:szCs w:val="27"/>
          <w:lang w:val="uk-UA"/>
        </w:rPr>
      </w:pPr>
      <w:r w:rsidRPr="00146EC3">
        <w:rPr>
          <w:sz w:val="27"/>
          <w:szCs w:val="27"/>
          <w:lang w:val="uk-UA"/>
        </w:rPr>
        <w:t>ЗВЯГЕЛЬСЬКОЇ МІСЬКОЇ РАДИ</w:t>
      </w:r>
    </w:p>
    <w:p w:rsidR="009B463E" w:rsidRPr="00146EC3" w:rsidRDefault="009B463E" w:rsidP="009B463E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  <w:r w:rsidRPr="00146EC3">
        <w:rPr>
          <w:sz w:val="27"/>
          <w:szCs w:val="27"/>
          <w:lang w:val="uk-UA"/>
        </w:rPr>
        <w:t>РІШЕННЯ</w:t>
      </w:r>
    </w:p>
    <w:p w:rsidR="009B463E" w:rsidRPr="00146EC3" w:rsidRDefault="009B463E" w:rsidP="009B463E">
      <w:pPr>
        <w:jc w:val="both"/>
        <w:rPr>
          <w:sz w:val="27"/>
          <w:szCs w:val="27"/>
          <w:lang w:val="uk-UA"/>
        </w:rPr>
      </w:pPr>
    </w:p>
    <w:p w:rsidR="009B463E" w:rsidRPr="00146EC3" w:rsidRDefault="009B463E" w:rsidP="009B463E">
      <w:pPr>
        <w:jc w:val="both"/>
        <w:rPr>
          <w:sz w:val="27"/>
          <w:szCs w:val="27"/>
          <w:lang w:val="uk-UA"/>
        </w:rPr>
      </w:pPr>
      <w:r w:rsidRPr="00146EC3">
        <w:rPr>
          <w:sz w:val="27"/>
          <w:szCs w:val="27"/>
          <w:lang w:val="uk-UA"/>
        </w:rPr>
        <w:t>________________                                                                                        №_______</w:t>
      </w:r>
    </w:p>
    <w:p w:rsidR="009B463E" w:rsidRPr="00146EC3" w:rsidRDefault="009B463E" w:rsidP="009B463E">
      <w:pPr>
        <w:jc w:val="both"/>
        <w:rPr>
          <w:sz w:val="27"/>
          <w:szCs w:val="27"/>
          <w:lang w:val="uk-UA"/>
        </w:rPr>
      </w:pPr>
    </w:p>
    <w:p w:rsidR="009B463E" w:rsidRPr="00146EC3" w:rsidRDefault="009B463E" w:rsidP="009B463E">
      <w:pPr>
        <w:ind w:right="4759"/>
        <w:jc w:val="both"/>
        <w:rPr>
          <w:rFonts w:eastAsia="Calibri"/>
          <w:noProof/>
          <w:sz w:val="27"/>
          <w:szCs w:val="27"/>
          <w:lang w:val="uk-UA"/>
        </w:rPr>
      </w:pPr>
      <w:r w:rsidRPr="00146EC3">
        <w:rPr>
          <w:rFonts w:eastAsia="Calibri"/>
          <w:noProof/>
          <w:sz w:val="27"/>
          <w:szCs w:val="27"/>
          <w:lang w:val="uk-UA"/>
        </w:rPr>
        <w:t>Про внесення змін до заходів з підготовки  галузей  господарського  комплексу Звягельської міської територіальної громади до  роботи в  осінньо-зимовий період 2025-2026 років</w:t>
      </w:r>
    </w:p>
    <w:p w:rsidR="009B463E" w:rsidRPr="00146EC3" w:rsidRDefault="009B463E" w:rsidP="009B463E">
      <w:pPr>
        <w:rPr>
          <w:rFonts w:eastAsia="Calibri"/>
          <w:noProof/>
          <w:sz w:val="27"/>
          <w:szCs w:val="27"/>
          <w:lang w:val="uk-UA"/>
        </w:rPr>
      </w:pPr>
    </w:p>
    <w:p w:rsidR="009B463E" w:rsidRPr="00146EC3" w:rsidRDefault="009B463E" w:rsidP="00146EC3">
      <w:pPr>
        <w:jc w:val="both"/>
        <w:rPr>
          <w:rFonts w:eastAsia="Calibri"/>
          <w:noProof/>
          <w:sz w:val="27"/>
          <w:szCs w:val="27"/>
          <w:lang w:val="uk-UA"/>
        </w:rPr>
      </w:pPr>
      <w:r w:rsidRPr="00146EC3">
        <w:rPr>
          <w:rFonts w:eastAsia="Calibri"/>
          <w:noProof/>
          <w:sz w:val="27"/>
          <w:szCs w:val="27"/>
          <w:lang w:val="uk-UA"/>
        </w:rPr>
        <w:t xml:space="preserve">      Керуючись підпунктом 1 пункту а, підпунктом 2 пункту б  статті 30 Закону  України „Про місцеве самоврядування в Україніˮ,  з метою належної підготовки галузей господарського комплексу Звягельської міської територіальної громади  до роботи в осінньо-зимовий період  2025-2026 років, розглянувши звернення </w:t>
      </w:r>
      <w:r w:rsidRPr="00146EC3">
        <w:rPr>
          <w:sz w:val="27"/>
          <w:szCs w:val="27"/>
          <w:lang w:val="uk-UA"/>
        </w:rPr>
        <w:t xml:space="preserve">      відділу з питань охорони здоров’я та медичного забезпечення  </w:t>
      </w:r>
      <w:bookmarkStart w:id="0" w:name="_GoBack"/>
      <w:bookmarkEnd w:id="0"/>
      <w:r w:rsidRPr="00146EC3">
        <w:rPr>
          <w:sz w:val="27"/>
          <w:szCs w:val="27"/>
          <w:lang w:val="uk-UA"/>
        </w:rPr>
        <w:t>міської ради від 22.09.2025 №</w:t>
      </w:r>
      <w:r w:rsidR="00146EC3" w:rsidRPr="00146EC3">
        <w:rPr>
          <w:sz w:val="27"/>
          <w:szCs w:val="27"/>
          <w:lang w:val="uk-UA"/>
        </w:rPr>
        <w:t>193</w:t>
      </w:r>
      <w:r w:rsidRPr="00146EC3">
        <w:rPr>
          <w:rFonts w:eastAsia="Calibri"/>
          <w:noProof/>
          <w:sz w:val="27"/>
          <w:szCs w:val="27"/>
          <w:lang w:val="uk-UA"/>
        </w:rPr>
        <w:t xml:space="preserve">, </w:t>
      </w:r>
      <w:r w:rsidR="00146EC3" w:rsidRPr="00146EC3">
        <w:rPr>
          <w:rFonts w:eastAsia="Calibri"/>
          <w:noProof/>
          <w:sz w:val="27"/>
          <w:szCs w:val="27"/>
          <w:lang w:val="uk-UA"/>
        </w:rPr>
        <w:t>у</w:t>
      </w:r>
      <w:r w:rsidR="00146EC3" w:rsidRPr="00146EC3">
        <w:rPr>
          <w:sz w:val="27"/>
          <w:szCs w:val="27"/>
          <w:lang w:val="uk-UA"/>
        </w:rPr>
        <w:t>правління культури і туризму міської ради</w:t>
      </w:r>
      <w:r w:rsidR="00146EC3" w:rsidRPr="00146EC3">
        <w:rPr>
          <w:sz w:val="27"/>
          <w:szCs w:val="27"/>
          <w:lang w:val="uk-UA"/>
        </w:rPr>
        <w:t xml:space="preserve"> від 22.09.2025 №323,</w:t>
      </w:r>
      <w:r w:rsidRPr="00146EC3">
        <w:rPr>
          <w:rFonts w:eastAsia="Calibri"/>
          <w:noProof/>
          <w:sz w:val="27"/>
          <w:szCs w:val="27"/>
          <w:lang w:val="uk-UA"/>
        </w:rPr>
        <w:t xml:space="preserve"> виконавчий комітет міської ради</w:t>
      </w:r>
    </w:p>
    <w:p w:rsidR="009B463E" w:rsidRPr="00146EC3" w:rsidRDefault="009B463E" w:rsidP="009B463E">
      <w:pPr>
        <w:rPr>
          <w:rFonts w:eastAsia="Calibri"/>
          <w:noProof/>
          <w:sz w:val="27"/>
          <w:szCs w:val="27"/>
          <w:lang w:val="uk-UA"/>
        </w:rPr>
      </w:pPr>
      <w:r w:rsidRPr="00146EC3">
        <w:rPr>
          <w:rFonts w:eastAsia="Calibri"/>
          <w:noProof/>
          <w:sz w:val="27"/>
          <w:szCs w:val="27"/>
          <w:lang w:val="uk-UA"/>
        </w:rPr>
        <w:t>ВИРІШИВ:</w:t>
      </w:r>
    </w:p>
    <w:p w:rsidR="009B463E" w:rsidRPr="00146EC3" w:rsidRDefault="009B463E" w:rsidP="009B463E">
      <w:pPr>
        <w:jc w:val="both"/>
        <w:rPr>
          <w:sz w:val="27"/>
          <w:szCs w:val="27"/>
          <w:lang w:val="uk-UA"/>
        </w:rPr>
      </w:pPr>
      <w:r w:rsidRPr="00146EC3">
        <w:rPr>
          <w:rFonts w:eastAsia="Calibri"/>
          <w:noProof/>
          <w:sz w:val="27"/>
          <w:szCs w:val="27"/>
          <w:lang w:val="uk-UA"/>
        </w:rPr>
        <w:t xml:space="preserve">      1.  Внести зміни до заходів з підготовки галузей господарського комплексу міської територіальної громади  до роботи в осінньо-зимовий період 2025-2026 років, затверджених рішенням виконавчого комітету міської ради від   14.05.2025   №1494 «Про підготовку  галузей  господарського  комплексу Звягельської міської територіальної громади до  роботи в  осінньо-зимовий період 2025-2026 років»,  д</w:t>
      </w:r>
      <w:proofErr w:type="spellStart"/>
      <w:r w:rsidRPr="00146EC3">
        <w:rPr>
          <w:sz w:val="27"/>
          <w:szCs w:val="27"/>
          <w:lang w:val="uk-UA"/>
        </w:rPr>
        <w:t>оповнивши</w:t>
      </w:r>
      <w:proofErr w:type="spellEnd"/>
      <w:r w:rsidRPr="00146EC3">
        <w:rPr>
          <w:sz w:val="27"/>
          <w:szCs w:val="27"/>
          <w:lang w:val="uk-UA"/>
        </w:rPr>
        <w:t xml:space="preserve"> розділ</w:t>
      </w:r>
      <w:r w:rsidR="00146EC3" w:rsidRPr="00146EC3">
        <w:rPr>
          <w:sz w:val="27"/>
          <w:szCs w:val="27"/>
          <w:lang w:val="uk-UA"/>
        </w:rPr>
        <w:t>и</w:t>
      </w:r>
      <w:r w:rsidRPr="00146EC3">
        <w:rPr>
          <w:sz w:val="27"/>
          <w:szCs w:val="27"/>
          <w:lang w:val="uk-UA"/>
        </w:rPr>
        <w:t xml:space="preserve"> «Відділ з питань охорони здоров’я та медичного забезпечення міської ради та підпорядковані заклади охорони здоров’я» </w:t>
      </w:r>
      <w:r w:rsidR="00146EC3" w:rsidRPr="00146EC3">
        <w:rPr>
          <w:sz w:val="27"/>
          <w:szCs w:val="27"/>
          <w:lang w:val="uk-UA"/>
        </w:rPr>
        <w:t>та «</w:t>
      </w:r>
      <w:r w:rsidR="00146EC3" w:rsidRPr="00146EC3">
        <w:rPr>
          <w:sz w:val="27"/>
          <w:szCs w:val="27"/>
          <w:lang w:val="uk-UA"/>
        </w:rPr>
        <w:t>Управління культури і туризму міської ради та підпорядковані структури</w:t>
      </w:r>
      <w:r w:rsidR="00146EC3" w:rsidRPr="00146EC3">
        <w:rPr>
          <w:sz w:val="27"/>
          <w:szCs w:val="27"/>
          <w:lang w:val="uk-UA"/>
        </w:rPr>
        <w:t xml:space="preserve">» </w:t>
      </w:r>
      <w:r w:rsidRPr="00146EC3">
        <w:rPr>
          <w:sz w:val="27"/>
          <w:szCs w:val="27"/>
          <w:lang w:val="uk-UA"/>
        </w:rPr>
        <w:t xml:space="preserve"> новим</w:t>
      </w:r>
      <w:r w:rsidR="00146EC3" w:rsidRPr="00146EC3">
        <w:rPr>
          <w:sz w:val="27"/>
          <w:szCs w:val="27"/>
          <w:lang w:val="uk-UA"/>
        </w:rPr>
        <w:t>и</w:t>
      </w:r>
      <w:r w:rsidRPr="00146EC3">
        <w:rPr>
          <w:sz w:val="27"/>
          <w:szCs w:val="27"/>
          <w:lang w:val="uk-UA"/>
        </w:rPr>
        <w:t xml:space="preserve"> пункт</w:t>
      </w:r>
      <w:r w:rsidR="00146EC3" w:rsidRPr="00146EC3">
        <w:rPr>
          <w:sz w:val="27"/>
          <w:szCs w:val="27"/>
          <w:lang w:val="uk-UA"/>
        </w:rPr>
        <w:t>а</w:t>
      </w:r>
      <w:r w:rsidRPr="00146EC3">
        <w:rPr>
          <w:sz w:val="27"/>
          <w:szCs w:val="27"/>
          <w:lang w:val="uk-UA"/>
        </w:rPr>
        <w:t>м</w:t>
      </w:r>
      <w:r w:rsidR="00146EC3" w:rsidRPr="00146EC3">
        <w:rPr>
          <w:sz w:val="27"/>
          <w:szCs w:val="27"/>
          <w:lang w:val="uk-UA"/>
        </w:rPr>
        <w:t>и</w:t>
      </w:r>
      <w:r w:rsidRPr="00146EC3">
        <w:rPr>
          <w:sz w:val="27"/>
          <w:szCs w:val="27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4719"/>
        <w:gridCol w:w="1561"/>
        <w:gridCol w:w="2671"/>
      </w:tblGrid>
      <w:tr w:rsidR="009B463E" w:rsidRPr="00146EC3" w:rsidTr="00146EC3">
        <w:trPr>
          <w:trHeight w:val="240"/>
        </w:trPr>
        <w:tc>
          <w:tcPr>
            <w:tcW w:w="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7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Термін</w:t>
            </w:r>
          </w:p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6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Відповідальні</w:t>
            </w:r>
          </w:p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особи</w:t>
            </w:r>
          </w:p>
        </w:tc>
      </w:tr>
      <w:tr w:rsidR="009B463E" w:rsidRPr="00146EC3" w:rsidTr="00146EC3">
        <w:trPr>
          <w:trHeight w:val="537"/>
        </w:trPr>
        <w:tc>
          <w:tcPr>
            <w:tcW w:w="9629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9B463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Відділ з питань охорони здоров’я та медичного забезпечення міської ради та підпорядковані заклади охорони здоров’я</w:t>
            </w:r>
          </w:p>
        </w:tc>
      </w:tr>
      <w:tr w:rsidR="009B463E" w:rsidRPr="00146EC3" w:rsidTr="00146EC3">
        <w:trPr>
          <w:trHeight w:val="380"/>
        </w:trPr>
        <w:tc>
          <w:tcPr>
            <w:tcW w:w="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7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 xml:space="preserve">Розпилювання деревини та коління дров; </w:t>
            </w:r>
            <w:proofErr w:type="spellStart"/>
            <w:r w:rsidRPr="00146EC3">
              <w:rPr>
                <w:sz w:val="24"/>
                <w:szCs w:val="24"/>
                <w:lang w:val="uk-UA"/>
              </w:rPr>
              <w:t>погрузка</w:t>
            </w:r>
            <w:proofErr w:type="spellEnd"/>
            <w:r w:rsidRPr="00146EC3">
              <w:rPr>
                <w:sz w:val="24"/>
                <w:szCs w:val="24"/>
                <w:lang w:val="uk-UA"/>
              </w:rPr>
              <w:t xml:space="preserve"> та доставка дров </w:t>
            </w:r>
          </w:p>
        </w:tc>
        <w:tc>
          <w:tcPr>
            <w:tcW w:w="15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до 01.10.2025</w:t>
            </w:r>
          </w:p>
        </w:tc>
        <w:tc>
          <w:tcPr>
            <w:tcW w:w="26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 w:rsidRPr="00146EC3">
              <w:rPr>
                <w:sz w:val="24"/>
                <w:szCs w:val="24"/>
                <w:lang w:val="uk-UA"/>
              </w:rPr>
              <w:t>Скаковський</w:t>
            </w:r>
            <w:proofErr w:type="spellEnd"/>
            <w:r w:rsidRPr="00146EC3">
              <w:rPr>
                <w:sz w:val="24"/>
                <w:szCs w:val="24"/>
                <w:lang w:val="uk-UA"/>
              </w:rPr>
              <w:t xml:space="preserve"> В.Є.</w:t>
            </w:r>
          </w:p>
          <w:p w:rsidR="009B463E" w:rsidRPr="00146EC3" w:rsidRDefault="009B463E" w:rsidP="008568E6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Приходько О.М</w:t>
            </w:r>
          </w:p>
        </w:tc>
      </w:tr>
      <w:tr w:rsidR="00146EC3" w:rsidRPr="00146EC3" w:rsidTr="00146EC3">
        <w:trPr>
          <w:trHeight w:val="235"/>
        </w:trPr>
        <w:tc>
          <w:tcPr>
            <w:tcW w:w="9629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46EC3" w:rsidRPr="00146EC3" w:rsidRDefault="00146EC3" w:rsidP="00146EC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Управління культури і туризму міської ради та підпорядковані структури</w:t>
            </w:r>
          </w:p>
        </w:tc>
      </w:tr>
      <w:tr w:rsidR="00146EC3" w:rsidRPr="00146EC3" w:rsidTr="005725E4">
        <w:trPr>
          <w:trHeight w:val="657"/>
        </w:trPr>
        <w:tc>
          <w:tcPr>
            <w:tcW w:w="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EC3" w:rsidRPr="00146EC3" w:rsidRDefault="00146EC3" w:rsidP="00146EC3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7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EC3" w:rsidRPr="00146EC3" w:rsidRDefault="00146EC3" w:rsidP="00146EC3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 xml:space="preserve">Розпилювання деревини та коління дров; </w:t>
            </w:r>
            <w:proofErr w:type="spellStart"/>
            <w:r w:rsidRPr="00146EC3">
              <w:rPr>
                <w:sz w:val="24"/>
                <w:szCs w:val="24"/>
                <w:lang w:val="uk-UA"/>
              </w:rPr>
              <w:t>погрузка</w:t>
            </w:r>
            <w:proofErr w:type="spellEnd"/>
            <w:r w:rsidRPr="00146EC3">
              <w:rPr>
                <w:sz w:val="24"/>
                <w:szCs w:val="24"/>
                <w:lang w:val="uk-UA"/>
              </w:rPr>
              <w:t xml:space="preserve"> та доставка дров </w:t>
            </w:r>
          </w:p>
        </w:tc>
        <w:tc>
          <w:tcPr>
            <w:tcW w:w="15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EC3" w:rsidRPr="00146EC3" w:rsidRDefault="00146EC3" w:rsidP="00146EC3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до 01.10.2025</w:t>
            </w:r>
          </w:p>
        </w:tc>
        <w:tc>
          <w:tcPr>
            <w:tcW w:w="26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6EC3" w:rsidRPr="00146EC3" w:rsidRDefault="00146EC3" w:rsidP="00146EC3">
            <w:pPr>
              <w:rPr>
                <w:lang w:val="uk-UA"/>
              </w:rPr>
            </w:pPr>
            <w:proofErr w:type="spellStart"/>
            <w:r w:rsidRPr="00146EC3">
              <w:rPr>
                <w:lang w:val="uk-UA"/>
              </w:rPr>
              <w:t>Широкопояс</w:t>
            </w:r>
            <w:proofErr w:type="spellEnd"/>
            <w:r w:rsidRPr="00146EC3">
              <w:rPr>
                <w:lang w:val="uk-UA"/>
              </w:rPr>
              <w:t xml:space="preserve"> О.Ю.</w:t>
            </w:r>
          </w:p>
          <w:p w:rsidR="00146EC3" w:rsidRPr="00146EC3" w:rsidRDefault="00146EC3" w:rsidP="00146EC3">
            <w:pPr>
              <w:rPr>
                <w:lang w:val="uk-UA"/>
              </w:rPr>
            </w:pPr>
            <w:proofErr w:type="spellStart"/>
            <w:r w:rsidRPr="00146EC3">
              <w:rPr>
                <w:lang w:val="uk-UA"/>
              </w:rPr>
              <w:t>Антипчук</w:t>
            </w:r>
            <w:proofErr w:type="spellEnd"/>
            <w:r w:rsidRPr="00146EC3">
              <w:rPr>
                <w:lang w:val="uk-UA"/>
              </w:rPr>
              <w:t xml:space="preserve"> І.Д.</w:t>
            </w:r>
          </w:p>
        </w:tc>
      </w:tr>
    </w:tbl>
    <w:p w:rsidR="009B463E" w:rsidRPr="009B463E" w:rsidRDefault="009B463E" w:rsidP="009B463E">
      <w:pPr>
        <w:jc w:val="both"/>
        <w:rPr>
          <w:sz w:val="28"/>
          <w:szCs w:val="28"/>
        </w:rPr>
      </w:pPr>
    </w:p>
    <w:p w:rsidR="009B463E" w:rsidRPr="00146EC3" w:rsidRDefault="009B463E" w:rsidP="009B463E">
      <w:pPr>
        <w:jc w:val="both"/>
        <w:rPr>
          <w:rFonts w:eastAsia="Calibri"/>
          <w:noProof/>
          <w:sz w:val="27"/>
          <w:szCs w:val="27"/>
          <w:lang w:val="uk-UA"/>
        </w:rPr>
      </w:pPr>
      <w:r w:rsidRPr="00146EC3">
        <w:rPr>
          <w:rFonts w:eastAsia="Calibri"/>
          <w:noProof/>
          <w:sz w:val="27"/>
          <w:szCs w:val="27"/>
          <w:lang w:val="uk-UA"/>
        </w:rPr>
        <w:t xml:space="preserve">      2</w:t>
      </w:r>
      <w:r w:rsidRPr="00146EC3">
        <w:rPr>
          <w:rFonts w:eastAsia="Calibri"/>
          <w:noProof/>
          <w:sz w:val="27"/>
          <w:szCs w:val="27"/>
        </w:rPr>
        <w:t xml:space="preserve">. Контроль за виконанням цього рішення </w:t>
      </w:r>
      <w:r w:rsidRPr="00146EC3">
        <w:rPr>
          <w:rFonts w:eastAsia="Calibri"/>
          <w:noProof/>
          <w:sz w:val="27"/>
          <w:szCs w:val="27"/>
          <w:lang w:val="uk-UA"/>
        </w:rPr>
        <w:t>покласти на заступника міського голови Гудзя Д.С.</w:t>
      </w:r>
    </w:p>
    <w:p w:rsidR="009B463E" w:rsidRDefault="009B463E" w:rsidP="009B463E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583E78" w:rsidRPr="00146EC3" w:rsidRDefault="009B463E" w:rsidP="009B463E">
      <w:pPr>
        <w:jc w:val="both"/>
        <w:rPr>
          <w:sz w:val="27"/>
          <w:szCs w:val="27"/>
        </w:rPr>
      </w:pPr>
      <w:r w:rsidRPr="00146EC3">
        <w:rPr>
          <w:rFonts w:eastAsia="Calibri"/>
          <w:noProof/>
          <w:sz w:val="27"/>
          <w:szCs w:val="27"/>
          <w:lang w:val="uk-UA"/>
        </w:rPr>
        <w:t>Міський голова                                                                           Микола БОРОВЕЦЬ</w:t>
      </w:r>
    </w:p>
    <w:sectPr w:rsidR="00583E78" w:rsidRPr="00146EC3" w:rsidSect="00F12C3A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3E"/>
    <w:rsid w:val="00146EC3"/>
    <w:rsid w:val="00583E78"/>
    <w:rsid w:val="009B463E"/>
    <w:rsid w:val="00F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3754"/>
  <w15:chartTrackingRefBased/>
  <w15:docId w15:val="{0BEFC3A7-4A1E-4D0B-957C-BBD544E5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E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C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2025-09-22T13:17:00Z</cp:lastPrinted>
  <dcterms:created xsi:type="dcterms:W3CDTF">2025-09-22T10:37:00Z</dcterms:created>
  <dcterms:modified xsi:type="dcterms:W3CDTF">2025-09-22T13:20:00Z</dcterms:modified>
</cp:coreProperties>
</file>